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35292" w14:textId="4a352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ауылдық округ әкімі аппараттарымен көрсетілетін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Ақтоғай аудандық әкімдігінің 2012 жылғы 27 желтоқсандағы N 350 қаулысы. Павлодар облысының Әділет департаментінде 2013 жылғы 22 қаңтарда N 3366 тіркелді. Күші жойылды - Павлодар облысы Ақтоғай аудандық әкімдігінің 2013 жылғы 20 маусымдағы N 142 қаулысымен</w:t>
      </w:r>
    </w:p>
    <w:p>
      <w:pPr>
        <w:spacing w:after="0"/>
        <w:ind w:left="0"/>
        <w:jc w:val="both"/>
      </w:pPr>
      <w:r>
        <w:rPr>
          <w:rFonts w:ascii="Times New Roman"/>
          <w:b w:val="false"/>
          <w:i w:val="false"/>
          <w:color w:val="ff0000"/>
          <w:sz w:val="28"/>
        </w:rPr>
        <w:t>      Ескерту. Күші жойылды - Павлодар облысы Ақтоғай аудандық әкімдігінің 20.06.2013 N 142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Республикасының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xml:space="preserve"> және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2012 жылғы 31 тамыздағы N 1119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29 сәуірдегі N 464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өзгерістер мен толықтыру енгізу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31 желтоқсандағы N 2318 "Жеке қосалқы шаруашылықтың болуы туралы анықтама беру" мемлекеттік қызмет стандартын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Жануарға ветеринариялық</w:t>
      </w:r>
      <w:r>
        <w:rPr>
          <w:rFonts w:ascii="Times New Roman"/>
          <w:b w:val="false"/>
          <w:i w:val="false"/>
          <w:color w:val="000000"/>
          <w:sz w:val="28"/>
        </w:rPr>
        <w:t xml:space="preserve"> паспорт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Ветеринариялық анықтама</w:t>
      </w:r>
      <w:r>
        <w:rPr>
          <w:rFonts w:ascii="Times New Roman"/>
          <w:b w:val="false"/>
          <w:i w:val="false"/>
          <w:color w:val="000000"/>
          <w:sz w:val="28"/>
        </w:rPr>
        <w:t xml:space="preserve">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Жеке қосалқы</w:t>
      </w:r>
      <w:r>
        <w:rPr>
          <w:rFonts w:ascii="Times New Roman"/>
          <w:b w:val="false"/>
          <w:i w:val="false"/>
          <w:color w:val="000000"/>
          <w:sz w:val="28"/>
        </w:rPr>
        <w:t xml:space="preserve"> шаруашылықтың болуы туралы анықтама беру" мемлекеттік қызмет регламенті;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Шалғайдағы ауылдық</w:t>
      </w:r>
      <w:r>
        <w:rPr>
          <w:rFonts w:ascii="Times New Roman"/>
          <w:b w:val="false"/>
          <w:i w:val="false"/>
          <w:color w:val="000000"/>
          <w:sz w:val="28"/>
        </w:rPr>
        <w:t xml:space="preserve"> елді мекендерде тұратын балаларды жалпы білім беру ұйымдарына және үйлеріне кері тегін тасымалдауды ұсыну үшін құжаттар қабылдау" мемлекеттік қызмет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жетекшілік ететін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Ж. Қожанов</w:t>
      </w:r>
    </w:p>
    <w:bookmarkStart w:name="z9"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Ақтоғай ауданы әкімдігінің   </w:t>
      </w:r>
      <w:r>
        <w:br/>
      </w:r>
      <w:r>
        <w:rPr>
          <w:rFonts w:ascii="Times New Roman"/>
          <w:b w:val="false"/>
          <w:i w:val="false"/>
          <w:color w:val="000000"/>
          <w:sz w:val="28"/>
        </w:rPr>
        <w:t>
2012 жылғы 27 желтоқсандағы N 350</w:t>
      </w:r>
      <w:r>
        <w:br/>
      </w:r>
      <w:r>
        <w:rPr>
          <w:rFonts w:ascii="Times New Roman"/>
          <w:b w:val="false"/>
          <w:i w:val="false"/>
          <w:color w:val="000000"/>
          <w:sz w:val="28"/>
        </w:rPr>
        <w:t xml:space="preserve">
қаулысымен бекітілді     </w:t>
      </w:r>
    </w:p>
    <w:bookmarkEnd w:id="1"/>
    <w:bookmarkStart w:name="z10" w:id="2"/>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мемлекеттiк қызмет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Мемлекеттiк қызметтiң атауы: "Жануарға ветеринариялық паспорт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29 сәуiрдегi N 464 </w:t>
      </w:r>
      <w:r>
        <w:rPr>
          <w:rFonts w:ascii="Times New Roman"/>
          <w:b w:val="false"/>
          <w:i w:val="false"/>
          <w:color w:val="000000"/>
          <w:sz w:val="28"/>
        </w:rPr>
        <w:t>қаулысымен</w:t>
      </w:r>
      <w:r>
        <w:rPr>
          <w:rFonts w:ascii="Times New Roman"/>
          <w:b w:val="false"/>
          <w:i w:val="false"/>
          <w:color w:val="000000"/>
          <w:sz w:val="28"/>
        </w:rPr>
        <w:t xml:space="preserve"> бекiтiлген "Жануарға ветеринариялық паспорт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Ақтоғай ауданының ауылдық округтерi әкiмдерiнiң аппараттарымен (бұдан әрi – Уәкiлеттi орган)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ұсынылады, жұмыс уақыты сағат 9.00-ден 18.30-ге дейiн, 13.00-ден 14.30-ге дейiн түскi үзiлiспен, демалыс күндерi – сенбi, жексенбi және мерекелік күндері,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Мемлекеттiк қызметтi көрсету нәтижесі жануарға ветеринариялық паспорт (жануарға ветеринариялық паспорттың төлнұсқасын, жануарға ветеринариялық паспорттың үзiндiсiн) (қағаздағы тасымалдағышта) беру, немесе жазбаша түрдегi мемлекеттiк қызмет ұсынудан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жануарға ветеринариялық паспорт (жануарға ветеринариялық паспорттан үзiндi) беру мерзiмi жануарға бiрдейлендiру нөмiрін берген сәттен бастап немесе оны беруден бас тарту - үш жұмыс күнi iшiнде;</w:t>
      </w:r>
      <w:r>
        <w:br/>
      </w:r>
      <w:r>
        <w:rPr>
          <w:rFonts w:ascii="Times New Roman"/>
          <w:b w:val="false"/>
          <w:i w:val="false"/>
          <w:color w:val="000000"/>
          <w:sz w:val="28"/>
        </w:rPr>
        <w:t>
      2) жануарға ветеринариялық паспорттың телнұсқасын беру мерзiмi жануар иесi жануарға ветеринариялық паспорттың жоғалғаны туралы өтiнiш берген күнiнен бастап - он жұмыс күнi iшiнде;</w:t>
      </w:r>
      <w:r>
        <w:br/>
      </w:r>
      <w:r>
        <w:rPr>
          <w:rFonts w:ascii="Times New Roman"/>
          <w:b w:val="false"/>
          <w:i w:val="false"/>
          <w:color w:val="000000"/>
          <w:sz w:val="28"/>
        </w:rPr>
        <w:t>
      мемлекеттiк қызметтi алуға дейiн күтудiң ең жоғары рұқсат етiлетiн уақыты 30 минуттан аспайды;</w:t>
      </w:r>
      <w:r>
        <w:br/>
      </w:r>
      <w:r>
        <w:rPr>
          <w:rFonts w:ascii="Times New Roman"/>
          <w:b w:val="false"/>
          <w:i w:val="false"/>
          <w:color w:val="000000"/>
          <w:sz w:val="28"/>
        </w:rPr>
        <w:t>
      мемлекеттiк қызметтi алушыға қызмет көрсетудiң ең жоғары рұқсат етiлетiн уақыты 40 (қырық)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(жануарға ветеринариялық паспорттың бланкiсiн беру) ақылы көрсетiледi. Тұтынушы мемлекеттiк қызметке төлемдi Стандарттың </w:t>
      </w:r>
      <w:r>
        <w:rPr>
          <w:rFonts w:ascii="Times New Roman"/>
          <w:b w:val="false"/>
          <w:i w:val="false"/>
          <w:color w:val="000000"/>
          <w:sz w:val="28"/>
        </w:rPr>
        <w:t>8-тармағына</w:t>
      </w:r>
      <w:r>
        <w:rPr>
          <w:rFonts w:ascii="Times New Roman"/>
          <w:b w:val="false"/>
          <w:i w:val="false"/>
          <w:color w:val="000000"/>
          <w:sz w:val="28"/>
        </w:rPr>
        <w:t xml:space="preserve"> сәйкес жүзеге асырады.</w:t>
      </w:r>
    </w:p>
    <w:bookmarkEnd w:id="4"/>
    <w:bookmarkStart w:name="z20" w:id="5"/>
    <w:p>
      <w:pPr>
        <w:spacing w:after="0"/>
        <w:ind w:left="0"/>
        <w:jc w:val="left"/>
      </w:pPr>
      <w:r>
        <w:rPr>
          <w:rFonts w:ascii="Times New Roman"/>
          <w:b/>
          <w:i w:val="false"/>
          <w:color w:val="000000"/>
        </w:rPr>
        <w:t xml:space="preserve"> 
2. Мемлекеттiк қызметтiк көрсету үдерісінде</w:t>
      </w:r>
      <w:r>
        <w:br/>
      </w:r>
      <w:r>
        <w:rPr>
          <w:rFonts w:ascii="Times New Roman"/>
          <w:b/>
          <w:i w:val="false"/>
          <w:color w:val="000000"/>
        </w:rPr>
        <w:t>
iс-әрекет тәртібінің сипаттамасы</w:t>
      </w:r>
    </w:p>
    <w:bookmarkEnd w:id="5"/>
    <w:bookmarkStart w:name="z21" w:id="6"/>
    <w:p>
      <w:pPr>
        <w:spacing w:after="0"/>
        <w:ind w:left="0"/>
        <w:jc w:val="both"/>
      </w:pPr>
      <w:r>
        <w:rPr>
          <w:rFonts w:ascii="Times New Roman"/>
          <w:b w:val="false"/>
          <w:i w:val="false"/>
          <w:color w:val="000000"/>
          <w:sz w:val="28"/>
        </w:rPr>
        <w:t>
      9. Осы мемлекеттiк қызметтi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тапсыру қажет.</w:t>
      </w:r>
      <w:r>
        <w:br/>
      </w:r>
      <w:r>
        <w:rPr>
          <w:rFonts w:ascii="Times New Roman"/>
          <w:b w:val="false"/>
          <w:i w:val="false"/>
          <w:color w:val="000000"/>
          <w:sz w:val="28"/>
        </w:rPr>
        <w:t>
      Жануарға ветеринариялық паспорт алу кезінде, тұтынушыға қажетті құжаттар өткізгенін растайтын құжат қажет емес.</w:t>
      </w:r>
      <w:r>
        <w:br/>
      </w:r>
      <w:r>
        <w:rPr>
          <w:rFonts w:ascii="Times New Roman"/>
          <w:b w:val="false"/>
          <w:i w:val="false"/>
          <w:color w:val="000000"/>
          <w:sz w:val="28"/>
        </w:rPr>
        <w:t>
      Жануарға ветеринариялық паспорттың төлнұсқасын (жануарға ветеринариялық паспорттан үзінді) алу үшін жүгінген кезде, тұтынушының өтініші тіркеу журналына тіркеліп, мемлекеттік қызметті тұтынушыға күні мен уақыты, мерзімі және орны көрсетілген талон беріледі.</w:t>
      </w:r>
      <w:r>
        <w:br/>
      </w:r>
      <w:r>
        <w:rPr>
          <w:rFonts w:ascii="Times New Roman"/>
          <w:b w:val="false"/>
          <w:i w:val="false"/>
          <w:color w:val="000000"/>
          <w:sz w:val="28"/>
        </w:rPr>
        <w:t>
</w:t>
      </w:r>
      <w:r>
        <w:rPr>
          <w:rFonts w:ascii="Times New Roman"/>
          <w:b w:val="false"/>
          <w:i w:val="false"/>
          <w:color w:val="000000"/>
          <w:sz w:val="28"/>
        </w:rPr>
        <w:t>
      10. Мемлекеттiк қызметтi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бас тартады.</w:t>
      </w:r>
      <w:r>
        <w:br/>
      </w:r>
      <w:r>
        <w:rPr>
          <w:rFonts w:ascii="Times New Roman"/>
          <w:b w:val="false"/>
          <w:i w:val="false"/>
          <w:color w:val="000000"/>
          <w:sz w:val="28"/>
        </w:rPr>
        <w:t>
</w:t>
      </w:r>
      <w:r>
        <w:rPr>
          <w:rFonts w:ascii="Times New Roman"/>
          <w:b w:val="false"/>
          <w:i w:val="false"/>
          <w:color w:val="000000"/>
          <w:sz w:val="28"/>
        </w:rPr>
        <w:t>
      11. Ақпараттық қауiпсiздiкке қойылатын талаптар: тұтынушы құжаттары мазмұнының қорғалуын және ақпараттың құпия сақталуын қамтамасыз етедi.</w:t>
      </w:r>
      <w:r>
        <w:br/>
      </w:r>
      <w:r>
        <w:rPr>
          <w:rFonts w:ascii="Times New Roman"/>
          <w:b w:val="false"/>
          <w:i w:val="false"/>
          <w:color w:val="000000"/>
          <w:sz w:val="28"/>
        </w:rPr>
        <w:t>
</w:t>
      </w:r>
      <w:r>
        <w:rPr>
          <w:rFonts w:ascii="Times New Roman"/>
          <w:b w:val="false"/>
          <w:i w:val="false"/>
          <w:color w:val="000000"/>
          <w:sz w:val="28"/>
        </w:rPr>
        <w:t>
      12. Мемлекеттiк қызметтi көрсету барысына қатысатын құрылымдық-функционалдық бiрлiктер (бұдан әрi - бірлік):</w:t>
      </w:r>
      <w:r>
        <w:br/>
      </w:r>
      <w:r>
        <w:rPr>
          <w:rFonts w:ascii="Times New Roman"/>
          <w:b w:val="false"/>
          <w:i w:val="false"/>
          <w:color w:val="000000"/>
          <w:sz w:val="28"/>
        </w:rPr>
        <w:t>
      1) ауылдық округ әкімі аппаратының ветеринарлық дәрiгерi;</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-қосымшаларында бiрлiктердiң iс-әрекеттерiнiң сипаттамасы көрсетiлген.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-қосымшаларында бірліктің iс-әрекеттердiң өзара байланысты көрсетiлген сызба келтiрiлген.</w:t>
      </w:r>
    </w:p>
    <w:bookmarkEnd w:id="6"/>
    <w:bookmarkStart w:name="z27" w:id="7"/>
    <w:p>
      <w:pPr>
        <w:spacing w:after="0"/>
        <w:ind w:left="0"/>
        <w:jc w:val="left"/>
      </w:pPr>
      <w:r>
        <w:rPr>
          <w:rFonts w:ascii="Times New Roman"/>
          <w:b/>
          <w:i w:val="false"/>
          <w:color w:val="000000"/>
        </w:rPr>
        <w:t xml:space="preserve"> 
3. Мемлекеттiк қызметтi көрсететiн</w:t>
      </w:r>
      <w:r>
        <w:br/>
      </w:r>
      <w:r>
        <w:rPr>
          <w:rFonts w:ascii="Times New Roman"/>
          <w:b/>
          <w:i w:val="false"/>
          <w:color w:val="000000"/>
        </w:rPr>
        <w:t>
лауазымды тұлғалардың жауапкершiлiгi</w:t>
      </w:r>
    </w:p>
    <w:bookmarkEnd w:id="7"/>
    <w:bookmarkStart w:name="z28" w:id="8"/>
    <w:p>
      <w:pPr>
        <w:spacing w:after="0"/>
        <w:ind w:left="0"/>
        <w:jc w:val="both"/>
      </w:pPr>
      <w:r>
        <w:rPr>
          <w:rFonts w:ascii="Times New Roman"/>
          <w:b w:val="false"/>
          <w:i w:val="false"/>
          <w:color w:val="000000"/>
          <w:sz w:val="28"/>
        </w:rPr>
        <w:t>
      15. Мемлекеттiк қызметтi көрсету тәртiбiн бұзған лауазымды тұлғалар Қазақстан Республикасының заңнамалары бойыншa жауапқа тартылады.</w:t>
      </w:r>
    </w:p>
    <w:bookmarkEnd w:id="8"/>
    <w:bookmarkStart w:name="z29" w:id="9"/>
    <w:p>
      <w:pPr>
        <w:spacing w:after="0"/>
        <w:ind w:left="0"/>
        <w:jc w:val="both"/>
      </w:pPr>
      <w:r>
        <w:rPr>
          <w:rFonts w:ascii="Times New Roman"/>
          <w:b w:val="false"/>
          <w:i w:val="false"/>
          <w:color w:val="000000"/>
          <w:sz w:val="28"/>
        </w:rPr>
        <w:t xml:space="preserve">
2012 жылғы 27 желтоқсандағы N 350  </w:t>
      </w:r>
      <w:r>
        <w:br/>
      </w: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9"/>
    <w:bookmarkStart w:name="z30" w:id="10"/>
    <w:p>
      <w:pPr>
        <w:spacing w:after="0"/>
        <w:ind w:left="0"/>
        <w:jc w:val="left"/>
      </w:pPr>
      <w:r>
        <w:rPr>
          <w:rFonts w:ascii="Times New Roman"/>
          <w:b/>
          <w:i w:val="false"/>
          <w:color w:val="000000"/>
        </w:rPr>
        <w:t xml:space="preserve"> 
Ақтоғай ауданының ауылдық</w:t>
      </w:r>
      <w:r>
        <w:br/>
      </w:r>
      <w:r>
        <w:rPr>
          <w:rFonts w:ascii="Times New Roman"/>
          <w:b/>
          <w:i w:val="false"/>
          <w:color w:val="000000"/>
        </w:rPr>
        <w:t>
округ әкімдері аппараттарының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3038"/>
        <w:gridCol w:w="2152"/>
        <w:gridCol w:w="1655"/>
        <w:gridCol w:w="1953"/>
        <w:gridCol w:w="1657"/>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 аппаратының атауы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мекен-жайы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ауылдық округ әкімінің аппараты" мемлекеттік мекеме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21-9-90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ауылдық округ әкімінің аппараты" мемлекеттік мекеме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ауылы Мира көшесі 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40-2-72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ауылдық округ әкімінің аппараты" мемлекеттік мекеме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ауылы Специалистов көшесі 12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41-0-28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ауылдық округ әкімінің аппараты" мемлекеттік мекеме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ауылы 1 Мая көшесі 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40-5-58</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"Жалаулы ауылдық округ әкімінің аппараты" мемлекеттік мекеме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Жалаулы ауылы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Жалаулы ауылы Садовая көшесі 84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41-3-00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ауылдық округ әкімінің аппараты" мемлекеттік мекеме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ауылы 1 Мая көшесі 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41-1-71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 әкімінің аппараты" мемлекеттік мекеме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ауылы Советов көшесі 13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40-1-83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"Қожамжар ауылдық округ әкімінің аппараты" мемлекеттік мекеме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Қожамжар ауылы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Қожамжар ауылы Садовый қыйлыс көшесі 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24-2-22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ауылдық округ әкімінің аппараты" мемлекеттік мекеме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ауылы Мүткенов көшесі 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24-5-21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ауылдық округ әкімінің аппараты" мемлекеттік мекеме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ауылы 22 Партсъезд көшесі 14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24-4-21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"Разумов ауылдық округ әкімінің аппараты" мемлекеттік мекеме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Андрияновка ауылы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Андрияновка ауылы Молодежная көшесі 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26-2-21</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"Харков ауылдық округ әкімінің аппараты" мемлекеттік мекеме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Харьковка ауылы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Харьковка ауылы Советов көшесі 13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41-5-96</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ауылдық округ әкімінің аппараты" мемлекеттік мекеме</w:t>
            </w:r>
          </w:p>
        </w:tc>
        <w:tc>
          <w:tcPr>
            <w:tcW w:w="2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ауылы</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ауылы Целинная көшесі 10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 29-2-33</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31" w:id="11"/>
    <w:p>
      <w:pPr>
        <w:spacing w:after="0"/>
        <w:ind w:left="0"/>
        <w:jc w:val="both"/>
      </w:pPr>
      <w:r>
        <w:rPr>
          <w:rFonts w:ascii="Times New Roman"/>
          <w:b w:val="false"/>
          <w:i w:val="false"/>
          <w:color w:val="000000"/>
          <w:sz w:val="28"/>
        </w:rPr>
        <w:t xml:space="preserve">
2012 жылғы 27 желтоқсандағы N 350  </w:t>
      </w:r>
      <w:r>
        <w:br/>
      </w: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1"/>
    <w:bookmarkStart w:name="z32" w:id="12"/>
    <w:p>
      <w:pPr>
        <w:spacing w:after="0"/>
        <w:ind w:left="0"/>
        <w:jc w:val="left"/>
      </w:pPr>
      <w:r>
        <w:rPr>
          <w:rFonts w:ascii="Times New Roman"/>
          <w:b/>
          <w:i w:val="false"/>
          <w:color w:val="000000"/>
        </w:rPr>
        <w:t xml:space="preserve"> 
Тұтынушы жануарға ветеринариялық паспорт</w:t>
      </w:r>
      <w:r>
        <w:br/>
      </w:r>
      <w:r>
        <w:rPr>
          <w:rFonts w:ascii="Times New Roman"/>
          <w:b/>
          <w:i w:val="false"/>
          <w:color w:val="000000"/>
        </w:rPr>
        <w:t>
алу үшiн жүгiнген кезде құрылымдық-функционалдық</w:t>
      </w:r>
      <w:r>
        <w:br/>
      </w:r>
      <w:r>
        <w:rPr>
          <w:rFonts w:ascii="Times New Roman"/>
          <w:b/>
          <w:i w:val="false"/>
          <w:color w:val="000000"/>
        </w:rPr>
        <w:t>
бiрлiктердiң iс-әрекеттерiнiң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2601"/>
        <w:gridCol w:w="2517"/>
        <w:gridCol w:w="2814"/>
        <w:gridCol w:w="2666"/>
      </w:tblGrid>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(барысының, жұмыс ағынының) iс-әрекеттерi
</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 аппаратының ветеринарлық дәрiгерi</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 аппаратының ветеринарлық дәрiгерi</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 аппаратының ветеринарлық дәрiгерi</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толтырады, мөр басады, немесе мемлекеттiк қызмет ұсынудан бас тарту туралы дәлелдi жауап дайындайды, қол қояды</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немесе мемлекеттiк қызмет ұсынудан бас тарту туралы дәлелдi жауап бередi</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Тален береді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немесе мемлекеттiк қызмет ұсынудан бас тарту туралы дәлелдi жауап</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немесе мемлекеттiк қызмет ұсынудан бас тарту туралы дәлелдi жауап</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3"/>
    <w:p>
      <w:pPr>
        <w:spacing w:after="0"/>
        <w:ind w:left="0"/>
        <w:jc w:val="both"/>
      </w:pPr>
      <w:r>
        <w:rPr>
          <w:rFonts w:ascii="Times New Roman"/>
          <w:b w:val="false"/>
          <w:i w:val="false"/>
          <w:color w:val="000000"/>
          <w:sz w:val="28"/>
        </w:rPr>
        <w:t xml:space="preserve">
2012 жылғы 27 желтоқсандағы N 350  </w:t>
      </w:r>
      <w:r>
        <w:br/>
      </w: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3"/>
    <w:bookmarkStart w:name="z34" w:id="14"/>
    <w:p>
      <w:pPr>
        <w:spacing w:after="0"/>
        <w:ind w:left="0"/>
        <w:jc w:val="left"/>
      </w:pPr>
      <w:r>
        <w:rPr>
          <w:rFonts w:ascii="Times New Roman"/>
          <w:b/>
          <w:i w:val="false"/>
          <w:color w:val="000000"/>
        </w:rPr>
        <w:t xml:space="preserve"> 
Тұтынушы жануарға ветеринариялық паспорттың</w:t>
      </w:r>
      <w:r>
        <w:br/>
      </w:r>
      <w:r>
        <w:rPr>
          <w:rFonts w:ascii="Times New Roman"/>
          <w:b/>
          <w:i w:val="false"/>
          <w:color w:val="000000"/>
        </w:rPr>
        <w:t>
телнұсқасын (жануарға ветеринариялық паспорттан үзiндi)</w:t>
      </w:r>
      <w:r>
        <w:br/>
      </w:r>
      <w:r>
        <w:rPr>
          <w:rFonts w:ascii="Times New Roman"/>
          <w:b/>
          <w:i w:val="false"/>
          <w:color w:val="000000"/>
        </w:rPr>
        <w:t>
алу үшiн жүгiнген кезде құрылымдық-функционалдық</w:t>
      </w:r>
      <w:r>
        <w:br/>
      </w:r>
      <w:r>
        <w:rPr>
          <w:rFonts w:ascii="Times New Roman"/>
          <w:b/>
          <w:i w:val="false"/>
          <w:color w:val="000000"/>
        </w:rPr>
        <w:t>
бiрлiктердiң iс-әрекеттерiнiң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7"/>
        <w:gridCol w:w="2246"/>
        <w:gridCol w:w="1970"/>
        <w:gridCol w:w="2225"/>
        <w:gridCol w:w="1971"/>
        <w:gridCol w:w="2035"/>
      </w:tblGrid>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(барысының, жұмыс ағынының) iс-әрекеттерi
</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 аппаратының ветеринарлық дәрiгерi</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 аппаратының ветеринарлық дәрiгерi</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 аппаратының ветеринарлық дәрiгерi</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 тiркейдi</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Келiп түскен құжаттарды қарайды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ветеринариялық паспорттан үзiндiнi) толтырады, мөр басады, қол қояды</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телнұсқасын (жануарға ветеринариялық паспорттан үзiндiнi) бередi</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қояды</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 (жануарға ветеринариялық паспорттан үзiндi)</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паспорттың телнұсқасы (жануарға ветеринариялық паспорттан үзiндi)</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күнi</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r>
        <w:trPr>
          <w:trHeight w:val="30" w:hRule="atLeast"/>
        </w:trPr>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5"/>
    <w:p>
      <w:pPr>
        <w:spacing w:after="0"/>
        <w:ind w:left="0"/>
        <w:jc w:val="both"/>
      </w:pPr>
      <w:r>
        <w:rPr>
          <w:rFonts w:ascii="Times New Roman"/>
          <w:b w:val="false"/>
          <w:i w:val="false"/>
          <w:color w:val="000000"/>
          <w:sz w:val="28"/>
        </w:rPr>
        <w:t xml:space="preserve">
2012 жылғы 27 желтоқсандағы N 350  </w:t>
      </w:r>
      <w:r>
        <w:br/>
      </w: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4-қосымша              </w:t>
      </w:r>
    </w:p>
    <w:bookmarkEnd w:id="15"/>
    <w:bookmarkStart w:name="z36" w:id="16"/>
    <w:p>
      <w:pPr>
        <w:spacing w:after="0"/>
        <w:ind w:left="0"/>
        <w:jc w:val="left"/>
      </w:pPr>
      <w:r>
        <w:rPr>
          <w:rFonts w:ascii="Times New Roman"/>
          <w:b/>
          <w:i w:val="false"/>
          <w:color w:val="000000"/>
        </w:rPr>
        <w:t xml:space="preserve"> 
Тұтынушы жануарға ветеринариялық паспорт алу үшiн</w:t>
      </w:r>
      <w:r>
        <w:br/>
      </w:r>
      <w:r>
        <w:rPr>
          <w:rFonts w:ascii="Times New Roman"/>
          <w:b/>
          <w:i w:val="false"/>
          <w:color w:val="000000"/>
        </w:rPr>
        <w:t>
жүгiнген кезде "Жануарға ветеринариялық паспорт беру" мемлекеттiк қызметiн ұсыну үдерiсiнiң сызбасы</w:t>
      </w:r>
    </w:p>
    <w:bookmarkEnd w:id="16"/>
    <w:p>
      <w:pPr>
        <w:spacing w:after="0"/>
        <w:ind w:left="0"/>
        <w:jc w:val="both"/>
      </w:pPr>
      <w:r>
        <w:drawing>
          <wp:inline distT="0" distB="0" distL="0" distR="0">
            <wp:extent cx="7607300" cy="657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07300" cy="6578600"/>
                    </a:xfrm>
                    <a:prstGeom prst="rect">
                      <a:avLst/>
                    </a:prstGeom>
                  </pic:spPr>
                </pic:pic>
              </a:graphicData>
            </a:graphic>
          </wp:inline>
        </w:drawing>
      </w:r>
    </w:p>
    <w:bookmarkStart w:name="z37" w:id="17"/>
    <w:p>
      <w:pPr>
        <w:spacing w:after="0"/>
        <w:ind w:left="0"/>
        <w:jc w:val="both"/>
      </w:pPr>
      <w:r>
        <w:rPr>
          <w:rFonts w:ascii="Times New Roman"/>
          <w:b w:val="false"/>
          <w:i w:val="false"/>
          <w:color w:val="000000"/>
          <w:sz w:val="28"/>
        </w:rPr>
        <w:t xml:space="preserve">
2012 жылғы 27 желтоқсандағы N 350  </w:t>
      </w:r>
      <w:r>
        <w:br/>
      </w: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5-қосымша              </w:t>
      </w:r>
    </w:p>
    <w:bookmarkEnd w:id="17"/>
    <w:bookmarkStart w:name="z38" w:id="18"/>
    <w:p>
      <w:pPr>
        <w:spacing w:after="0"/>
        <w:ind w:left="0"/>
        <w:jc w:val="left"/>
      </w:pPr>
      <w:r>
        <w:rPr>
          <w:rFonts w:ascii="Times New Roman"/>
          <w:b/>
          <w:i w:val="false"/>
          <w:color w:val="000000"/>
        </w:rPr>
        <w:t xml:space="preserve"> 
Тұтынушы жануарға ветеринариялық паспорттың</w:t>
      </w:r>
      <w:r>
        <w:br/>
      </w:r>
      <w:r>
        <w:rPr>
          <w:rFonts w:ascii="Times New Roman"/>
          <w:b/>
          <w:i w:val="false"/>
          <w:color w:val="000000"/>
        </w:rPr>
        <w:t>
телнұсқасын (жануарға ветеринариялық паспорттан үзiндi)</w:t>
      </w:r>
      <w:r>
        <w:br/>
      </w:r>
      <w:r>
        <w:rPr>
          <w:rFonts w:ascii="Times New Roman"/>
          <w:b/>
          <w:i w:val="false"/>
          <w:color w:val="000000"/>
        </w:rPr>
        <w:t>
алу үшiн жүгiнген кезде "Жануарға ветеринариялық паспорт беру" мемлекеттiк қызметiн ұсыну үдерiсiнiң сызбасы</w:t>
      </w:r>
    </w:p>
    <w:bookmarkEnd w:id="18"/>
    <w:p>
      <w:pPr>
        <w:spacing w:after="0"/>
        <w:ind w:left="0"/>
        <w:jc w:val="both"/>
      </w:pPr>
      <w:r>
        <w:drawing>
          <wp:inline distT="0" distB="0" distL="0" distR="0">
            <wp:extent cx="83312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31200" cy="5727700"/>
                    </a:xfrm>
                    <a:prstGeom prst="rect">
                      <a:avLst/>
                    </a:prstGeom>
                  </pic:spPr>
                </pic:pic>
              </a:graphicData>
            </a:graphic>
          </wp:inline>
        </w:drawing>
      </w:r>
    </w:p>
    <w:bookmarkStart w:name="z39" w:id="19"/>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Ақтоғай ауданы әкімдігінің   </w:t>
      </w:r>
      <w:r>
        <w:br/>
      </w:r>
      <w:r>
        <w:rPr>
          <w:rFonts w:ascii="Times New Roman"/>
          <w:b w:val="false"/>
          <w:i w:val="false"/>
          <w:color w:val="000000"/>
          <w:sz w:val="28"/>
        </w:rPr>
        <w:t>
2012 жылғы 27 желтоқсандағы N 350</w:t>
      </w:r>
      <w:r>
        <w:br/>
      </w:r>
      <w:r>
        <w:rPr>
          <w:rFonts w:ascii="Times New Roman"/>
          <w:b w:val="false"/>
          <w:i w:val="false"/>
          <w:color w:val="000000"/>
          <w:sz w:val="28"/>
        </w:rPr>
        <w:t xml:space="preserve">
қаулысымен бекітілді     </w:t>
      </w:r>
    </w:p>
    <w:bookmarkEnd w:id="19"/>
    <w:bookmarkStart w:name="z40" w:id="20"/>
    <w:p>
      <w:pPr>
        <w:spacing w:after="0"/>
        <w:ind w:left="0"/>
        <w:jc w:val="left"/>
      </w:pPr>
      <w:r>
        <w:rPr>
          <w:rFonts w:ascii="Times New Roman"/>
          <w:b/>
          <w:i w:val="false"/>
          <w:color w:val="000000"/>
        </w:rPr>
        <w:t xml:space="preserve"> 
"Ветеринариялық анықтаманы беру"</w:t>
      </w:r>
      <w:r>
        <w:br/>
      </w:r>
      <w:r>
        <w:rPr>
          <w:rFonts w:ascii="Times New Roman"/>
          <w:b/>
          <w:i w:val="false"/>
          <w:color w:val="000000"/>
        </w:rPr>
        <w:t>
мемлекеттік қызмет регламенті</w:t>
      </w:r>
    </w:p>
    <w:bookmarkEnd w:id="20"/>
    <w:bookmarkStart w:name="z41" w:id="21"/>
    <w:p>
      <w:pPr>
        <w:spacing w:after="0"/>
        <w:ind w:left="0"/>
        <w:jc w:val="left"/>
      </w:pPr>
      <w:r>
        <w:rPr>
          <w:rFonts w:ascii="Times New Roman"/>
          <w:b/>
          <w:i w:val="false"/>
          <w:color w:val="000000"/>
        </w:rPr>
        <w:t xml:space="preserve"> 
1. Жалпы ережелер</w:t>
      </w:r>
    </w:p>
    <w:bookmarkEnd w:id="21"/>
    <w:bookmarkStart w:name="z42" w:id="22"/>
    <w:p>
      <w:pPr>
        <w:spacing w:after="0"/>
        <w:ind w:left="0"/>
        <w:jc w:val="both"/>
      </w:pPr>
      <w:r>
        <w:rPr>
          <w:rFonts w:ascii="Times New Roman"/>
          <w:b w:val="false"/>
          <w:i w:val="false"/>
          <w:color w:val="000000"/>
          <w:sz w:val="28"/>
        </w:rPr>
        <w:t>
      1. Мемлекеттiк қызметтiң атауы: "Ветеринариялық анықтаманы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29 сәуiрдегi N 464 </w:t>
      </w:r>
      <w:r>
        <w:rPr>
          <w:rFonts w:ascii="Times New Roman"/>
          <w:b w:val="false"/>
          <w:i w:val="false"/>
          <w:color w:val="000000"/>
          <w:sz w:val="28"/>
        </w:rPr>
        <w:t>қаулысымен</w:t>
      </w:r>
      <w:r>
        <w:rPr>
          <w:rFonts w:ascii="Times New Roman"/>
          <w:b w:val="false"/>
          <w:i w:val="false"/>
          <w:color w:val="000000"/>
          <w:sz w:val="28"/>
        </w:rPr>
        <w:t xml:space="preserve"> бекiтiлген "Ветеринариялық анықтаманы беру"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Ақтоғай ауданының ауылдық округтерi әкiмдерiнiң аппараттарымен (бұдан әрi – Уәкiлеттi орган)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ұсынылады, жұмыс уақыты сағат 9.00-ден 18.30-ге дейiн, 13.00-ден 14.30-ге дейiн түскi үзiлiспен, демалыс күндерi – сенбi, жексенбi және мерекелік күндері,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ветеринариялық анықтама (қағаз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жүгiнген күннiң iшiнде көрсетiледi;</w:t>
      </w:r>
      <w:r>
        <w:br/>
      </w:r>
      <w:r>
        <w:rPr>
          <w:rFonts w:ascii="Times New Roman"/>
          <w:b w:val="false"/>
          <w:i w:val="false"/>
          <w:color w:val="000000"/>
          <w:sz w:val="28"/>
        </w:rPr>
        <w:t>
      Мемлекеттiк қызметтi алуға дейiн күтудiң ең жоғары рұқсат етiлетiн уақыты 30 минуттан аспайды.</w:t>
      </w:r>
      <w:r>
        <w:br/>
      </w:r>
      <w:r>
        <w:rPr>
          <w:rFonts w:ascii="Times New Roman"/>
          <w:b w:val="false"/>
          <w:i w:val="false"/>
          <w:color w:val="000000"/>
          <w:sz w:val="28"/>
        </w:rPr>
        <w:t>
      Мемлекеттiк қызметтi алушыға қызмет көрсетудiң ең жоғары рұқсат етiлетiн уақыты 30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(ветеринариялық анықтаманың бланкiсiн беру) ақылы көрсетiледi. Тұтынушы мемлекеттiк қызметке төлемдi Стандарттың </w:t>
      </w:r>
      <w:r>
        <w:rPr>
          <w:rFonts w:ascii="Times New Roman"/>
          <w:b w:val="false"/>
          <w:i w:val="false"/>
          <w:color w:val="000000"/>
          <w:sz w:val="28"/>
        </w:rPr>
        <w:t>8-тармағына</w:t>
      </w:r>
      <w:r>
        <w:rPr>
          <w:rFonts w:ascii="Times New Roman"/>
          <w:b w:val="false"/>
          <w:i w:val="false"/>
          <w:color w:val="000000"/>
          <w:sz w:val="28"/>
        </w:rPr>
        <w:t xml:space="preserve"> сәйкес жүзеге асырады.</w:t>
      </w:r>
    </w:p>
    <w:bookmarkEnd w:id="22"/>
    <w:bookmarkStart w:name="z50" w:id="23"/>
    <w:p>
      <w:pPr>
        <w:spacing w:after="0"/>
        <w:ind w:left="0"/>
        <w:jc w:val="left"/>
      </w:pPr>
      <w:r>
        <w:rPr>
          <w:rFonts w:ascii="Times New Roman"/>
          <w:b/>
          <w:i w:val="false"/>
          <w:color w:val="000000"/>
        </w:rPr>
        <w:t xml:space="preserve"> 
2. Мемлекеттiк қызметтiк көрсету үдерісінде</w:t>
      </w:r>
      <w:r>
        <w:br/>
      </w:r>
      <w:r>
        <w:rPr>
          <w:rFonts w:ascii="Times New Roman"/>
          <w:b/>
          <w:i w:val="false"/>
          <w:color w:val="000000"/>
        </w:rPr>
        <w:t>
iс-әрекет тәртібінің сипаттамасы</w:t>
      </w:r>
    </w:p>
    <w:bookmarkEnd w:id="23"/>
    <w:bookmarkStart w:name="z51" w:id="24"/>
    <w:p>
      <w:pPr>
        <w:spacing w:after="0"/>
        <w:ind w:left="0"/>
        <w:jc w:val="both"/>
      </w:pPr>
      <w:r>
        <w:rPr>
          <w:rFonts w:ascii="Times New Roman"/>
          <w:b w:val="false"/>
          <w:i w:val="false"/>
          <w:color w:val="000000"/>
          <w:sz w:val="28"/>
        </w:rPr>
        <w:t>
      9. Осы мемлекеттiк қызметтi алу үшін тұтынушы Стандартың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тапсыру қажет.</w:t>
      </w:r>
      <w:r>
        <w:br/>
      </w:r>
      <w:r>
        <w:rPr>
          <w:rFonts w:ascii="Times New Roman"/>
          <w:b w:val="false"/>
          <w:i w:val="false"/>
          <w:color w:val="000000"/>
          <w:sz w:val="28"/>
        </w:rPr>
        <w:t>
      Мемлекеттік қызмет тұтынушысының өтініші жеке және заңды тұлғалардың өтініштерін тіркеу журналында ветеринариялық дәрігерімен, тұтынушының мемлекеттік қызметті алатын уақыты көрсетіліп тіркеледі.</w:t>
      </w:r>
      <w:r>
        <w:br/>
      </w:r>
      <w:r>
        <w:rPr>
          <w:rFonts w:ascii="Times New Roman"/>
          <w:b w:val="false"/>
          <w:i w:val="false"/>
          <w:color w:val="000000"/>
          <w:sz w:val="28"/>
        </w:rPr>
        <w:t>
</w:t>
      </w:r>
      <w:r>
        <w:rPr>
          <w:rFonts w:ascii="Times New Roman"/>
          <w:b w:val="false"/>
          <w:i w:val="false"/>
          <w:color w:val="000000"/>
          <w:sz w:val="28"/>
        </w:rPr>
        <w:t>
      10. Мемлекеттiк қызметтi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бас тартады.</w:t>
      </w:r>
      <w:r>
        <w:br/>
      </w:r>
      <w:r>
        <w:rPr>
          <w:rFonts w:ascii="Times New Roman"/>
          <w:b w:val="false"/>
          <w:i w:val="false"/>
          <w:color w:val="000000"/>
          <w:sz w:val="28"/>
        </w:rPr>
        <w:t>
</w:t>
      </w:r>
      <w:r>
        <w:rPr>
          <w:rFonts w:ascii="Times New Roman"/>
          <w:b w:val="false"/>
          <w:i w:val="false"/>
          <w:color w:val="000000"/>
          <w:sz w:val="28"/>
        </w:rPr>
        <w:t>
      11. Ақпараттық қауiпсiздiкке қойылатын талаптар: тұтынушы құжаттары мазмұнының қорғалуын және ақпараттың құпия сақталуын қамтамасыз етедi.</w:t>
      </w:r>
      <w:r>
        <w:br/>
      </w:r>
      <w:r>
        <w:rPr>
          <w:rFonts w:ascii="Times New Roman"/>
          <w:b w:val="false"/>
          <w:i w:val="false"/>
          <w:color w:val="000000"/>
          <w:sz w:val="28"/>
        </w:rPr>
        <w:t>
</w:t>
      </w:r>
      <w:r>
        <w:rPr>
          <w:rFonts w:ascii="Times New Roman"/>
          <w:b w:val="false"/>
          <w:i w:val="false"/>
          <w:color w:val="000000"/>
          <w:sz w:val="28"/>
        </w:rPr>
        <w:t>
      12. Мемлекеттiк қызметтi көрсету барысына қатысатын құрылымдық-функционалдық бiрлiктер (бұдан әрi - бірлік):</w:t>
      </w:r>
      <w:r>
        <w:br/>
      </w:r>
      <w:r>
        <w:rPr>
          <w:rFonts w:ascii="Times New Roman"/>
          <w:b w:val="false"/>
          <w:i w:val="false"/>
          <w:color w:val="000000"/>
          <w:sz w:val="28"/>
        </w:rPr>
        <w:t>
      1) ауылдық округ әкімі аппаратының ветеринарлық дәрiгерi;</w:t>
      </w:r>
      <w:r>
        <w:br/>
      </w:r>
      <w:r>
        <w:rPr>
          <w:rFonts w:ascii="Times New Roman"/>
          <w:b w:val="false"/>
          <w:i w:val="false"/>
          <w:color w:val="000000"/>
          <w:sz w:val="28"/>
        </w:rPr>
        <w:t>
      2) ауылдық округ әкімі.</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бiрлiктердiң iс-әрекеттерiнiң сипаттамасы көрсетiлген.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бірліктің iс-әрекеттердiң өзара байланысты көрсетiлген сызба келтiрiлген.</w:t>
      </w:r>
    </w:p>
    <w:bookmarkEnd w:id="24"/>
    <w:bookmarkStart w:name="z57" w:id="25"/>
    <w:p>
      <w:pPr>
        <w:spacing w:after="0"/>
        <w:ind w:left="0"/>
        <w:jc w:val="left"/>
      </w:pPr>
      <w:r>
        <w:rPr>
          <w:rFonts w:ascii="Times New Roman"/>
          <w:b/>
          <w:i w:val="false"/>
          <w:color w:val="000000"/>
        </w:rPr>
        <w:t xml:space="preserve"> 
3. Мемлекеттiк қызметтi көрсететiн</w:t>
      </w:r>
      <w:r>
        <w:br/>
      </w:r>
      <w:r>
        <w:rPr>
          <w:rFonts w:ascii="Times New Roman"/>
          <w:b/>
          <w:i w:val="false"/>
          <w:color w:val="000000"/>
        </w:rPr>
        <w:t>
лауазымды тұлғалардың жауапкершiлiгi</w:t>
      </w:r>
    </w:p>
    <w:bookmarkEnd w:id="25"/>
    <w:bookmarkStart w:name="z58" w:id="26"/>
    <w:p>
      <w:pPr>
        <w:spacing w:after="0"/>
        <w:ind w:left="0"/>
        <w:jc w:val="both"/>
      </w:pPr>
      <w:r>
        <w:rPr>
          <w:rFonts w:ascii="Times New Roman"/>
          <w:b w:val="false"/>
          <w:i w:val="false"/>
          <w:color w:val="000000"/>
          <w:sz w:val="28"/>
        </w:rPr>
        <w:t>
      15. Мемлекеттiк қызметтi көрсету тәртiбiн бұзған лауазымды тұлғалар Қазақстан Республикасының заңнамалары бойыншa жауапқа тартылады.</w:t>
      </w:r>
    </w:p>
    <w:bookmarkEnd w:id="26"/>
    <w:bookmarkStart w:name="z59" w:id="27"/>
    <w:p>
      <w:pPr>
        <w:spacing w:after="0"/>
        <w:ind w:left="0"/>
        <w:jc w:val="both"/>
      </w:pPr>
      <w:r>
        <w:rPr>
          <w:rFonts w:ascii="Times New Roman"/>
          <w:b w:val="false"/>
          <w:i w:val="false"/>
          <w:color w:val="000000"/>
          <w:sz w:val="28"/>
        </w:rPr>
        <w:t>
2012 жылғы 27 желтоқсандағы N 350</w:t>
      </w:r>
      <w:r>
        <w:br/>
      </w:r>
      <w:r>
        <w:rPr>
          <w:rFonts w:ascii="Times New Roman"/>
          <w:b w:val="false"/>
          <w:i w:val="false"/>
          <w:color w:val="000000"/>
          <w:sz w:val="28"/>
        </w:rPr>
        <w:t xml:space="preserve">
"Ветеринариялық анықтама беру"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1-қосымша            </w:t>
      </w:r>
    </w:p>
    <w:bookmarkEnd w:id="27"/>
    <w:bookmarkStart w:name="z60" w:id="28"/>
    <w:p>
      <w:pPr>
        <w:spacing w:after="0"/>
        <w:ind w:left="0"/>
        <w:jc w:val="left"/>
      </w:pPr>
      <w:r>
        <w:rPr>
          <w:rFonts w:ascii="Times New Roman"/>
          <w:b/>
          <w:i w:val="false"/>
          <w:color w:val="000000"/>
        </w:rPr>
        <w:t xml:space="preserve"> 
Ақтоғай ауданының ауылдық округ әкімдері</w:t>
      </w:r>
      <w:r>
        <w:br/>
      </w:r>
      <w:r>
        <w:rPr>
          <w:rFonts w:ascii="Times New Roman"/>
          <w:b/>
          <w:i w:val="false"/>
          <w:color w:val="000000"/>
        </w:rPr>
        <w:t>
аппараттарының тізімі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7"/>
        <w:gridCol w:w="2630"/>
        <w:gridCol w:w="2090"/>
        <w:gridCol w:w="2046"/>
        <w:gridCol w:w="1835"/>
        <w:gridCol w:w="1832"/>
      </w:tblGrid>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 аппаратының атауы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мекен-жайы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ауылдық округ әкімінің аппараты" мемлекеттік мекеме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21-9-90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ауылдық округ әкімінің аппараты" мемлекеттік мекеме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ауылы Мира көшесі 9</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40-2-72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ауылдық округ әкімінің аппараты" мемлекеттік мекеме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ауылы Специалистов көшесі 12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41-0-28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ауылдық округ әкімінің аппараты" мемлекеттік мекеме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ауылы 1 Мая көшесі 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40-5-58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"Жалаулы ауылдық округ әкімінің аппараты" мемлекеттік мекеме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Жалаулы ауылы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Жалаулы ауылы Садовая көшесі 84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41-3-00</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ауылдық округ әкімінің аппараты" мемлекеттік мекеме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ауылы 1 Мая көшесі 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41-1-71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 әкімінің аппараты" мемлекеттік мекеме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ауылы Советов көшесі 13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40-1-83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"Қожамжар ауылдық округ әкімінің аппараты" мемлекеттік мекеме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Қожамжар ауылы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Қожамжар ауылы Садовый қыйлыс көшесі 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24-2-22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ауылдық округ әкімінің аппараты" мемлекеттік мекеме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ауылы Мүткенов көшесі 1</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24-5-21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ауылдық округ әкімінің аппараты" мемлекеттік мекеме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ауылы 22 Партсъезд көшесі 14</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24-4-21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"Разумов ауылдық округ әкімінің аппараты" мемлекеттік мекеме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Андрияновка ауылы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Андрияновка ауылы Молодежная көшесі 2</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26-2-21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"Харков ауылдық округ әкімінің аппараты" мемлекеттік мекеме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Харьковка ауылы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Харьковка ауылы Советов көшесі 13</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41-5-96</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ауылдық округ әкімінің аппараты" мемлекеттік мекеме</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ауылы Целинная көшесі 10</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 29-2-33</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61" w:id="29"/>
    <w:p>
      <w:pPr>
        <w:spacing w:after="0"/>
        <w:ind w:left="0"/>
        <w:jc w:val="both"/>
      </w:pPr>
      <w:r>
        <w:rPr>
          <w:rFonts w:ascii="Times New Roman"/>
          <w:b w:val="false"/>
          <w:i w:val="false"/>
          <w:color w:val="000000"/>
          <w:sz w:val="28"/>
        </w:rPr>
        <w:t>
2012 жылғы 27 желтоқсандағы N 350</w:t>
      </w:r>
      <w:r>
        <w:br/>
      </w:r>
      <w:r>
        <w:rPr>
          <w:rFonts w:ascii="Times New Roman"/>
          <w:b w:val="false"/>
          <w:i w:val="false"/>
          <w:color w:val="000000"/>
          <w:sz w:val="28"/>
        </w:rPr>
        <w:t xml:space="preserve">
"Ветеринариялық анықтама беру"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2-қосымша            </w:t>
      </w:r>
    </w:p>
    <w:bookmarkEnd w:id="29"/>
    <w:bookmarkStart w:name="z62" w:id="30"/>
    <w:p>
      <w:pPr>
        <w:spacing w:after="0"/>
        <w:ind w:left="0"/>
        <w:jc w:val="left"/>
      </w:pPr>
      <w:r>
        <w:rPr>
          <w:rFonts w:ascii="Times New Roman"/>
          <w:b/>
          <w:i w:val="false"/>
          <w:color w:val="000000"/>
        </w:rPr>
        <w:t xml:space="preserve"> 
Құрылымдық-функционалдық бiрлiктердiң</w:t>
      </w:r>
      <w:r>
        <w:br/>
      </w:r>
      <w:r>
        <w:rPr>
          <w:rFonts w:ascii="Times New Roman"/>
          <w:b/>
          <w:i w:val="false"/>
          <w:color w:val="000000"/>
        </w:rPr>
        <w:t>
iс-әрекеттерiнiң сипаттамасы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3285"/>
        <w:gridCol w:w="3496"/>
        <w:gridCol w:w="3982"/>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(барысының, жұмыс ағынының) iс-әрекеттерi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Бiрлiктердiң атауы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 аппаратының ветеринарлық дәрiгерi</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 аппаратының ветеринарлық дәрiгерi</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анықтаманы толтырады, мөр басады, не мемлекеттiк қызмет ұсынудан бас тарту туралы дәлелдi жауап дайындайды, қол қояды, тұтынушыға бередi</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журналда тiркеу</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Ветеринариялық анықтама, не мемлекеттiк қызмет ұсынудан бас тарту туралы дәлелдi жауап</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3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31"/>
    <w:p>
      <w:pPr>
        <w:spacing w:after="0"/>
        <w:ind w:left="0"/>
        <w:jc w:val="both"/>
      </w:pPr>
      <w:r>
        <w:rPr>
          <w:rFonts w:ascii="Times New Roman"/>
          <w:b w:val="false"/>
          <w:i w:val="false"/>
          <w:color w:val="000000"/>
          <w:sz w:val="28"/>
        </w:rPr>
        <w:t>
2012 жылғы 27 желтоқсандағы N 350</w:t>
      </w:r>
      <w:r>
        <w:br/>
      </w:r>
      <w:r>
        <w:rPr>
          <w:rFonts w:ascii="Times New Roman"/>
          <w:b w:val="false"/>
          <w:i w:val="false"/>
          <w:color w:val="000000"/>
          <w:sz w:val="28"/>
        </w:rPr>
        <w:t xml:space="preserve">
"Ветеринариялық анықтама беру"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3-қосымша            </w:t>
      </w:r>
    </w:p>
    <w:bookmarkEnd w:id="31"/>
    <w:bookmarkStart w:name="z64" w:id="32"/>
    <w:p>
      <w:pPr>
        <w:spacing w:after="0"/>
        <w:ind w:left="0"/>
        <w:jc w:val="left"/>
      </w:pPr>
      <w:r>
        <w:rPr>
          <w:rFonts w:ascii="Times New Roman"/>
          <w:b/>
          <w:i w:val="false"/>
          <w:color w:val="000000"/>
        </w:rPr>
        <w:t xml:space="preserve"> 
Мемлекеттiк қызметiн ұсыну үдерiсiнiң сызбасы</w:t>
      </w:r>
    </w:p>
    <w:bookmarkEnd w:id="32"/>
    <w:p>
      <w:pPr>
        <w:spacing w:after="0"/>
        <w:ind w:left="0"/>
        <w:jc w:val="both"/>
      </w:pPr>
      <w:r>
        <w:drawing>
          <wp:inline distT="0" distB="0" distL="0" distR="0">
            <wp:extent cx="79502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950200" cy="3733800"/>
                    </a:xfrm>
                    <a:prstGeom prst="rect">
                      <a:avLst/>
                    </a:prstGeom>
                  </pic:spPr>
                </pic:pic>
              </a:graphicData>
            </a:graphic>
          </wp:inline>
        </w:drawing>
      </w:r>
    </w:p>
    <w:bookmarkStart w:name="z65" w:id="33"/>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Ақтоғай ауданы әкімдігінің   </w:t>
      </w:r>
      <w:r>
        <w:br/>
      </w:r>
      <w:r>
        <w:rPr>
          <w:rFonts w:ascii="Times New Roman"/>
          <w:b w:val="false"/>
          <w:i w:val="false"/>
          <w:color w:val="000000"/>
          <w:sz w:val="28"/>
        </w:rPr>
        <w:t>
2012 жылғы 27 желтоқсандағы N 350</w:t>
      </w:r>
      <w:r>
        <w:br/>
      </w:r>
      <w:r>
        <w:rPr>
          <w:rFonts w:ascii="Times New Roman"/>
          <w:b w:val="false"/>
          <w:i w:val="false"/>
          <w:color w:val="000000"/>
          <w:sz w:val="28"/>
        </w:rPr>
        <w:t xml:space="preserve">
қаулысымен бекітілді     </w:t>
      </w:r>
    </w:p>
    <w:bookmarkEnd w:id="33"/>
    <w:bookmarkStart w:name="z66" w:id="34"/>
    <w:p>
      <w:pPr>
        <w:spacing w:after="0"/>
        <w:ind w:left="0"/>
        <w:jc w:val="left"/>
      </w:pPr>
      <w:r>
        <w:rPr>
          <w:rFonts w:ascii="Times New Roman"/>
          <w:b/>
          <w:i w:val="false"/>
          <w:color w:val="000000"/>
        </w:rPr>
        <w:t xml:space="preserve"> 
"Жеке қосалқы шаруашылықтың болуы туралы анықтама беру" мемлекеттік қызмет регламенті</w:t>
      </w:r>
    </w:p>
    <w:bookmarkEnd w:id="34"/>
    <w:bookmarkStart w:name="z67" w:id="35"/>
    <w:p>
      <w:pPr>
        <w:spacing w:after="0"/>
        <w:ind w:left="0"/>
        <w:jc w:val="left"/>
      </w:pPr>
      <w:r>
        <w:rPr>
          <w:rFonts w:ascii="Times New Roman"/>
          <w:b/>
          <w:i w:val="false"/>
          <w:color w:val="000000"/>
        </w:rPr>
        <w:t xml:space="preserve"> 
1. Жалпы ережелер</w:t>
      </w:r>
    </w:p>
    <w:bookmarkEnd w:id="35"/>
    <w:bookmarkStart w:name="z68" w:id="36"/>
    <w:p>
      <w:pPr>
        <w:spacing w:after="0"/>
        <w:ind w:left="0"/>
        <w:jc w:val="both"/>
      </w:pPr>
      <w:r>
        <w:rPr>
          <w:rFonts w:ascii="Times New Roman"/>
          <w:b w:val="false"/>
          <w:i w:val="false"/>
          <w:color w:val="000000"/>
          <w:sz w:val="28"/>
        </w:rPr>
        <w:t>
      1. Мемлекеттiк қызмет атауы: "Жеке қосалқы шаруашылықтың болуы туралы анықтама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2009 жылғы 31 желтоқсандағы N 2318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қосалқы шаруашылықтың болуы туралы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1) Ақтоғай ауданының ауылдық округтерi әкiмдерiнiң аппараттарымен (бұдан әрi – Уәкiлеттi орган)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ұсынылады, жұмыс уақыты сағат 9.00-ден 18.30-ге дейiн, 13.00-ден 14.30-ге дейiн түскi үзiлiспен, демалыс күндерi – сенбi, жексенбi және мерекелік күндері,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2) Баламалы негізде Республикалық мемлекеттік кәсіпорыны филиалының Павлодар облысы бойынша "Халыққа қызмет көрсету орталығы" Ақтоғай ауданының бөлімі (бұдан әрі - Орталық) ұсынады, Павлодар облысы Ақтоғай ауылы, Абай көшесі, 72, телефон: (8-718-41) 22-1-65, жұмыс уақыты сағат 9.00-ден 19.00-ге дейін түскі үзіліссіз, демалыс күндері – жексенбі және мерекелік күндері, электрондық мекенжайы: aktogai.con@mail.ru, қабылдау "электронды"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екі жұмыс күні ішінде көрсетіледі.</w:t>
      </w:r>
      <w:r>
        <w:br/>
      </w:r>
      <w:r>
        <w:rPr>
          <w:rFonts w:ascii="Times New Roman"/>
          <w:b w:val="false"/>
          <w:i w:val="false"/>
          <w:color w:val="000000"/>
          <w:sz w:val="28"/>
        </w:rPr>
        <w:t>
      Мемлекеттік қызметті алғанға дейін күтудің рұқсат етілген ең ұзақ уақыты 10 (он) минуттан аспайды.</w:t>
      </w:r>
      <w:r>
        <w:br/>
      </w:r>
      <w:r>
        <w:rPr>
          <w:rFonts w:ascii="Times New Roman"/>
          <w:b w:val="false"/>
          <w:i w:val="false"/>
          <w:color w:val="000000"/>
          <w:sz w:val="28"/>
        </w:rPr>
        <w:t>
      Мемлекеттік қызметті тұтынушыға қызмет көрсетудің рұқсат етілген ең ұзақ уақыты 10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36"/>
    <w:bookmarkStart w:name="z76" w:id="37"/>
    <w:p>
      <w:pPr>
        <w:spacing w:after="0"/>
        <w:ind w:left="0"/>
        <w:jc w:val="left"/>
      </w:pPr>
      <w:r>
        <w:rPr>
          <w:rFonts w:ascii="Times New Roman"/>
          <w:b/>
          <w:i w:val="false"/>
          <w:color w:val="000000"/>
        </w:rPr>
        <w:t xml:space="preserve"> 
2. Мемлекеттік қызмет көрсету үдерісіндегі әрекет</w:t>
      </w:r>
      <w:r>
        <w:br/>
      </w:r>
      <w:r>
        <w:rPr>
          <w:rFonts w:ascii="Times New Roman"/>
          <w:b/>
          <w:i w:val="false"/>
          <w:color w:val="000000"/>
        </w:rPr>
        <w:t>
(өзара әрекеттілік) реттілігінің сипаттамасы</w:t>
      </w:r>
    </w:p>
    <w:bookmarkEnd w:id="37"/>
    <w:bookmarkStart w:name="z77" w:id="38"/>
    <w:p>
      <w:pPr>
        <w:spacing w:after="0"/>
        <w:ind w:left="0"/>
        <w:jc w:val="both"/>
      </w:pPr>
      <w:r>
        <w:rPr>
          <w:rFonts w:ascii="Times New Roman"/>
          <w:b w:val="false"/>
          <w:i w:val="false"/>
          <w:color w:val="000000"/>
          <w:sz w:val="28"/>
        </w:rPr>
        <w:t>
      9. Осы мемлекеттiк қызметтi алу үшін тұтынушы Стандартың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тапсыру қажет.</w:t>
      </w:r>
      <w:r>
        <w:br/>
      </w:r>
      <w:r>
        <w:rPr>
          <w:rFonts w:ascii="Times New Roman"/>
          <w:b w:val="false"/>
          <w:i w:val="false"/>
          <w:color w:val="000000"/>
          <w:sz w:val="28"/>
        </w:rPr>
        <w:t>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 сұранымды қабылдау нөмірі және күні, сұратылған мемлекеттік қызметтің түрі, қоса берілген құжаттардың саны және атауы, мемлекеттік қызметтің нәтижелерін беру күні (уақыты) және орны, құжаттарды ресімдеуге өтінішті қабылдаған қызметкердің тегі, аты, әкесінің аты (болған жағдайда), өтініш берушінің тегі, аты, әкесінің аты (болған жағдайда),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10. Мемлекеттiк қызметтi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бас тартады.</w:t>
      </w:r>
      <w:r>
        <w:br/>
      </w:r>
      <w:r>
        <w:rPr>
          <w:rFonts w:ascii="Times New Roman"/>
          <w:b w:val="false"/>
          <w:i w:val="false"/>
          <w:color w:val="000000"/>
          <w:sz w:val="28"/>
        </w:rPr>
        <w:t>
</w:t>
      </w:r>
      <w:r>
        <w:rPr>
          <w:rFonts w:ascii="Times New Roman"/>
          <w:b w:val="false"/>
          <w:i w:val="false"/>
          <w:color w:val="000000"/>
          <w:sz w:val="28"/>
        </w:rPr>
        <w:t>
      11. Ақпараттық қауiпсiздiкке қойылатын талаптар: мемлекеттік қызмет алушы құжаттары мазмұнының қорғалуын және ақпараттың құпия сақталуын қамтамасыз етедi.</w:t>
      </w:r>
      <w:r>
        <w:br/>
      </w:r>
      <w:r>
        <w:rPr>
          <w:rFonts w:ascii="Times New Roman"/>
          <w:b w:val="false"/>
          <w:i w:val="false"/>
          <w:color w:val="000000"/>
          <w:sz w:val="28"/>
        </w:rPr>
        <w:t>
</w:t>
      </w:r>
      <w:r>
        <w:rPr>
          <w:rFonts w:ascii="Times New Roman"/>
          <w:b w:val="false"/>
          <w:i w:val="false"/>
          <w:color w:val="000000"/>
          <w:sz w:val="28"/>
        </w:rPr>
        <w:t>
      12. Мемлекеттiк қызметтi көрсету барысына қатысатын құрылымдық-функционалдық бiрлiктер (бұдан әрi - бірлік):</w:t>
      </w:r>
      <w:r>
        <w:br/>
      </w:r>
      <w:r>
        <w:rPr>
          <w:rFonts w:ascii="Times New Roman"/>
          <w:b w:val="false"/>
          <w:i w:val="false"/>
          <w:color w:val="000000"/>
          <w:sz w:val="28"/>
        </w:rPr>
        <w:t>
      1) ауылдық округ әкімі аппаратының маманы;</w:t>
      </w:r>
      <w:r>
        <w:br/>
      </w:r>
      <w:r>
        <w:rPr>
          <w:rFonts w:ascii="Times New Roman"/>
          <w:b w:val="false"/>
          <w:i w:val="false"/>
          <w:color w:val="000000"/>
          <w:sz w:val="28"/>
        </w:rPr>
        <w:t>
      2) ауылдық округ әкімі.</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бiрлiктердiң iс-әрекеттерiнiң сипаттамасы көрсетiлген.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бірліктің iс-әрекеттердiң өзара байланысты көрсетiлген сызба келтiрiлген.</w:t>
      </w:r>
    </w:p>
    <w:bookmarkEnd w:id="38"/>
    <w:bookmarkStart w:name="z83" w:id="39"/>
    <w:p>
      <w:pPr>
        <w:spacing w:after="0"/>
        <w:ind w:left="0"/>
        <w:jc w:val="left"/>
      </w:pPr>
      <w:r>
        <w:rPr>
          <w:rFonts w:ascii="Times New Roman"/>
          <w:b/>
          <w:i w:val="false"/>
          <w:color w:val="000000"/>
        </w:rPr>
        <w:t xml:space="preserve"> 
3. Мемлекеттiк қызметтi көрсететiн лауазымды</w:t>
      </w:r>
      <w:r>
        <w:br/>
      </w:r>
      <w:r>
        <w:rPr>
          <w:rFonts w:ascii="Times New Roman"/>
          <w:b/>
          <w:i w:val="false"/>
          <w:color w:val="000000"/>
        </w:rPr>
        <w:t>
тұлғалардың жауапкершiлiгi</w:t>
      </w:r>
    </w:p>
    <w:bookmarkEnd w:id="39"/>
    <w:bookmarkStart w:name="z84" w:id="40"/>
    <w:p>
      <w:pPr>
        <w:spacing w:after="0"/>
        <w:ind w:left="0"/>
        <w:jc w:val="both"/>
      </w:pPr>
      <w:r>
        <w:rPr>
          <w:rFonts w:ascii="Times New Roman"/>
          <w:b w:val="false"/>
          <w:i w:val="false"/>
          <w:color w:val="000000"/>
          <w:sz w:val="28"/>
        </w:rPr>
        <w:t>
      15. Мемлекеттiк қызметтi көрсету тәртiбiн бұзған лауазымды тұлғалар Қазақстан Республикасының заңнамалары бойыншa жауапқа тартылады.</w:t>
      </w:r>
    </w:p>
    <w:bookmarkEnd w:id="40"/>
    <w:bookmarkStart w:name="z85" w:id="41"/>
    <w:p>
      <w:pPr>
        <w:spacing w:after="0"/>
        <w:ind w:left="0"/>
        <w:jc w:val="both"/>
      </w:pPr>
      <w:r>
        <w:rPr>
          <w:rFonts w:ascii="Times New Roman"/>
          <w:b w:val="false"/>
          <w:i w:val="false"/>
          <w:color w:val="000000"/>
          <w:sz w:val="28"/>
        </w:rPr>
        <w:t>
2012 жылғы 27 желтоқсандағы N 350</w:t>
      </w:r>
      <w:r>
        <w:br/>
      </w: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xml:space="preserve">
туралы анықтама беру"     </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1-қосымша           </w:t>
      </w:r>
    </w:p>
    <w:bookmarkEnd w:id="41"/>
    <w:bookmarkStart w:name="z86" w:id="42"/>
    <w:p>
      <w:pPr>
        <w:spacing w:after="0"/>
        <w:ind w:left="0"/>
        <w:jc w:val="left"/>
      </w:pPr>
      <w:r>
        <w:rPr>
          <w:rFonts w:ascii="Times New Roman"/>
          <w:b/>
          <w:i w:val="false"/>
          <w:color w:val="000000"/>
        </w:rPr>
        <w:t xml:space="preserve"> 
Ақтоғай ауданының ауылдық округ</w:t>
      </w:r>
      <w:r>
        <w:br/>
      </w:r>
      <w:r>
        <w:rPr>
          <w:rFonts w:ascii="Times New Roman"/>
          <w:b/>
          <w:i w:val="false"/>
          <w:color w:val="000000"/>
        </w:rPr>
        <w:t>
әкімдері аппараттарының тізімі</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2253"/>
        <w:gridCol w:w="2753"/>
        <w:gridCol w:w="2079"/>
        <w:gridCol w:w="1807"/>
        <w:gridCol w:w="1515"/>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 аппаратының атауы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мекен-жайы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ауылдық округ әкімінің аппараты" мемлекеттік мекеме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77</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21-9-90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ауылдық округ әкімінің аппараты" мемлекеттік мекеме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ауылы Мира көшесі 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40-2-72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ауылдық округ әкімінің аппараты" мемлекеттік мекеме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ауылы Специалистов көшесі 12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41-0-28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ауылдық округ әкімінің аппараты" мемлекеттік мекеме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ауылы 1 Мая көшесі 7</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40-5-58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"Жалаулы ауылдық округ әкімінің аппараты" мемлекеттік мекеме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Жалаулы ауылы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Жалаулы ауылы Садовая көшесі 84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41-3-00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ауылдық округ әкімінің аппараты" мемлекеттік мекеме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ауылы 1 Мая көшесі 7</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41-1-71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 әкімінің аппараты" мемлекеттік мекеме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ауылы Советов көшесі 13</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40-1-83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"Қожамжар ауылдық округ әкімінің аппараты" мемлекеттік мекеме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Қожамжар ауылы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Қожамжар ауылы Садовый қыйлыс көшесі 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24-2-22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ауылдық округ әкімінің аппараты" мемлекеттік мекеме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ауылы Мүткенов көшесі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24-5-21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ауылдық округ әкімінің аппараты" мемлекеттік мекеме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ауылы 22 Партсъезд көшесі 14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24-4-21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"Разумов ауылдық округ әкімінің аппараты" мемлекеттік мекеме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Андрияновка ауылы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Андрияновка ауылы Молодежная көшесі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26-2-21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"Харков ауылдық округ әкімінің аппараты" мемлекеттік мекеме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Харьковка ауылы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Харьковка ауылы Советов көшесі 13</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41-5-96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ауылдық округ әкімінің аппараты" мемлекеттік мекеме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ауылы Целинная көшесі 10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 29-2-33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87" w:id="43"/>
    <w:p>
      <w:pPr>
        <w:spacing w:after="0"/>
        <w:ind w:left="0"/>
        <w:jc w:val="both"/>
      </w:pPr>
      <w:r>
        <w:rPr>
          <w:rFonts w:ascii="Times New Roman"/>
          <w:b w:val="false"/>
          <w:i w:val="false"/>
          <w:color w:val="000000"/>
          <w:sz w:val="28"/>
        </w:rPr>
        <w:t>
2012 жылғы 27 желтоқсандағы N 350</w:t>
      </w:r>
      <w:r>
        <w:br/>
      </w: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xml:space="preserve">
туралы анықтама беру"     </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2-қосымша           </w:t>
      </w:r>
    </w:p>
    <w:bookmarkEnd w:id="43"/>
    <w:bookmarkStart w:name="z88" w:id="44"/>
    <w:p>
      <w:pPr>
        <w:spacing w:after="0"/>
        <w:ind w:left="0"/>
        <w:jc w:val="left"/>
      </w:pPr>
      <w:r>
        <w:rPr>
          <w:rFonts w:ascii="Times New Roman"/>
          <w:b/>
          <w:i w:val="false"/>
          <w:color w:val="000000"/>
        </w:rPr>
        <w:t xml:space="preserve"> 
Құрылымдық-функционалдық бiрлiктердiң</w:t>
      </w:r>
      <w:r>
        <w:br/>
      </w:r>
      <w:r>
        <w:rPr>
          <w:rFonts w:ascii="Times New Roman"/>
          <w:b/>
          <w:i w:val="false"/>
          <w:color w:val="000000"/>
        </w:rPr>
        <w:t>
iс-әрекеттерiнiң сипаттамасы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
        <w:gridCol w:w="3285"/>
        <w:gridCol w:w="3601"/>
        <w:gridCol w:w="3877"/>
      </w:tblGrid>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(барысының, жұмыс ағынының) iс-әрекеттерi
</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Бiрлiктердiң атауы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толтырады, мөр басады, не мемлекеттiк қызмет ұсынудан бас тарту туралы дәлелдi жауап дайындайды, қол қояды, мемлекеттік қызмет алушыға бередi</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журналда тiркеу</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мемлекеттiк қызмет ұсынудан бас тарту туралы дәлелдi жауап</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30" w:hRule="atLeast"/>
        </w:trPr>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45"/>
    <w:p>
      <w:pPr>
        <w:spacing w:after="0"/>
        <w:ind w:left="0"/>
        <w:jc w:val="both"/>
      </w:pPr>
      <w:r>
        <w:rPr>
          <w:rFonts w:ascii="Times New Roman"/>
          <w:b w:val="false"/>
          <w:i w:val="false"/>
          <w:color w:val="000000"/>
          <w:sz w:val="28"/>
        </w:rPr>
        <w:t>
2012 жылғы 27 желтоқсандағы N 350</w:t>
      </w:r>
      <w:r>
        <w:br/>
      </w: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xml:space="preserve">
туралы анықтама беру"     </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3-қосымша           </w:t>
      </w:r>
    </w:p>
    <w:bookmarkEnd w:id="45"/>
    <w:bookmarkStart w:name="z90" w:id="46"/>
    <w:p>
      <w:pPr>
        <w:spacing w:after="0"/>
        <w:ind w:left="0"/>
        <w:jc w:val="left"/>
      </w:pPr>
      <w:r>
        <w:rPr>
          <w:rFonts w:ascii="Times New Roman"/>
          <w:b/>
          <w:i w:val="false"/>
          <w:color w:val="000000"/>
        </w:rPr>
        <w:t xml:space="preserve"> 
Мемлекеттiк қызметiн ұсыну үдерiсiнiң сызбасы</w:t>
      </w:r>
    </w:p>
    <w:bookmarkEnd w:id="46"/>
    <w:p>
      <w:pPr>
        <w:spacing w:after="0"/>
        <w:ind w:left="0"/>
        <w:jc w:val="both"/>
      </w:pPr>
      <w:r>
        <w:drawing>
          <wp:inline distT="0" distB="0" distL="0" distR="0">
            <wp:extent cx="78994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99400" cy="3200400"/>
                    </a:xfrm>
                    <a:prstGeom prst="rect">
                      <a:avLst/>
                    </a:prstGeom>
                  </pic:spPr>
                </pic:pic>
              </a:graphicData>
            </a:graphic>
          </wp:inline>
        </w:drawing>
      </w:r>
    </w:p>
    <w:bookmarkStart w:name="z91" w:id="47"/>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Ақтоғай ауданы әкімдігінің   </w:t>
      </w:r>
      <w:r>
        <w:br/>
      </w:r>
      <w:r>
        <w:rPr>
          <w:rFonts w:ascii="Times New Roman"/>
          <w:b w:val="false"/>
          <w:i w:val="false"/>
          <w:color w:val="000000"/>
          <w:sz w:val="28"/>
        </w:rPr>
        <w:t>
2012 жылғы 27 желтоқсандағы N 350</w:t>
      </w:r>
      <w:r>
        <w:br/>
      </w:r>
      <w:r>
        <w:rPr>
          <w:rFonts w:ascii="Times New Roman"/>
          <w:b w:val="false"/>
          <w:i w:val="false"/>
          <w:color w:val="000000"/>
          <w:sz w:val="28"/>
        </w:rPr>
        <w:t xml:space="preserve">
қаулысымен бекітілді     </w:t>
      </w:r>
    </w:p>
    <w:bookmarkEnd w:id="47"/>
    <w:bookmarkStart w:name="z92" w:id="48"/>
    <w:p>
      <w:pPr>
        <w:spacing w:after="0"/>
        <w:ind w:left="0"/>
        <w:jc w:val="left"/>
      </w:pPr>
      <w:r>
        <w:rPr>
          <w:rFonts w:ascii="Times New Roman"/>
          <w:b/>
          <w:i w:val="false"/>
          <w:color w:val="000000"/>
        </w:rPr>
        <w:t xml:space="preserve"> 
"Шалғайдағы ауылдық елді мекендерде тұратын</w:t>
      </w:r>
      <w:r>
        <w:br/>
      </w:r>
      <w:r>
        <w:rPr>
          <w:rFonts w:ascii="Times New Roman"/>
          <w:b/>
          <w:i w:val="false"/>
          <w:color w:val="000000"/>
        </w:rPr>
        <w:t>
балаларды жалпы білім беру ұйымдарына және</w:t>
      </w:r>
      <w:r>
        <w:br/>
      </w:r>
      <w:r>
        <w:rPr>
          <w:rFonts w:ascii="Times New Roman"/>
          <w:b/>
          <w:i w:val="false"/>
          <w:color w:val="000000"/>
        </w:rPr>
        <w:t>
үйлеріне кері тегін тасымалдауды ұсыну үшін құжаттар қабылдау" мемлекеттiк қызмет регламенті</w:t>
      </w:r>
    </w:p>
    <w:bookmarkEnd w:id="48"/>
    <w:bookmarkStart w:name="z93" w:id="49"/>
    <w:p>
      <w:pPr>
        <w:spacing w:after="0"/>
        <w:ind w:left="0"/>
        <w:jc w:val="left"/>
      </w:pPr>
      <w:r>
        <w:rPr>
          <w:rFonts w:ascii="Times New Roman"/>
          <w:b/>
          <w:i w:val="false"/>
          <w:color w:val="000000"/>
        </w:rPr>
        <w:t xml:space="preserve"> 
1. Жалпы ережелер</w:t>
      </w:r>
    </w:p>
    <w:bookmarkEnd w:id="49"/>
    <w:bookmarkStart w:name="z94" w:id="50"/>
    <w:p>
      <w:pPr>
        <w:spacing w:after="0"/>
        <w:ind w:left="0"/>
        <w:jc w:val="both"/>
      </w:pPr>
      <w:r>
        <w:rPr>
          <w:rFonts w:ascii="Times New Roman"/>
          <w:b w:val="false"/>
          <w:i w:val="false"/>
          <w:color w:val="000000"/>
          <w:sz w:val="28"/>
        </w:rPr>
        <w:t>
      1. Мемлекеттiк қызметтiң атауы "Шалғайдағы ауылдық елді мекендерде тұратын балаларды жалпы білім беру ұйымдарына және үйлеріне кері тегін тасымалдауды ұсыну үшін құжаттар қабылдау"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Мемлекеттiк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Үкіметінің 2012 жылғы 31 тамыздағы N 1119 </w:t>
      </w:r>
      <w:r>
        <w:rPr>
          <w:rFonts w:ascii="Times New Roman"/>
          <w:b w:val="false"/>
          <w:i w:val="false"/>
          <w:color w:val="000000"/>
          <w:sz w:val="28"/>
        </w:rPr>
        <w:t>Қаулысымен</w:t>
      </w:r>
      <w:r>
        <w:rPr>
          <w:rFonts w:ascii="Times New Roman"/>
          <w:b w:val="false"/>
          <w:i w:val="false"/>
          <w:color w:val="000000"/>
          <w:sz w:val="28"/>
        </w:rPr>
        <w:t xml:space="preserve"> бекiтiлген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Ақтоғай ауданының ауылдық округтерi әкiмдерiнiң аппараттарымен (бұдан әрi – Уәкiлеттi орган)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ұсынылады, жұмыс уақыты сағат 9.00-ден 18.30-ге дейiн, 13.00-ден 14.30-ге дейiн түскi үзiлiспен, демалыс күндерi – сенбi, жексенбi және мерекелік күндері,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мемлекеттiк қызметтi аяқтау нәтижесi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білім алушылар мен тәрбиеленушілерді жалпы білім беретін білім беру ұйымдарына және үйлеріне тегін тасымалдауды қамтамасыз ету туралы анықтама немесе қызмет көрсетуді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мерзiмдерi мемлекеттiк қызметтi алу үшiн жүгiну 5 жұмыс күнiн құрайды.</w:t>
      </w:r>
      <w:r>
        <w:br/>
      </w:r>
      <w:r>
        <w:rPr>
          <w:rFonts w:ascii="Times New Roman"/>
          <w:b w:val="false"/>
          <w:i w:val="false"/>
          <w:color w:val="000000"/>
          <w:sz w:val="28"/>
        </w:rPr>
        <w:t>
      Өтiнiш берушi жүгiнген күнi сол жерде көрсетiлетiн мемлекеттiк қызметтi алуға дейiн күтудiң ең көп уақыты (тiркеу кезiнде) – 30 минуттан аспайды.</w:t>
      </w:r>
      <w:r>
        <w:br/>
      </w:r>
      <w:r>
        <w:rPr>
          <w:rFonts w:ascii="Times New Roman"/>
          <w:b w:val="false"/>
          <w:i w:val="false"/>
          <w:color w:val="000000"/>
          <w:sz w:val="28"/>
        </w:rPr>
        <w:t>
      Өтiнiш берушi жүгiнген күнi сол жерде көрсетiлетiн мемлекеттiк қызмет алушыға қызмет көрсетудiң ең көп уақыты 30 минуттан аспайды.</w:t>
      </w:r>
      <w:r>
        <w:br/>
      </w:r>
      <w:r>
        <w:rPr>
          <w:rFonts w:ascii="Times New Roman"/>
          <w:b w:val="false"/>
          <w:i w:val="false"/>
          <w:color w:val="000000"/>
          <w:sz w:val="28"/>
        </w:rPr>
        <w:t>
      Мемлекеттiк қызмет оқу жылы бойы көрсетiледi.</w:t>
      </w:r>
      <w:r>
        <w:br/>
      </w:r>
      <w:r>
        <w:rPr>
          <w:rFonts w:ascii="Times New Roman"/>
          <w:b w:val="false"/>
          <w:i w:val="false"/>
          <w:color w:val="000000"/>
          <w:sz w:val="28"/>
        </w:rPr>
        <w:t>
</w:t>
      </w:r>
      <w:r>
        <w:rPr>
          <w:rFonts w:ascii="Times New Roman"/>
          <w:b w:val="false"/>
          <w:i w:val="false"/>
          <w:color w:val="000000"/>
          <w:sz w:val="28"/>
        </w:rPr>
        <w:t>
      8. Мемлекеттiк қызмет тегiн көрсетiледi.</w:t>
      </w:r>
    </w:p>
    <w:bookmarkEnd w:id="50"/>
    <w:bookmarkStart w:name="z102" w:id="51"/>
    <w:p>
      <w:pPr>
        <w:spacing w:after="0"/>
        <w:ind w:left="0"/>
        <w:jc w:val="left"/>
      </w:pPr>
      <w:r>
        <w:rPr>
          <w:rFonts w:ascii="Times New Roman"/>
          <w:b/>
          <w:i w:val="false"/>
          <w:color w:val="000000"/>
        </w:rPr>
        <w:t xml:space="preserve"> 
2. Мемлекеттiк қызмет көрсету үдерiсiндегi әрекет</w:t>
      </w:r>
      <w:r>
        <w:br/>
      </w:r>
      <w:r>
        <w:rPr>
          <w:rFonts w:ascii="Times New Roman"/>
          <w:b/>
          <w:i w:val="false"/>
          <w:color w:val="000000"/>
        </w:rPr>
        <w:t>
(өзара әрекеттiлiк) реттiлiгiнiң сипаттамасы</w:t>
      </w:r>
    </w:p>
    <w:bookmarkEnd w:id="51"/>
    <w:bookmarkStart w:name="z103" w:id="52"/>
    <w:p>
      <w:pPr>
        <w:spacing w:after="0"/>
        <w:ind w:left="0"/>
        <w:jc w:val="both"/>
      </w:pPr>
      <w:r>
        <w:rPr>
          <w:rFonts w:ascii="Times New Roman"/>
          <w:b w:val="false"/>
          <w:i w:val="false"/>
          <w:color w:val="000000"/>
          <w:sz w:val="28"/>
        </w:rPr>
        <w:t>
      9. Осы мемлекеттiк қызметтi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тапсыру қажет.</w:t>
      </w:r>
      <w:r>
        <w:br/>
      </w:r>
      <w:r>
        <w:rPr>
          <w:rFonts w:ascii="Times New Roman"/>
          <w:b w:val="false"/>
          <w:i w:val="false"/>
          <w:color w:val="000000"/>
          <w:sz w:val="28"/>
        </w:rPr>
        <w:t>
      Мемлекеттік қызметті алу үшін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барлық қажетті құжаттарды тапсыру кезінде мемлекеттік қызметті алушыға өтінішті алу мерзімі мен нөмірі, құжаттарды қабылдап алған адамның тегі, аты, әкесінің аты, қызметті алу мерзімі көрсетіліп қолхат беріледі.</w:t>
      </w:r>
      <w:r>
        <w:br/>
      </w:r>
      <w:r>
        <w:rPr>
          <w:rFonts w:ascii="Times New Roman"/>
          <w:b w:val="false"/>
          <w:i w:val="false"/>
          <w:color w:val="000000"/>
          <w:sz w:val="28"/>
        </w:rPr>
        <w:t>
</w:t>
      </w:r>
      <w:r>
        <w:rPr>
          <w:rFonts w:ascii="Times New Roman"/>
          <w:b w:val="false"/>
          <w:i w:val="false"/>
          <w:color w:val="000000"/>
          <w:sz w:val="28"/>
        </w:rPr>
        <w:t>
      10. Мемлекеттiк қызметтi көрсетуден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жағдайда бас тартады.</w:t>
      </w:r>
      <w:r>
        <w:br/>
      </w:r>
      <w:r>
        <w:rPr>
          <w:rFonts w:ascii="Times New Roman"/>
          <w:b w:val="false"/>
          <w:i w:val="false"/>
          <w:color w:val="000000"/>
          <w:sz w:val="28"/>
        </w:rPr>
        <w:t>
</w:t>
      </w:r>
      <w:r>
        <w:rPr>
          <w:rFonts w:ascii="Times New Roman"/>
          <w:b w:val="false"/>
          <w:i w:val="false"/>
          <w:color w:val="000000"/>
          <w:sz w:val="28"/>
        </w:rPr>
        <w:t>
      11. Ақпараттық қауiпсiздiкке қойылатын талаптар: тұтынушы құжаттары мазмұнының қорғалуын және ақпараттың құпия сақталуын қамтамасыз етедi.</w:t>
      </w:r>
      <w:r>
        <w:br/>
      </w:r>
      <w:r>
        <w:rPr>
          <w:rFonts w:ascii="Times New Roman"/>
          <w:b w:val="false"/>
          <w:i w:val="false"/>
          <w:color w:val="000000"/>
          <w:sz w:val="28"/>
        </w:rPr>
        <w:t>
</w:t>
      </w:r>
      <w:r>
        <w:rPr>
          <w:rFonts w:ascii="Times New Roman"/>
          <w:b w:val="false"/>
          <w:i w:val="false"/>
          <w:color w:val="000000"/>
          <w:sz w:val="28"/>
        </w:rPr>
        <w:t>
      12. Мемлекеттiк қызметтi көрсету барысына қатысатын құрылымдық-функционалдық бiрлiктер (бұдан әрi - бірлік):</w:t>
      </w:r>
      <w:r>
        <w:br/>
      </w:r>
      <w:r>
        <w:rPr>
          <w:rFonts w:ascii="Times New Roman"/>
          <w:b w:val="false"/>
          <w:i w:val="false"/>
          <w:color w:val="000000"/>
          <w:sz w:val="28"/>
        </w:rPr>
        <w:t>
      1) ауылдық округ әкімі аппаратының маманы;</w:t>
      </w:r>
      <w:r>
        <w:br/>
      </w:r>
      <w:r>
        <w:rPr>
          <w:rFonts w:ascii="Times New Roman"/>
          <w:b w:val="false"/>
          <w:i w:val="false"/>
          <w:color w:val="000000"/>
          <w:sz w:val="28"/>
        </w:rPr>
        <w:t>
      2) ауылдық округ әкімі.</w:t>
      </w:r>
      <w:r>
        <w:br/>
      </w:r>
      <w:r>
        <w:rPr>
          <w:rFonts w:ascii="Times New Roman"/>
          <w:b w:val="false"/>
          <w:i w:val="false"/>
          <w:color w:val="000000"/>
          <w:sz w:val="28"/>
        </w:rPr>
        <w:t>
</w:t>
      </w:r>
      <w:r>
        <w:rPr>
          <w:rFonts w:ascii="Times New Roman"/>
          <w:b w:val="false"/>
          <w:i w:val="false"/>
          <w:color w:val="000000"/>
          <w:sz w:val="28"/>
        </w:rPr>
        <w:t>
      13.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бiрлiктердiң iс-әрекеттерiнiң сипаттамасы көрсетiлген.</w:t>
      </w:r>
      <w:r>
        <w:br/>
      </w:r>
      <w:r>
        <w:rPr>
          <w:rFonts w:ascii="Times New Roman"/>
          <w:b w:val="false"/>
          <w:i w:val="false"/>
          <w:color w:val="000000"/>
          <w:sz w:val="28"/>
        </w:rPr>
        <w:t>
</w:t>
      </w:r>
      <w:r>
        <w:rPr>
          <w:rFonts w:ascii="Times New Roman"/>
          <w:b w:val="false"/>
          <w:i w:val="false"/>
          <w:color w:val="000000"/>
          <w:sz w:val="28"/>
        </w:rPr>
        <w:t>
      14.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бірліктің iс-әрекеттердiң өзара байланысты көрсетiлген сызба келтiрiлген.</w:t>
      </w:r>
    </w:p>
    <w:bookmarkEnd w:id="52"/>
    <w:bookmarkStart w:name="z109" w:id="53"/>
    <w:p>
      <w:pPr>
        <w:spacing w:after="0"/>
        <w:ind w:left="0"/>
        <w:jc w:val="left"/>
      </w:pPr>
      <w:r>
        <w:rPr>
          <w:rFonts w:ascii="Times New Roman"/>
          <w:b/>
          <w:i w:val="false"/>
          <w:color w:val="000000"/>
        </w:rPr>
        <w:t xml:space="preserve"> 
3. Мемлекеттiк қызметтi көрсететiн</w:t>
      </w:r>
      <w:r>
        <w:br/>
      </w:r>
      <w:r>
        <w:rPr>
          <w:rFonts w:ascii="Times New Roman"/>
          <w:b/>
          <w:i w:val="false"/>
          <w:color w:val="000000"/>
        </w:rPr>
        <w:t>
лауазымды тұлғалардың жауапкершiлiгi</w:t>
      </w:r>
    </w:p>
    <w:bookmarkEnd w:id="53"/>
    <w:bookmarkStart w:name="z110" w:id="54"/>
    <w:p>
      <w:pPr>
        <w:spacing w:after="0"/>
        <w:ind w:left="0"/>
        <w:jc w:val="both"/>
      </w:pPr>
      <w:r>
        <w:rPr>
          <w:rFonts w:ascii="Times New Roman"/>
          <w:b w:val="false"/>
          <w:i w:val="false"/>
          <w:color w:val="000000"/>
          <w:sz w:val="28"/>
        </w:rPr>
        <w:t>
      15. Мемлекеттiк қызметтi көрсету тәртiбiн бұзған лауазымды тұлғалар Қазақстан Республикасының заңнамалары бойыншa жауапқа тартылады.</w:t>
      </w:r>
    </w:p>
    <w:bookmarkEnd w:id="54"/>
    <w:bookmarkStart w:name="z111" w:id="55"/>
    <w:p>
      <w:pPr>
        <w:spacing w:after="0"/>
        <w:ind w:left="0"/>
        <w:jc w:val="both"/>
      </w:pPr>
      <w:r>
        <w:rPr>
          <w:rFonts w:ascii="Times New Roman"/>
          <w:b w:val="false"/>
          <w:i w:val="false"/>
          <w:color w:val="000000"/>
          <w:sz w:val="28"/>
        </w:rPr>
        <w:t xml:space="preserve">
2012 жылғы 27 желтоқсандағы N 350     </w:t>
      </w:r>
      <w:r>
        <w:br/>
      </w: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w:t>
      </w:r>
      <w:r>
        <w:br/>
      </w:r>
      <w:r>
        <w:rPr>
          <w:rFonts w:ascii="Times New Roman"/>
          <w:b w:val="false"/>
          <w:i w:val="false"/>
          <w:color w:val="000000"/>
          <w:sz w:val="28"/>
        </w:rPr>
        <w:t xml:space="preserve">
үйлеріне кері тегін тасымалдауды ұсыну  </w:t>
      </w:r>
      <w:r>
        <w:br/>
      </w:r>
      <w:r>
        <w:rPr>
          <w:rFonts w:ascii="Times New Roman"/>
          <w:b w:val="false"/>
          <w:i w:val="false"/>
          <w:color w:val="000000"/>
          <w:sz w:val="28"/>
        </w:rPr>
        <w:t xml:space="preserve">
үшін құжаттар қабылдау" регламентіне   </w:t>
      </w:r>
      <w:r>
        <w:br/>
      </w:r>
      <w:r>
        <w:rPr>
          <w:rFonts w:ascii="Times New Roman"/>
          <w:b w:val="false"/>
          <w:i w:val="false"/>
          <w:color w:val="000000"/>
          <w:sz w:val="28"/>
        </w:rPr>
        <w:t xml:space="preserve">
1-қосымша                </w:t>
      </w:r>
    </w:p>
    <w:bookmarkEnd w:id="55"/>
    <w:bookmarkStart w:name="z112" w:id="56"/>
    <w:p>
      <w:pPr>
        <w:spacing w:after="0"/>
        <w:ind w:left="0"/>
        <w:jc w:val="left"/>
      </w:pPr>
      <w:r>
        <w:rPr>
          <w:rFonts w:ascii="Times New Roman"/>
          <w:b/>
          <w:i w:val="false"/>
          <w:color w:val="000000"/>
        </w:rPr>
        <w:t xml:space="preserve"> 
Ақтоғай ауданының ауылдық округ әкімдері</w:t>
      </w:r>
      <w:r>
        <w:br/>
      </w:r>
      <w:r>
        <w:rPr>
          <w:rFonts w:ascii="Times New Roman"/>
          <w:b/>
          <w:i w:val="false"/>
          <w:color w:val="000000"/>
        </w:rPr>
        <w:t>
аппараттарының тізімі</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2607"/>
        <w:gridCol w:w="1959"/>
        <w:gridCol w:w="2218"/>
        <w:gridCol w:w="1875"/>
        <w:gridCol w:w="2025"/>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 аппаратының атауы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мекен-жайы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ауылдық округ әкімінің аппараты" мемлекеттік мекеме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21-9-90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ауылдық округ әкімінің аппараты" мемлекеттік мекеме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Әуелбек ауылы Мира көшесі 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40-2-72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ауылдық округ әкімінің аппараты" мемлекеттік мекеме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Барлыбай ауылы Специалистов көшесі 12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41-0-28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ауылдық округ әкімінің аппараты" мемлекеттік мекеме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Басқамыс ауылы 1 Мая көшесі 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40-5-58</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"Жалаулы ауылдық округ әкімінің аппараты" мемлекеттік мекеме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Жалаулы ауылы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Жалаулы ауылы Садовая көшесі 84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41-3-00</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ауылдық округ әкімінің аппараты" мемлекеттік мекеме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Жолболды ауылы 1 Мая көшесі 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41-1-71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ауылдық округ әкімінің аппараты" мемлекеттік мекеме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Қараоба ауылы Советов көшесі 13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40-1-83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"Қожамжар ауылдық округ әкімінің аппараты" мемлекеттік мекеме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Қожамжар ауылы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Қожамжар ауылы Садовый қыйлыс көшесі 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24-2-22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ауылдық округ әкімінің аппараты" мемлекеттік мекеме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Мүткенов ауылы Мүткенов көшесі 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24-5-21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ауылдық округ әкімінің аппараты" мемлекеттік мекеме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Приреченск ауылы 22 Партсъезд көшесі 14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24-4-21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"Разумов ауылдық округ әкімінің аппараты" мемлекеттік мекеме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Андрияновка ауылы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Андрияновка ауылы Молодежная көшесі 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26-2-21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"Харков ауылдық округ әкімінің аппараты" мемлекеттік мекеме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Харьковка ауылы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Харьковка ауылы Советов көшесі 13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 41-5-96</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ауылдық округ әкімінің аппараты" мемлекеттік мекеме</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Шолақсор ауылы Целинная көшесі 10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 29-2-33</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113" w:id="57"/>
    <w:p>
      <w:pPr>
        <w:spacing w:after="0"/>
        <w:ind w:left="0"/>
        <w:jc w:val="both"/>
      </w:pPr>
      <w:r>
        <w:rPr>
          <w:rFonts w:ascii="Times New Roman"/>
          <w:b w:val="false"/>
          <w:i w:val="false"/>
          <w:color w:val="000000"/>
          <w:sz w:val="28"/>
        </w:rPr>
        <w:t xml:space="preserve">
2012 жылғы 27 желтоқсандағы N 350     </w:t>
      </w:r>
      <w:r>
        <w:br/>
      </w: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w:t>
      </w:r>
      <w:r>
        <w:br/>
      </w:r>
      <w:r>
        <w:rPr>
          <w:rFonts w:ascii="Times New Roman"/>
          <w:b w:val="false"/>
          <w:i w:val="false"/>
          <w:color w:val="000000"/>
          <w:sz w:val="28"/>
        </w:rPr>
        <w:t xml:space="preserve">
үйлеріне кері тегін тасымалдауды ұсыну  </w:t>
      </w:r>
      <w:r>
        <w:br/>
      </w:r>
      <w:r>
        <w:rPr>
          <w:rFonts w:ascii="Times New Roman"/>
          <w:b w:val="false"/>
          <w:i w:val="false"/>
          <w:color w:val="000000"/>
          <w:sz w:val="28"/>
        </w:rPr>
        <w:t xml:space="preserve">
үшін құжаттар қабылдау" регламентіне   </w:t>
      </w:r>
      <w:r>
        <w:br/>
      </w:r>
      <w:r>
        <w:rPr>
          <w:rFonts w:ascii="Times New Roman"/>
          <w:b w:val="false"/>
          <w:i w:val="false"/>
          <w:color w:val="000000"/>
          <w:sz w:val="28"/>
        </w:rPr>
        <w:t xml:space="preserve">
2-қосымша                </w:t>
      </w:r>
    </w:p>
    <w:bookmarkEnd w:id="57"/>
    <w:bookmarkStart w:name="z114" w:id="58"/>
    <w:p>
      <w:pPr>
        <w:spacing w:after="0"/>
        <w:ind w:left="0"/>
        <w:jc w:val="left"/>
      </w:pPr>
      <w:r>
        <w:rPr>
          <w:rFonts w:ascii="Times New Roman"/>
          <w:b/>
          <w:i w:val="false"/>
          <w:color w:val="000000"/>
        </w:rPr>
        <w:t xml:space="preserve"> 
Құрылымдық-функционалдық бiрлiктердiң</w:t>
      </w:r>
      <w:r>
        <w:br/>
      </w:r>
      <w:r>
        <w:rPr>
          <w:rFonts w:ascii="Times New Roman"/>
          <w:b/>
          <w:i w:val="false"/>
          <w:color w:val="000000"/>
        </w:rPr>
        <w:t>
iс-әрекеттерiнiң сипаттамасы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2001"/>
        <w:gridCol w:w="1471"/>
        <w:gridCol w:w="1758"/>
        <w:gridCol w:w="1803"/>
        <w:gridCol w:w="1891"/>
        <w:gridCol w:w="1782"/>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(барысының, жұмыс ағынының) iс-әрекеттерi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Бiрлiктердiң атауы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 тіркейді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ебептерi көрсетiлген жауапты дайындау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ебептерi көрсетiлген жауапты қарау</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себептерi көрсетiлген жауап жобасы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 беру</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артық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артық емес</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59"/>
    <w:p>
      <w:pPr>
        <w:spacing w:after="0"/>
        <w:ind w:left="0"/>
        <w:jc w:val="both"/>
      </w:pPr>
      <w:r>
        <w:rPr>
          <w:rFonts w:ascii="Times New Roman"/>
          <w:b w:val="false"/>
          <w:i w:val="false"/>
          <w:color w:val="000000"/>
          <w:sz w:val="28"/>
        </w:rPr>
        <w:t xml:space="preserve">
2012 жылғы 27 желтоқсандағы N 350     </w:t>
      </w:r>
      <w:r>
        <w:br/>
      </w:r>
      <w:r>
        <w:rPr>
          <w:rFonts w:ascii="Times New Roman"/>
          <w:b w:val="false"/>
          <w:i w:val="false"/>
          <w:color w:val="000000"/>
          <w:sz w:val="28"/>
        </w:rPr>
        <w:t>
"Шалғайдағы ауылдық елді мекендерде тұратын</w:t>
      </w:r>
      <w:r>
        <w:br/>
      </w:r>
      <w:r>
        <w:rPr>
          <w:rFonts w:ascii="Times New Roman"/>
          <w:b w:val="false"/>
          <w:i w:val="false"/>
          <w:color w:val="000000"/>
          <w:sz w:val="28"/>
        </w:rPr>
        <w:t>
балаларды жалпы білім беру ұйымдарына және</w:t>
      </w:r>
      <w:r>
        <w:br/>
      </w:r>
      <w:r>
        <w:rPr>
          <w:rFonts w:ascii="Times New Roman"/>
          <w:b w:val="false"/>
          <w:i w:val="false"/>
          <w:color w:val="000000"/>
          <w:sz w:val="28"/>
        </w:rPr>
        <w:t xml:space="preserve">
үйлеріне кері тегін тасымалдауды ұсыну  </w:t>
      </w:r>
      <w:r>
        <w:br/>
      </w:r>
      <w:r>
        <w:rPr>
          <w:rFonts w:ascii="Times New Roman"/>
          <w:b w:val="false"/>
          <w:i w:val="false"/>
          <w:color w:val="000000"/>
          <w:sz w:val="28"/>
        </w:rPr>
        <w:t xml:space="preserve">
үшін құжаттар қабылдау" регламентіне   </w:t>
      </w:r>
      <w:r>
        <w:br/>
      </w:r>
      <w:r>
        <w:rPr>
          <w:rFonts w:ascii="Times New Roman"/>
          <w:b w:val="false"/>
          <w:i w:val="false"/>
          <w:color w:val="000000"/>
          <w:sz w:val="28"/>
        </w:rPr>
        <w:t xml:space="preserve">
3-қосымша                </w:t>
      </w:r>
    </w:p>
    <w:bookmarkEnd w:id="59"/>
    <w:bookmarkStart w:name="z116" w:id="60"/>
    <w:p>
      <w:pPr>
        <w:spacing w:after="0"/>
        <w:ind w:left="0"/>
        <w:jc w:val="left"/>
      </w:pPr>
      <w:r>
        <w:rPr>
          <w:rFonts w:ascii="Times New Roman"/>
          <w:b/>
          <w:i w:val="false"/>
          <w:color w:val="000000"/>
        </w:rPr>
        <w:t xml:space="preserve"> 
Мемлекеттiк қызметтi көрсету сызбанұсқасы</w:t>
      </w:r>
    </w:p>
    <w:bookmarkEnd w:id="60"/>
    <w:p>
      <w:pPr>
        <w:spacing w:after="0"/>
        <w:ind w:left="0"/>
        <w:jc w:val="both"/>
      </w:pPr>
      <w:r>
        <w:drawing>
          <wp:inline distT="0" distB="0" distL="0" distR="0">
            <wp:extent cx="7162800" cy="852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162800" cy="8521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