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efad2" w14:textId="b0efa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бағалы қағаздар нарығын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28 қазандағы № 259 қаулысы. Қазақстан Республикасының Әділет министрлігінде 2016 жылғы 14 желтоқсанда № 14525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 xml:space="preserve">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w:t>
      </w:r>
    </w:p>
    <w:bookmarkStart w:name="z3" w:id="0"/>
    <w:p>
      <w:pPr>
        <w:spacing w:after="0"/>
        <w:ind w:left="0"/>
        <w:jc w:val="both"/>
      </w:pPr>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Ұлттық Банкінің Басқармасы</w:t>
      </w:r>
      <w:r>
        <w:rPr>
          <w:rFonts w:ascii="Times New Roman"/>
          <w:b/>
          <w:i w:val="false"/>
          <w:color w:val="000000"/>
          <w:sz w:val="28"/>
        </w:rPr>
        <w:t xml:space="preserve"> ҚАУЛЫ ЕТЕДІ:</w:t>
      </w:r>
    </w:p>
    <w:bookmarkEnd w:id="0"/>
    <w:bookmarkStart w:name="z4"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мен толықтырулар енгізілетін Қазақстан Республикасының бағалы қағаздар нарығын реттеу мәселелері бойынша нормативтік құқықтық актілерінің тізбесі (бұдан әрі – Тізбе) бекітілсін.</w:t>
      </w:r>
    </w:p>
    <w:bookmarkEnd w:id="1"/>
    <w:bookmarkStart w:name="z5" w:id="2"/>
    <w:p>
      <w:pPr>
        <w:spacing w:after="0"/>
        <w:ind w:left="0"/>
        <w:jc w:val="both"/>
      </w:pPr>
      <w:r>
        <w:rPr>
          <w:rFonts w:ascii="Times New Roman"/>
          <w:b w:val="false"/>
          <w:i w:val="false"/>
          <w:color w:val="000000"/>
          <w:sz w:val="28"/>
        </w:rPr>
        <w:t>
      2. Бағалы қағаздар нарығы департаменті (Хаджиева М.Ж.) Қазақстан Республикасының заңнамасында белгіленген тәртіппен:</w:t>
      </w:r>
    </w:p>
    <w:bookmarkEnd w:id="2"/>
    <w:bookmarkStart w:name="z6"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7" w:id="4"/>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4"/>
    <w:bookmarkStart w:name="z8" w:id="5"/>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bookmarkEnd w:id="5"/>
    <w:bookmarkStart w:name="z9" w:id="6"/>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 күнінен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6"/>
    <w:bookmarkStart w:name="z10" w:id="7"/>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7"/>
    <w:bookmarkStart w:name="z11" w:id="8"/>
    <w:p>
      <w:pPr>
        <w:spacing w:after="0"/>
        <w:ind w:left="0"/>
        <w:jc w:val="both"/>
      </w:pP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8"/>
    <w:bookmarkStart w:name="z12" w:id="9"/>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9"/>
    <w:bookmarkStart w:name="z13" w:id="10"/>
    <w:p>
      <w:pPr>
        <w:spacing w:after="0"/>
        <w:ind w:left="0"/>
        <w:jc w:val="both"/>
      </w:pPr>
      <w:r>
        <w:rPr>
          <w:rFonts w:ascii="Times New Roman"/>
          <w:b w:val="false"/>
          <w:i w:val="false"/>
          <w:color w:val="000000"/>
          <w:sz w:val="28"/>
        </w:rPr>
        <w:t xml:space="preserve">
      5. Осы қаулы, Тізбенің 7-тармағының 2017 жылғы 1 наурыздан бастап қолданысқа енгізілетін сегізінші және тоғызыншы абзацтарын қоспағанда, алғашқы ресми жарияланған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Д. Ақышев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28 қазандағы № 259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bookmarkStart w:name="z20" w:id="11"/>
    <w:p>
      <w:pPr>
        <w:spacing w:after="0"/>
        <w:ind w:left="0"/>
        <w:jc w:val="left"/>
      </w:pPr>
      <w:r>
        <w:rPr>
          <w:rFonts w:ascii="Times New Roman"/>
          <w:b/>
          <w:i w:val="false"/>
          <w:color w:val="000000"/>
        </w:rPr>
        <w:t xml:space="preserve"> Өзгерістер мен толықтырулар енгізілетін Қазақстан Республикасының бағалы қағаздар нарығын реттеу мәселелері бойынша нормативтік құқықтық актілерінің тізбесі</w:t>
      </w:r>
    </w:p>
    <w:bookmarkEnd w:id="11"/>
    <w:bookmarkStart w:name="z21" w:id="12"/>
    <w:p>
      <w:pPr>
        <w:spacing w:after="0"/>
        <w:ind w:left="0"/>
        <w:jc w:val="both"/>
      </w:pPr>
      <w:r>
        <w:rPr>
          <w:rFonts w:ascii="Times New Roman"/>
          <w:b w:val="false"/>
          <w:i w:val="false"/>
          <w:color w:val="000000"/>
          <w:sz w:val="28"/>
        </w:rPr>
        <w:t xml:space="preserve">
      1. "Инвестициялық қоры активтерінің құрамына кіретін қаржы құралдарын және өзге мүлікті инвестициялау қағидаларын және акционерлік және пайлық инвестициялық қорлардың құрамына кіретін қаржы құралдарының тізбесін бекіту туралы" Қазақстан Республикасы Ұлттық Банкі Басқармасының 2012 жылғы 24 ақпандағы № 60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7540 тіркелген, 2012 жылғы 4 шілдеде "Егемен Қазақстан" газетінде № 369-374 (27448) жарияланған) мынадай өзгерістер енгізілсін: </w:t>
      </w:r>
    </w:p>
    <w:bookmarkEnd w:id="12"/>
    <w:bookmarkStart w:name="z22" w:id="13"/>
    <w:p>
      <w:pPr>
        <w:spacing w:after="0"/>
        <w:ind w:left="0"/>
        <w:jc w:val="both"/>
      </w:pPr>
      <w:r>
        <w:rPr>
          <w:rFonts w:ascii="Times New Roman"/>
          <w:b w:val="false"/>
          <w:i w:val="false"/>
          <w:color w:val="000000"/>
          <w:sz w:val="28"/>
        </w:rPr>
        <w:t>
      тақырыбы мынадай редакцияда жазылсын:</w:t>
      </w:r>
    </w:p>
    <w:bookmarkEnd w:id="13"/>
    <w:bookmarkStart w:name="z23" w:id="14"/>
    <w:p>
      <w:pPr>
        <w:spacing w:after="0"/>
        <w:ind w:left="0"/>
        <w:jc w:val="both"/>
      </w:pPr>
      <w:r>
        <w:rPr>
          <w:rFonts w:ascii="Times New Roman"/>
          <w:b w:val="false"/>
          <w:i w:val="false"/>
          <w:color w:val="000000"/>
          <w:sz w:val="28"/>
        </w:rPr>
        <w:t>
      "Қаржы құралдарын және инвестициялық қор активтерінің құрамына кіретін өзге де мүлікті инвестициялау қағидаларын және акционерлік және инвестициялық пай қорлары активтерінің құрамына кіруі мүмкін қаржы құралдарының тізбесін бекіту туралы";</w:t>
      </w:r>
    </w:p>
    <w:bookmarkEnd w:id="14"/>
    <w:bookmarkStart w:name="z24" w:id="15"/>
    <w:p>
      <w:pPr>
        <w:spacing w:after="0"/>
        <w:ind w:left="0"/>
        <w:jc w:val="both"/>
      </w:pPr>
      <w:r>
        <w:rPr>
          <w:rFonts w:ascii="Times New Roman"/>
          <w:b w:val="false"/>
          <w:i w:val="false"/>
          <w:color w:val="000000"/>
          <w:sz w:val="28"/>
        </w:rPr>
        <w:t>
      1-тармақта:</w:t>
      </w:r>
    </w:p>
    <w:bookmarkEnd w:id="15"/>
    <w:bookmarkStart w:name="z25" w:id="16"/>
    <w:p>
      <w:pPr>
        <w:spacing w:after="0"/>
        <w:ind w:left="0"/>
        <w:jc w:val="both"/>
      </w:pPr>
      <w:r>
        <w:rPr>
          <w:rFonts w:ascii="Times New Roman"/>
          <w:b w:val="false"/>
          <w:i w:val="false"/>
          <w:color w:val="000000"/>
          <w:sz w:val="28"/>
        </w:rPr>
        <w:t>
      1) тармақшасы мынадай редакцияда жазылсын, орыс тіліндегі мәтіні өзгермейді:</w:t>
      </w:r>
    </w:p>
    <w:bookmarkEnd w:id="16"/>
    <w:bookmarkStart w:name="z26" w:id="17"/>
    <w:p>
      <w:pPr>
        <w:spacing w:after="0"/>
        <w:ind w:left="0"/>
        <w:jc w:val="both"/>
      </w:pPr>
      <w:r>
        <w:rPr>
          <w:rFonts w:ascii="Times New Roman"/>
          <w:b w:val="false"/>
          <w:i w:val="false"/>
          <w:color w:val="000000"/>
          <w:sz w:val="28"/>
        </w:rPr>
        <w:t>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Қаржы құралдарын және инвестициялық қор активтерінің құрамына кіретін өзге де мүлікті инвестициялау қағидалары;";</w:t>
      </w:r>
    </w:p>
    <w:bookmarkEnd w:id="17"/>
    <w:bookmarkStart w:name="z27" w:id="18"/>
    <w:p>
      <w:pPr>
        <w:spacing w:after="0"/>
        <w:ind w:left="0"/>
        <w:jc w:val="both"/>
      </w:pPr>
      <w:r>
        <w:rPr>
          <w:rFonts w:ascii="Times New Roman"/>
          <w:b w:val="false"/>
          <w:i w:val="false"/>
          <w:color w:val="000000"/>
          <w:sz w:val="28"/>
        </w:rPr>
        <w:t>
      2) тармақшасы мынадай редакцияда жазылсын:</w:t>
      </w:r>
    </w:p>
    <w:bookmarkEnd w:id="18"/>
    <w:bookmarkStart w:name="z28" w:id="19"/>
    <w:p>
      <w:pPr>
        <w:spacing w:after="0"/>
        <w:ind w:left="0"/>
        <w:jc w:val="both"/>
      </w:pPr>
      <w:r>
        <w:rPr>
          <w:rFonts w:ascii="Times New Roman"/>
          <w:b w:val="false"/>
          <w:i w:val="false"/>
          <w:color w:val="000000"/>
          <w:sz w:val="28"/>
        </w:rPr>
        <w:t>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Акционерлік және инвестициялық пай қорлары активтерінің құрамына кіруі мүмкін қаржы құралдарының тізбесі бекітілсін.";</w:t>
      </w:r>
    </w:p>
    <w:bookmarkEnd w:id="19"/>
    <w:bookmarkStart w:name="z29" w:id="20"/>
    <w:p>
      <w:pPr>
        <w:spacing w:after="0"/>
        <w:ind w:left="0"/>
        <w:jc w:val="both"/>
      </w:pPr>
      <w:r>
        <w:rPr>
          <w:rFonts w:ascii="Times New Roman"/>
          <w:b w:val="false"/>
          <w:i w:val="false"/>
          <w:color w:val="000000"/>
          <w:sz w:val="28"/>
        </w:rPr>
        <w:t>
      көрсетілген қаулымен бекітілген Инвестициялық қоры активтерінің құрамына кіретін қаржы құралдарын және өзге мүлікті инвестициялау қағидаларында:</w:t>
      </w:r>
    </w:p>
    <w:bookmarkEnd w:id="20"/>
    <w:bookmarkStart w:name="z30" w:id="21"/>
    <w:p>
      <w:pPr>
        <w:spacing w:after="0"/>
        <w:ind w:left="0"/>
        <w:jc w:val="both"/>
      </w:pPr>
      <w:r>
        <w:rPr>
          <w:rFonts w:ascii="Times New Roman"/>
          <w:b w:val="false"/>
          <w:i w:val="false"/>
          <w:color w:val="000000"/>
          <w:sz w:val="28"/>
        </w:rPr>
        <w:t>
      тақырыбы мынадай редакцияда жазылсын, орыс тіліндегі мәтіні өзгермейді:</w:t>
      </w:r>
    </w:p>
    <w:bookmarkEnd w:id="21"/>
    <w:bookmarkStart w:name="z31" w:id="22"/>
    <w:p>
      <w:pPr>
        <w:spacing w:after="0"/>
        <w:ind w:left="0"/>
        <w:jc w:val="both"/>
      </w:pPr>
      <w:r>
        <w:rPr>
          <w:rFonts w:ascii="Times New Roman"/>
          <w:b w:val="false"/>
          <w:i w:val="false"/>
          <w:color w:val="000000"/>
          <w:sz w:val="28"/>
        </w:rPr>
        <w:t xml:space="preserve">
      "Қаржы құралдарын және инвестициялық қор активтерінің құрамына кіретін өзге де мүлікті инвестициялау </w:t>
      </w:r>
      <w:r>
        <w:rPr>
          <w:rFonts w:ascii="Times New Roman"/>
          <w:b w:val="false"/>
          <w:i w:val="false"/>
          <w:color w:val="000000"/>
          <w:sz w:val="28"/>
        </w:rPr>
        <w:t>қағидалары</w:t>
      </w:r>
      <w:r>
        <w:rPr>
          <w:rFonts w:ascii="Times New Roman"/>
          <w:b w:val="false"/>
          <w:i w:val="false"/>
          <w:color w:val="000000"/>
          <w:sz w:val="28"/>
        </w:rPr>
        <w:t>";</w:t>
      </w:r>
    </w:p>
    <w:bookmarkEnd w:id="22"/>
    <w:bookmarkStart w:name="z32" w:id="23"/>
    <w:p>
      <w:pPr>
        <w:spacing w:after="0"/>
        <w:ind w:left="0"/>
        <w:jc w:val="both"/>
      </w:pPr>
      <w:r>
        <w:rPr>
          <w:rFonts w:ascii="Times New Roman"/>
          <w:b w:val="false"/>
          <w:i w:val="false"/>
          <w:color w:val="000000"/>
          <w:sz w:val="28"/>
        </w:rPr>
        <w:t>
      кіріспесі мынадай редакцияда жазылсын:</w:t>
      </w:r>
    </w:p>
    <w:bookmarkEnd w:id="23"/>
    <w:bookmarkStart w:name="z33" w:id="24"/>
    <w:p>
      <w:pPr>
        <w:spacing w:after="0"/>
        <w:ind w:left="0"/>
        <w:jc w:val="both"/>
      </w:pPr>
      <w:r>
        <w:rPr>
          <w:rFonts w:ascii="Times New Roman"/>
          <w:b w:val="false"/>
          <w:i w:val="false"/>
          <w:color w:val="000000"/>
          <w:sz w:val="28"/>
        </w:rPr>
        <w:t>
      "Осы Қаржы құралдарын және инвестициялық қор активтерінің құрамына кіретін өзге де мүлікті инвестициялау қағидалары (бұдан әрі – Қағидалар) "Инвестициялық қорлар туралы" 2004 жылғы 7 шілдедегі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(бұдан әрі – Заң) сәйкес әзірленді және акционерлік және инвестициялық пай қорлары активтерінің құрамына кіретін қаржы құралдарын және өзге мүлікті инвестициялау тәртібін белгілейді.";</w:t>
      </w:r>
    </w:p>
    <w:bookmarkEnd w:id="24"/>
    <w:bookmarkStart w:name="z34" w:id="25"/>
    <w:p>
      <w:pPr>
        <w:spacing w:after="0"/>
        <w:ind w:left="0"/>
        <w:jc w:val="both"/>
      </w:pPr>
      <w:r>
        <w:rPr>
          <w:rFonts w:ascii="Times New Roman"/>
          <w:b w:val="false"/>
          <w:i w:val="false"/>
          <w:color w:val="000000"/>
          <w:sz w:val="28"/>
        </w:rPr>
        <w:t>
      6- тармақтың бірінші бөлігі мынадай редакцияда жазылсын:</w:t>
      </w:r>
    </w:p>
    <w:bookmarkEnd w:id="25"/>
    <w:bookmarkStart w:name="z35" w:id="26"/>
    <w:p>
      <w:pPr>
        <w:spacing w:after="0"/>
        <w:ind w:left="0"/>
        <w:jc w:val="both"/>
      </w:pPr>
      <w:r>
        <w:rPr>
          <w:rFonts w:ascii="Times New Roman"/>
          <w:b w:val="false"/>
          <w:i w:val="false"/>
          <w:color w:val="000000"/>
          <w:sz w:val="28"/>
        </w:rPr>
        <w:t>
      "6. Басқарушы компания инвестициялық басқарудағы ашық және аралық инвестициялық пай қорларының және жылжымайтын мүлік қорларының активтерін Заңның 37-бабының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белгіленген акционерлік және инвестициялық пай қорлары активтерінің құрамына кіруі мүмкін қаржы құралдарының тізбесіне инвестициялайды.";</w:t>
      </w:r>
    </w:p>
    <w:bookmarkEnd w:id="26"/>
    <w:bookmarkStart w:name="z36" w:id="27"/>
    <w:p>
      <w:pPr>
        <w:spacing w:after="0"/>
        <w:ind w:left="0"/>
        <w:jc w:val="both"/>
      </w:pPr>
      <w:r>
        <w:rPr>
          <w:rFonts w:ascii="Times New Roman"/>
          <w:b w:val="false"/>
          <w:i w:val="false"/>
          <w:color w:val="000000"/>
          <w:sz w:val="28"/>
        </w:rPr>
        <w:t>
      10-тармақ мынадай редакцияда жазылсын:</w:t>
      </w:r>
    </w:p>
    <w:bookmarkEnd w:id="27"/>
    <w:bookmarkStart w:name="z37" w:id="28"/>
    <w:p>
      <w:pPr>
        <w:spacing w:after="0"/>
        <w:ind w:left="0"/>
        <w:jc w:val="both"/>
      </w:pPr>
      <w:r>
        <w:rPr>
          <w:rFonts w:ascii="Times New Roman"/>
          <w:b w:val="false"/>
          <w:i w:val="false"/>
          <w:color w:val="000000"/>
          <w:sz w:val="28"/>
        </w:rPr>
        <w:t>
      "10. Инвестициялық қордың активтері есебінен мәмілелер мынадай талаптарды орындау кезінде халықаралық (шетелдік) бағалы қағаздар нарығында жасалады:</w:t>
      </w:r>
    </w:p>
    <w:bookmarkEnd w:id="28"/>
    <w:bookmarkStart w:name="z38" w:id="29"/>
    <w:p>
      <w:pPr>
        <w:spacing w:after="0"/>
        <w:ind w:left="0"/>
        <w:jc w:val="both"/>
      </w:pPr>
      <w:r>
        <w:rPr>
          <w:rFonts w:ascii="Times New Roman"/>
          <w:b w:val="false"/>
          <w:i w:val="false"/>
          <w:color w:val="000000"/>
          <w:sz w:val="28"/>
        </w:rPr>
        <w:t>
      1) акцияларды (акциялар олардың базалық активі болып табылатын депозитарлық сенімхаттарды) сатып алу бойынша мәміле Bloomberg немесе Reuters ақпараттық талдау жүйелерінде ұсынылған ақпаратқа сәйкес осы қаржы құралы айналысында болған халықаралық (шетелдік) қор биржаларында мәміле жасау күнінде болған осы қаржы құралы бойынша бағасының барынша көп мәнінен аспайтын баға бойынша жасалады;</w:t>
      </w:r>
    </w:p>
    <w:bookmarkEnd w:id="29"/>
    <w:bookmarkStart w:name="z39" w:id="30"/>
    <w:p>
      <w:pPr>
        <w:spacing w:after="0"/>
        <w:ind w:left="0"/>
        <w:jc w:val="both"/>
      </w:pPr>
      <w:r>
        <w:rPr>
          <w:rFonts w:ascii="Times New Roman"/>
          <w:b w:val="false"/>
          <w:i w:val="false"/>
          <w:color w:val="000000"/>
          <w:sz w:val="28"/>
        </w:rPr>
        <w:t>
      2) акцияларды (акциялар олардың базалық активі болып табылатын депозитарлық сенімхаттарды) сату бойынша мәміле Bloomberg немесе Reuters ақпараттық талдау жүйелерінде ұсынылған ақпаратқа сәйкес осы қаржы құралдары айналысында болған халықаралық (шетелдік) қор биржаларында мәміле жасау күнінде болған осы қаржы құралы бойынша бағасының ең аз мәнінен аспайтын баға бойынша жасалады;</w:t>
      </w:r>
    </w:p>
    <w:bookmarkEnd w:id="30"/>
    <w:bookmarkStart w:name="z40" w:id="31"/>
    <w:p>
      <w:pPr>
        <w:spacing w:after="0"/>
        <w:ind w:left="0"/>
        <w:jc w:val="both"/>
      </w:pPr>
      <w:r>
        <w:rPr>
          <w:rFonts w:ascii="Times New Roman"/>
          <w:b w:val="false"/>
          <w:i w:val="false"/>
          <w:color w:val="000000"/>
          <w:sz w:val="28"/>
        </w:rPr>
        <w:t>
      3) борыштық бағалы қағаздар бойынша, principal protected notes қоспағанда, сондай-ақ туынды қаржы құралдары бойынша Bloomberg немесе Reuters ақпараттық талдау жүйелерінен сатып алуға және (немесе) сатуға баға белгілеулердің талдамасы бар не осындай баға белгілеулер болмаған жағдайда әртүрлі үш қарсы әріптестің кем дегенде үш баға белгілеуі болады. Қарсы әріптестің осы қаржы құралы бойынша баға ұсыныстары болмаған жағдайда қарсы әріптестің баға белгілеулерінің жоқтығы немесе қаржы құралына баға белгілеуден бас тартуы туралы хабарламасы мәміле жасау туралы есепке (құжатқа) енгізіледі.";</w:t>
      </w:r>
    </w:p>
    <w:bookmarkEnd w:id="31"/>
    <w:bookmarkStart w:name="z41" w:id="32"/>
    <w:p>
      <w:pPr>
        <w:spacing w:after="0"/>
        <w:ind w:left="0"/>
        <w:jc w:val="both"/>
      </w:pPr>
      <w:r>
        <w:rPr>
          <w:rFonts w:ascii="Times New Roman"/>
          <w:b w:val="false"/>
          <w:i w:val="false"/>
          <w:color w:val="000000"/>
          <w:sz w:val="28"/>
        </w:rPr>
        <w:t>
      2-қосымша осы Өзгерістер мен толықтырулар енгізілетін Қазақстан Республикасының бағалы қағаздар нарығын реттеу мәселелері бойынша нормативтік құқықтық актілерінің тізбесіне қосымшаға сәйкес редакцияда жазылсын.</w:t>
      </w:r>
    </w:p>
    <w:bookmarkEnd w:id="32"/>
    <w:bookmarkStart w:name="z42" w:id="33"/>
    <w:p>
      <w:pPr>
        <w:spacing w:after="0"/>
        <w:ind w:left="0"/>
        <w:jc w:val="both"/>
      </w:pPr>
      <w:r>
        <w:rPr>
          <w:rFonts w:ascii="Times New Roman"/>
          <w:b w:val="false"/>
          <w:i w:val="false"/>
          <w:color w:val="000000"/>
          <w:sz w:val="28"/>
        </w:rPr>
        <w:t xml:space="preserve">
      2. "Облигациялар ұстаушылар өкілінің өз функциялары мен міндеттерін орындау, оның өкілеттіктерін мерзімінен бұрын тоқтату қағидаларын, сондай-ақ эмитент пен облигациялар ұстаушылардың өкілі арасында жасалатын облигациялар ұстаушылардың мүдделерін білдіру туралы шарттың мазмұнына қойылатын талаптарды бекіту туралы" Қазақстан Республикасы Ұлттық Банкі Басқармасының 2012 жылғы 24 ақпандағы № 88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7568 тіркелген, 2012 жылғы 1 тамызда "Егемен Қазақстан" газетінде № 442-449 (27523) жарияланған) мынадай өзгерістер мен толықтыру енгізілсін:</w:t>
      </w:r>
    </w:p>
    <w:bookmarkEnd w:id="33"/>
    <w:bookmarkStart w:name="z43" w:id="34"/>
    <w:p>
      <w:pPr>
        <w:spacing w:after="0"/>
        <w:ind w:left="0"/>
        <w:jc w:val="both"/>
      </w:pPr>
      <w:r>
        <w:rPr>
          <w:rFonts w:ascii="Times New Roman"/>
          <w:b w:val="false"/>
          <w:i w:val="false"/>
          <w:color w:val="000000"/>
          <w:sz w:val="28"/>
        </w:rPr>
        <w:t>
      тақырыбы мынадай редакцияда жазылсын:</w:t>
      </w:r>
    </w:p>
    <w:bookmarkEnd w:id="34"/>
    <w:bookmarkStart w:name="z44" w:id="35"/>
    <w:p>
      <w:pPr>
        <w:spacing w:after="0"/>
        <w:ind w:left="0"/>
        <w:jc w:val="both"/>
      </w:pPr>
      <w:r>
        <w:rPr>
          <w:rFonts w:ascii="Times New Roman"/>
          <w:b w:val="false"/>
          <w:i w:val="false"/>
          <w:color w:val="000000"/>
          <w:sz w:val="28"/>
        </w:rPr>
        <w:t xml:space="preserve">
      "Облигациялар ұстаушылар өкілінің өз функциялары мен міндеттерін орындау, оның өкілеттіктерін мерзімінен бұрын тоқтату қағидаларын, сондай-ақ эмитент пен облигациялар ұстаушылардың өкілі арасында жасалатын облигациялар ұстаушылардың мүдделерін білдіру туралы шарттың мазмұнына қойылатын </w:t>
      </w:r>
      <w:r>
        <w:rPr>
          <w:rFonts w:ascii="Times New Roman"/>
          <w:b w:val="false"/>
          <w:i w:val="false"/>
          <w:color w:val="000000"/>
          <w:sz w:val="28"/>
        </w:rPr>
        <w:t>талаптар</w:t>
      </w:r>
      <w:r>
        <w:rPr>
          <w:rFonts w:ascii="Times New Roman"/>
          <w:b w:val="false"/>
          <w:i w:val="false"/>
          <w:color w:val="000000"/>
          <w:sz w:val="28"/>
        </w:rPr>
        <w:t xml:space="preserve"> және Қазақстан Республикасының Ұлттық Банкіне ақпарат ұсыну мерзімдерін бекіту туралы";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 </w:t>
      </w:r>
      <w:r>
        <w:rPr>
          <w:rFonts w:ascii="Times New Roman"/>
          <w:b w:val="false"/>
          <w:i w:val="false"/>
          <w:color w:val="000000"/>
          <w:sz w:val="28"/>
        </w:rPr>
        <w:t xml:space="preserve"> мынадай редакцияда жазылсын:</w:t>
      </w:r>
    </w:p>
    <w:bookmarkStart w:name="z46" w:id="36"/>
    <w:p>
      <w:pPr>
        <w:spacing w:after="0"/>
        <w:ind w:left="0"/>
        <w:jc w:val="both"/>
      </w:pPr>
      <w:r>
        <w:rPr>
          <w:rFonts w:ascii="Times New Roman"/>
          <w:b w:val="false"/>
          <w:i w:val="false"/>
          <w:color w:val="000000"/>
          <w:sz w:val="28"/>
        </w:rPr>
        <w:t>
      "1. Қоса беріліп отырған Облигациялар ұстаушылар өкілінің өз функциялары мен міндеттерін орындау, оның өкілеттіктерін мерзімінен бұрын тоқтату қағидалары, сондай-ақ эмитент пен облигациялар ұстаушылардың өкілі арасында жасалатын облигациялар ұстаушылардың мүдделерін білдіру туралы шарттың мазмұнына қойылатын талаптар және Қазақстан Республикасының Ұлттық Банкіне ақпарат ұсыну мерзімдері бекітілсін.";</w:t>
      </w:r>
    </w:p>
    <w:bookmarkEnd w:id="36"/>
    <w:bookmarkStart w:name="z47" w:id="37"/>
    <w:p>
      <w:pPr>
        <w:spacing w:after="0"/>
        <w:ind w:left="0"/>
        <w:jc w:val="both"/>
      </w:pPr>
      <w:r>
        <w:rPr>
          <w:rFonts w:ascii="Times New Roman"/>
          <w:b w:val="false"/>
          <w:i w:val="false"/>
          <w:color w:val="000000"/>
          <w:sz w:val="28"/>
        </w:rPr>
        <w:t>
      көрсетілген қаулымен бекітілген Облигациялар ұстаушылар өкілінің өз функциялары мен міндеттерін орындау, оның өкілеттіктерін мерзімінен бұрыш тоқтату қағидаларында, сондай-ақ эмитент пен облигациялар ұстаушылардың өкілі арасында жасалатын облигациялар ұстаушылардың мүдделерін білдіру туралы шарттың мазмұнына қойылатын талаптарында:</w:t>
      </w:r>
    </w:p>
    <w:bookmarkEnd w:id="37"/>
    <w:bookmarkStart w:name="z48" w:id="38"/>
    <w:p>
      <w:pPr>
        <w:spacing w:after="0"/>
        <w:ind w:left="0"/>
        <w:jc w:val="both"/>
      </w:pPr>
      <w:r>
        <w:rPr>
          <w:rFonts w:ascii="Times New Roman"/>
          <w:b w:val="false"/>
          <w:i w:val="false"/>
          <w:color w:val="000000"/>
          <w:sz w:val="28"/>
        </w:rPr>
        <w:t>
      тақырыбы мынадай редакцияда жазылсын:</w:t>
      </w:r>
    </w:p>
    <w:bookmarkEnd w:id="38"/>
    <w:bookmarkStart w:name="z49" w:id="39"/>
    <w:p>
      <w:pPr>
        <w:spacing w:after="0"/>
        <w:ind w:left="0"/>
        <w:jc w:val="both"/>
      </w:pPr>
      <w:r>
        <w:rPr>
          <w:rFonts w:ascii="Times New Roman"/>
          <w:b w:val="false"/>
          <w:i w:val="false"/>
          <w:color w:val="000000"/>
          <w:sz w:val="28"/>
        </w:rPr>
        <w:t>
      "Облигациялар ұстаушылар өкілінің өз функциялары мен міндеттерін орындау, оның өкілеттіктерін мерзімінен бұрын тоқтату қағидалары, сондай-ақ эмитент пен облигациялар ұстаушылардың өкілі арасында жасалатын облигациялар ұстаушылардың мүдделерін білдіру туралы шарттың мазмұнына қойылатын талаптар және Қазақстан Республикасының Ұлттық Банкіне ақпарат ұсыну мерзімдері";</w:t>
      </w:r>
    </w:p>
    <w:bookmarkEnd w:id="39"/>
    <w:bookmarkStart w:name="z50" w:id="40"/>
    <w:p>
      <w:pPr>
        <w:spacing w:after="0"/>
        <w:ind w:left="0"/>
        <w:jc w:val="both"/>
      </w:pPr>
      <w:r>
        <w:rPr>
          <w:rFonts w:ascii="Times New Roman"/>
          <w:b w:val="false"/>
          <w:i w:val="false"/>
          <w:color w:val="000000"/>
          <w:sz w:val="28"/>
        </w:rPr>
        <w:t>
      кіріспесі мынадай редакцияда жазылсын:</w:t>
      </w:r>
    </w:p>
    <w:bookmarkEnd w:id="40"/>
    <w:bookmarkStart w:name="z51" w:id="41"/>
    <w:p>
      <w:pPr>
        <w:spacing w:after="0"/>
        <w:ind w:left="0"/>
        <w:jc w:val="both"/>
      </w:pPr>
      <w:r>
        <w:rPr>
          <w:rFonts w:ascii="Times New Roman"/>
          <w:b w:val="false"/>
          <w:i w:val="false"/>
          <w:color w:val="000000"/>
          <w:sz w:val="28"/>
        </w:rPr>
        <w:t xml:space="preserve">
      "Осы Облигациялар ұстаушылар өкілінің өз функциялары мен міндеттерін орындау, оның өкілеттіктерін мерзімінен бұрын тоқтату қағидалары, сондай-ақ эмитент пен облигациялар ұстаушылардың өкілі арасында жасалатын облигациялар ұстаушылардың мүдделерін білдіру туралы шарттың мазмұнына қойылатын </w:t>
      </w:r>
      <w:r>
        <w:rPr>
          <w:rFonts w:ascii="Times New Roman"/>
          <w:b w:val="false"/>
          <w:i w:val="false"/>
          <w:color w:val="000000"/>
          <w:sz w:val="28"/>
        </w:rPr>
        <w:t>талаптар</w:t>
      </w:r>
      <w:r>
        <w:rPr>
          <w:rFonts w:ascii="Times New Roman"/>
          <w:b w:val="false"/>
          <w:i w:val="false"/>
          <w:color w:val="000000"/>
          <w:sz w:val="28"/>
        </w:rPr>
        <w:t xml:space="preserve"> және Қазақстан Республикасының Ұлттық Банкіне ақпарат ұсыну мерзімдері (бұдан әрі – Қағидалар)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облигациялар ұстаушылар өкілінің (бұдан әрі – өкіл) өз функциялары мен міндеттерін орындау тәртібін, оның өкілеттіктерін мерзімінен бұрын тоқтату тәртібі мен жағдайларын, сондай-ақ эмитент пен өкілдің арасында жасалатын облигациялар ұстаушылардың мүдделерін білдіру туралы шарттың мазмұнына қойылатын талаптарды, сондай-ақ Заңның </w:t>
      </w:r>
      <w:r>
        <w:rPr>
          <w:rFonts w:ascii="Times New Roman"/>
          <w:b w:val="false"/>
          <w:i w:val="false"/>
          <w:color w:val="000000"/>
          <w:sz w:val="28"/>
        </w:rPr>
        <w:t>20-бабы</w:t>
      </w:r>
      <w:r>
        <w:rPr>
          <w:rFonts w:ascii="Times New Roman"/>
          <w:b w:val="false"/>
          <w:i w:val="false"/>
          <w:color w:val="000000"/>
          <w:sz w:val="28"/>
        </w:rPr>
        <w:t xml:space="preserve"> 1-тармағының 5) тармақшасына сәйкес қаржы нарығын және қаржы ұйымдарын мемлекеттiк реттеу, бақылау мен қадағалау жөніндегі уәкілетті органға (бұдан әрі – уәкілетті орган) ақпарат ұсыну мерзімдерін айқындайды.";</w:t>
      </w:r>
    </w:p>
    <w:bookmarkEnd w:id="41"/>
    <w:bookmarkStart w:name="z52" w:id="42"/>
    <w:p>
      <w:pPr>
        <w:spacing w:after="0"/>
        <w:ind w:left="0"/>
        <w:jc w:val="both"/>
      </w:pPr>
      <w:r>
        <w:rPr>
          <w:rFonts w:ascii="Times New Roman"/>
          <w:b w:val="false"/>
          <w:i w:val="false"/>
          <w:color w:val="000000"/>
          <w:sz w:val="28"/>
        </w:rPr>
        <w:t>
      1-тармақ мынадай редакцияда жазылсын:</w:t>
      </w:r>
    </w:p>
    <w:bookmarkEnd w:id="42"/>
    <w:bookmarkStart w:name="z53" w:id="43"/>
    <w:p>
      <w:pPr>
        <w:spacing w:after="0"/>
        <w:ind w:left="0"/>
        <w:jc w:val="both"/>
      </w:pPr>
      <w:r>
        <w:rPr>
          <w:rFonts w:ascii="Times New Roman"/>
          <w:b w:val="false"/>
          <w:i w:val="false"/>
          <w:color w:val="000000"/>
          <w:sz w:val="28"/>
        </w:rPr>
        <w:t>
      "1. Өкіл эмитенттің облигациялар ұстаушылар алдындағы міндеттемелерін орындауын бақылауды:</w:t>
      </w:r>
    </w:p>
    <w:bookmarkEnd w:id="43"/>
    <w:bookmarkStart w:name="z54" w:id="44"/>
    <w:p>
      <w:pPr>
        <w:spacing w:after="0"/>
        <w:ind w:left="0"/>
        <w:jc w:val="both"/>
      </w:pPr>
      <w:r>
        <w:rPr>
          <w:rFonts w:ascii="Times New Roman"/>
          <w:b w:val="false"/>
          <w:i w:val="false"/>
          <w:color w:val="000000"/>
          <w:sz w:val="28"/>
        </w:rPr>
        <w:t>
      1) қаржылық есептілік, оның ішінде жылдық қаржылық есептілік және Қазақстан Республикасының бухгалтерлік есеп пен қаржылық есептілік туралы заңнамасына сәйкес айқындалған аудиторлық есеп (бар болса) депозитариінің және эмитент шығарған бағалы қағаздар тізіміне енгізілген қор биржасының интернет-ресурстарында орналастырылатын;</w:t>
      </w:r>
    </w:p>
    <w:bookmarkEnd w:id="44"/>
    <w:bookmarkStart w:name="z55" w:id="45"/>
    <w:p>
      <w:pPr>
        <w:spacing w:after="0"/>
        <w:ind w:left="0"/>
        <w:jc w:val="both"/>
      </w:pPr>
      <w:r>
        <w:rPr>
          <w:rFonts w:ascii="Times New Roman"/>
          <w:b w:val="false"/>
          <w:i w:val="false"/>
          <w:color w:val="000000"/>
          <w:sz w:val="28"/>
        </w:rPr>
        <w:t>
      2) бұқаралық ақпарат құралдарында жарияланатын;</w:t>
      </w:r>
    </w:p>
    <w:bookmarkEnd w:id="45"/>
    <w:bookmarkStart w:name="z56" w:id="46"/>
    <w:p>
      <w:pPr>
        <w:spacing w:after="0"/>
        <w:ind w:left="0"/>
        <w:jc w:val="both"/>
      </w:pPr>
      <w:r>
        <w:rPr>
          <w:rFonts w:ascii="Times New Roman"/>
          <w:b w:val="false"/>
          <w:i w:val="false"/>
          <w:color w:val="000000"/>
          <w:sz w:val="28"/>
        </w:rPr>
        <w:t>
      3) эмитент пен өкіл арасында жасалатын облигациялар ұстаушылардың мүдделерін білдіру туралы шартта (бұдан әрі – шарт) белгіленген тәртіппен және мерзімде ұсынылатын эмитенттің мерзімдік есептеріндегі;</w:t>
      </w:r>
    </w:p>
    <w:bookmarkEnd w:id="46"/>
    <w:bookmarkStart w:name="z57" w:id="47"/>
    <w:p>
      <w:pPr>
        <w:spacing w:after="0"/>
        <w:ind w:left="0"/>
        <w:jc w:val="both"/>
      </w:pPr>
      <w:r>
        <w:rPr>
          <w:rFonts w:ascii="Times New Roman"/>
          <w:b w:val="false"/>
          <w:i w:val="false"/>
          <w:color w:val="000000"/>
          <w:sz w:val="28"/>
        </w:rPr>
        <w:t>
      4) өкілдің сұратуларына сәйкес оған ұсынылатын облигациялар ұстаушылардың алдындағы міндеттемелерді эмитенттің орындауы туралы мәліметтердегі эмитент туралы ақпаратты талдау жолымен жүзеге асырады.";</w:t>
      </w:r>
    </w:p>
    <w:bookmarkEnd w:id="47"/>
    <w:bookmarkStart w:name="z58" w:id="48"/>
    <w:p>
      <w:pPr>
        <w:spacing w:after="0"/>
        <w:ind w:left="0"/>
        <w:jc w:val="both"/>
      </w:pPr>
      <w:r>
        <w:rPr>
          <w:rFonts w:ascii="Times New Roman"/>
          <w:b w:val="false"/>
          <w:i w:val="false"/>
          <w:color w:val="000000"/>
          <w:sz w:val="28"/>
        </w:rPr>
        <w:t>
      мынадай мазмұндағы 1-1-тармақпен толықтырылсын:</w:t>
      </w:r>
    </w:p>
    <w:bookmarkEnd w:id="48"/>
    <w:bookmarkStart w:name="z59" w:id="49"/>
    <w:p>
      <w:pPr>
        <w:spacing w:after="0"/>
        <w:ind w:left="0"/>
        <w:jc w:val="both"/>
      </w:pPr>
      <w:r>
        <w:rPr>
          <w:rFonts w:ascii="Times New Roman"/>
          <w:b w:val="false"/>
          <w:i w:val="false"/>
          <w:color w:val="000000"/>
          <w:sz w:val="28"/>
        </w:rPr>
        <w:t xml:space="preserve">
      "1-1. Өкіл уәкілетті органды және облигациялар ұстаушыларды Заңның </w:t>
      </w:r>
      <w:r>
        <w:rPr>
          <w:rFonts w:ascii="Times New Roman"/>
          <w:b w:val="false"/>
          <w:i w:val="false"/>
          <w:color w:val="000000"/>
          <w:sz w:val="28"/>
        </w:rPr>
        <w:t>20-бабы</w:t>
      </w:r>
      <w:r>
        <w:rPr>
          <w:rFonts w:ascii="Times New Roman"/>
          <w:b w:val="false"/>
          <w:i w:val="false"/>
          <w:color w:val="000000"/>
          <w:sz w:val="28"/>
        </w:rPr>
        <w:t xml:space="preserve"> 1-тармағының 1), 1-1), 2), 3), 3-1) және 4) тармақшаларына сәйкес өз әрекеттері туралы және осындай әрекеттердің нәтижелері туралы:</w:t>
      </w:r>
    </w:p>
    <w:bookmarkEnd w:id="49"/>
    <w:bookmarkStart w:name="z60" w:id="50"/>
    <w:p>
      <w:pPr>
        <w:spacing w:after="0"/>
        <w:ind w:left="0"/>
        <w:jc w:val="both"/>
      </w:pPr>
      <w:r>
        <w:rPr>
          <w:rFonts w:ascii="Times New Roman"/>
          <w:b w:val="false"/>
          <w:i w:val="false"/>
          <w:color w:val="000000"/>
          <w:sz w:val="28"/>
        </w:rPr>
        <w:t>
      1) бағалы қағаздары шет мемлекеттің аумағында жұмыс істейтін қор биржасының алаңында айналмайтын эмитенттерге қатысты – тоқсан сайын, есепті тоқсаннан кейінгі екінші айдың соңғы күнтізбелік күнінен кешіктірмей;</w:t>
      </w:r>
    </w:p>
    <w:bookmarkEnd w:id="50"/>
    <w:bookmarkStart w:name="z61" w:id="51"/>
    <w:p>
      <w:pPr>
        <w:spacing w:after="0"/>
        <w:ind w:left="0"/>
        <w:jc w:val="both"/>
      </w:pPr>
      <w:r>
        <w:rPr>
          <w:rFonts w:ascii="Times New Roman"/>
          <w:b w:val="false"/>
          <w:i w:val="false"/>
          <w:color w:val="000000"/>
          <w:sz w:val="28"/>
        </w:rPr>
        <w:t>
      2) бағалы қағаздары Қазақстан Республикасының аумағында жұмыс істейтін қор биржасының тізіміне енгізілген және шет мемлекеттің аумағында жұмыс істейтін қор биржасының алаңында айналыстағы эмитенттерге қатысты – эмитент осы Қағидалардың 10-тармағы 1) тармақшасының үшінші абзацында көзделген ақпаратты алған айдан кейінгі айдың соңғы күнтізбелік күнінен кешіктірмей хабардар етеді.</w:t>
      </w:r>
    </w:p>
    <w:bookmarkEnd w:id="51"/>
    <w:bookmarkStart w:name="z62" w:id="52"/>
    <w:p>
      <w:pPr>
        <w:spacing w:after="0"/>
        <w:ind w:left="0"/>
        <w:jc w:val="both"/>
      </w:pPr>
      <w:r>
        <w:rPr>
          <w:rFonts w:ascii="Times New Roman"/>
          <w:b w:val="false"/>
          <w:i w:val="false"/>
          <w:color w:val="000000"/>
          <w:sz w:val="28"/>
        </w:rPr>
        <w:t>
      Уәкілетті органға және облигациялар ұстаушыларға бағалы қағаздары қор биржасында айналмайтын эмитентке қатысты өкілдің өз функциялары мен міндеттерін орындауы туралы ұсынылатын ақпаратта эмитенттің есепті тоқсандағы қаржылық есептілігі қамтылады.</w:t>
      </w:r>
    </w:p>
    <w:bookmarkEnd w:id="52"/>
    <w:bookmarkStart w:name="z63" w:id="53"/>
    <w:p>
      <w:pPr>
        <w:spacing w:after="0"/>
        <w:ind w:left="0"/>
        <w:jc w:val="both"/>
      </w:pPr>
      <w:r>
        <w:rPr>
          <w:rFonts w:ascii="Times New Roman"/>
          <w:b w:val="false"/>
          <w:i w:val="false"/>
          <w:color w:val="000000"/>
          <w:sz w:val="28"/>
        </w:rPr>
        <w:t>
      Еншілес ұйымы бар эмитент шоғырландырылған қаржылық есептілік болмаған жағдайда өкілге шоғырландырылмаған қаржылық есептілікті ұсынады.</w:t>
      </w:r>
    </w:p>
    <w:bookmarkEnd w:id="53"/>
    <w:bookmarkStart w:name="z64" w:id="54"/>
    <w:p>
      <w:pPr>
        <w:spacing w:after="0"/>
        <w:ind w:left="0"/>
        <w:jc w:val="both"/>
      </w:pPr>
      <w:r>
        <w:rPr>
          <w:rFonts w:ascii="Times New Roman"/>
          <w:b w:val="false"/>
          <w:i w:val="false"/>
          <w:color w:val="000000"/>
          <w:sz w:val="28"/>
        </w:rPr>
        <w:t xml:space="preserve">
      Екінші деңгейдегі банк болып табылатын эмитент өкілге Нормативтік құқықтық актілерді мемлекеттік тіркеу тізілімінде № 11160 тіркелген "Екінші деңгейдегі банктердің және ипотекалық ұйымдардың баланстық және баланстан тыс шоттарындағы қалдықтар туралы есептіліктің тізбесін, нысандарын, мерзімдерін және оларды ұсыну қағидаларын бекіту туралы" Қазақстан Республикасы Ұлттық Банкі Басқармасының 2015 жылғы 8 мамырдағы № 74 қаулысына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жасалған екінші деңгейдегі банктердің және ипотекалық ұйымдардың баланстық шоттарындағы қалдықтар туралы есепті және екінші деңгейдегі банктердің және ипотекалық ұйымдардың баланстан тыс шоттарындағы қалдықтар туралы есепті ұсынады.</w:t>
      </w:r>
    </w:p>
    <w:bookmarkEnd w:id="54"/>
    <w:bookmarkStart w:name="z65" w:id="55"/>
    <w:p>
      <w:pPr>
        <w:spacing w:after="0"/>
        <w:ind w:left="0"/>
        <w:jc w:val="both"/>
      </w:pPr>
      <w:r>
        <w:rPr>
          <w:rFonts w:ascii="Times New Roman"/>
          <w:b w:val="false"/>
          <w:i w:val="false"/>
          <w:color w:val="000000"/>
          <w:sz w:val="28"/>
        </w:rPr>
        <w:t>
      Бағалы қағаздары Қазақстан Республикасының аумағында жұмыс істейтін қор биржасының тізіміне енгізілген және шет мемлекеттің аумағында жұмыс істейтін қор биржасының алаңында айналыстағы эмитент эмитенттің бағалы қағаздары тізіміне енгізілген Қазақстан Республикасының аумағында жұмыс істейтін қор биржасының ішкі құжаттарында белгіленген мерзімде өкілге есепті тоқсандағы қаржылық есептілікті (осы эмитенттің еншілес ұйымы болған жағдайда – шоғырландырылған қаржылық есептілікті) ұсынады.";</w:t>
      </w:r>
    </w:p>
    <w:bookmarkEnd w:id="55"/>
    <w:bookmarkStart w:name="z66" w:id="56"/>
    <w:p>
      <w:pPr>
        <w:spacing w:after="0"/>
        <w:ind w:left="0"/>
        <w:jc w:val="both"/>
      </w:pPr>
      <w:r>
        <w:rPr>
          <w:rFonts w:ascii="Times New Roman"/>
          <w:b w:val="false"/>
          <w:i w:val="false"/>
          <w:color w:val="000000"/>
          <w:sz w:val="28"/>
        </w:rPr>
        <w:t>
      10-тармақтың 1) және 2) тармақшалары мынадай редакцияда жазылсын:</w:t>
      </w:r>
    </w:p>
    <w:bookmarkEnd w:id="56"/>
    <w:bookmarkStart w:name="z67" w:id="57"/>
    <w:p>
      <w:pPr>
        <w:spacing w:after="0"/>
        <w:ind w:left="0"/>
        <w:jc w:val="both"/>
      </w:pPr>
      <w:r>
        <w:rPr>
          <w:rFonts w:ascii="Times New Roman"/>
          <w:b w:val="false"/>
          <w:i w:val="false"/>
          <w:color w:val="000000"/>
          <w:sz w:val="28"/>
        </w:rPr>
        <w:t>
      "1) қаржылық есептілікті (тоқсан сайынғы) – егер Қазақстан Республикасының бухгалтерлік есеп пен қаржылық есептілік туралы заңнамасына сәйкес шартпен өкілдің осы есептілікті қаржылық есептілік депозитариінің интернет-ресурсынан алуы көзделмеген жағдайда тоқсан сайын, есепті тоқсаннан кейінгі айдан кешіктірмей:</w:t>
      </w:r>
    </w:p>
    <w:bookmarkEnd w:id="57"/>
    <w:bookmarkStart w:name="z68" w:id="58"/>
    <w:p>
      <w:pPr>
        <w:spacing w:after="0"/>
        <w:ind w:left="0"/>
        <w:jc w:val="both"/>
      </w:pPr>
      <w:r>
        <w:rPr>
          <w:rFonts w:ascii="Times New Roman"/>
          <w:b w:val="false"/>
          <w:i w:val="false"/>
          <w:color w:val="000000"/>
          <w:sz w:val="28"/>
        </w:rPr>
        <w:t>
      тоқсан сайын, есепті тоқсаннан кейінгі екінші айдан кешіктірмей;</w:t>
      </w:r>
    </w:p>
    <w:bookmarkEnd w:id="58"/>
    <w:bookmarkStart w:name="z69" w:id="59"/>
    <w:p>
      <w:pPr>
        <w:spacing w:after="0"/>
        <w:ind w:left="0"/>
        <w:jc w:val="both"/>
      </w:pPr>
      <w:r>
        <w:rPr>
          <w:rFonts w:ascii="Times New Roman"/>
          <w:b w:val="false"/>
          <w:i w:val="false"/>
          <w:color w:val="000000"/>
          <w:sz w:val="28"/>
        </w:rPr>
        <w:t>
      бағалы қағаздары Қазақстан Республикасының аумағында жұмыс істейтін қор биржасының тізіміне енгізілген және шет мемлекеттің аумағында жұмыс істейтін қор биржасының алаңында айналыстағы эмитент үшін – эмитенттің бағалы қағаздары тізіміне енгізілген Қазақстан Республикасының аумағында жұмыс істейтін қор биржасының ішкі құжаттарында белгіленген мерзімде;</w:t>
      </w:r>
    </w:p>
    <w:bookmarkEnd w:id="59"/>
    <w:bookmarkStart w:name="z70" w:id="60"/>
    <w:p>
      <w:pPr>
        <w:spacing w:after="0"/>
        <w:ind w:left="0"/>
        <w:jc w:val="both"/>
      </w:pPr>
      <w:r>
        <w:rPr>
          <w:rFonts w:ascii="Times New Roman"/>
          <w:b w:val="false"/>
          <w:i w:val="false"/>
          <w:color w:val="000000"/>
          <w:sz w:val="28"/>
        </w:rPr>
        <w:t>
      2) жылдық қаржылық есептілікті және аудиторлық есепті (бар болса) - егер Қазақстан Республикасының бухгалтерлік есеп пен қаржылық есептілік туралы заңнамасына сәйкес шартпен өкілдің осы есептілікті қаржылық есептілік депозитариінің интернет-ресурсынан алуы көзделмеген жағдайда:</w:t>
      </w:r>
    </w:p>
    <w:bookmarkEnd w:id="60"/>
    <w:bookmarkStart w:name="z71" w:id="61"/>
    <w:p>
      <w:pPr>
        <w:spacing w:after="0"/>
        <w:ind w:left="0"/>
        <w:jc w:val="both"/>
      </w:pPr>
      <w:r>
        <w:rPr>
          <w:rFonts w:ascii="Times New Roman"/>
          <w:b w:val="false"/>
          <w:i w:val="false"/>
          <w:color w:val="000000"/>
          <w:sz w:val="28"/>
        </w:rPr>
        <w:t>
      акционерлердің (қатысушылардың) жылдық жалпы жиналысында бекітілген күнінен бастап күнтізбелік 30 (отыз) күн ішінде;</w:t>
      </w:r>
    </w:p>
    <w:bookmarkEnd w:id="61"/>
    <w:bookmarkStart w:name="z72" w:id="62"/>
    <w:p>
      <w:pPr>
        <w:spacing w:after="0"/>
        <w:ind w:left="0"/>
        <w:jc w:val="both"/>
      </w:pPr>
      <w:r>
        <w:rPr>
          <w:rFonts w:ascii="Times New Roman"/>
          <w:b w:val="false"/>
          <w:i w:val="false"/>
          <w:color w:val="000000"/>
          <w:sz w:val="28"/>
        </w:rPr>
        <w:t>
      бағалы қағаздары Қазақстан Республикасының аумағында жұмыс істейтін қор биржасының тізіміне енгізілген және шет мемлекеттің аумағында жұмыс істейтін қор биржасының алаңында айналыстағы эмитент үшін – эмитенттің бағалы қағаздары тізіміне енгізілген Қазақстан Республикасының аумағында жұмыс істейтін қор биржасының ішкі құжаттарында белгіленген мерзімде;".</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w:t>
      </w:r>
      <w:r>
        <w:rPr>
          <w:rFonts w:ascii="Times New Roman"/>
          <w:b w:val="false"/>
          <w:i w:val="false"/>
          <w:color w:val="ff0000"/>
          <w:sz w:val="28"/>
        </w:rPr>
        <w:t xml:space="preserve">Күші жойылды – ҚР Ұлттық Банкі Басқармасының 28.12.2018 </w:t>
      </w:r>
      <w:r>
        <w:rPr>
          <w:rFonts w:ascii="Times New Roman"/>
          <w:b w:val="false"/>
          <w:i w:val="false"/>
          <w:color w:val="00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7" w:id="63"/>
    <w:p>
      <w:pPr>
        <w:spacing w:after="0"/>
        <w:ind w:left="0"/>
        <w:jc w:val="both"/>
      </w:pPr>
      <w:r>
        <w:rPr>
          <w:rFonts w:ascii="Times New Roman"/>
          <w:b w:val="false"/>
          <w:i w:val="false"/>
          <w:color w:val="000000"/>
          <w:sz w:val="28"/>
        </w:rPr>
        <w:t xml:space="preserve">
      4. "Болу қажеттілігі қаржы ұйымдарының қызметін реттейтін Қазақстан Республикасының заңнамасына сәйкес талап етілетін заңды тұлғалар үшін ең аз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8318 тіркелген, 2013 жылғы 5 маусымда "Егемен Қазақстан" газетінде № 141 (28080) жарияланған) мынадай өзгерістер енгізілсін:</w:t>
      </w:r>
    </w:p>
    <w:bookmarkEnd w:id="63"/>
    <w:bookmarkStart w:name="z88" w:id="64"/>
    <w:p>
      <w:pPr>
        <w:spacing w:after="0"/>
        <w:ind w:left="0"/>
        <w:jc w:val="both"/>
      </w:pPr>
      <w:r>
        <w:rPr>
          <w:rFonts w:ascii="Times New Roman"/>
          <w:b w:val="false"/>
          <w:i w:val="false"/>
          <w:color w:val="000000"/>
          <w:sz w:val="28"/>
        </w:rPr>
        <w:t>
      тақырыбы мынадай редакцияда жазылсын, орыс тіліндегі мәтіні өзгермейді:</w:t>
      </w:r>
    </w:p>
    <w:bookmarkEnd w:id="64"/>
    <w:bookmarkStart w:name="z89" w:id="65"/>
    <w:p>
      <w:pPr>
        <w:spacing w:after="0"/>
        <w:ind w:left="0"/>
        <w:jc w:val="both"/>
      </w:pPr>
      <w:r>
        <w:rPr>
          <w:rFonts w:ascii="Times New Roman"/>
          <w:b w:val="false"/>
          <w:i w:val="false"/>
          <w:color w:val="000000"/>
          <w:sz w:val="28"/>
        </w:rPr>
        <w:t>
      "Болу қажеттілігі қаржы ұйымдарының қызметін реттейтін Қазақстан Республикасының заңнамасына сәйкес талап етілетін заңды тұлғалар үшін ең төменгі рейтингіні, осы рейтингіні беретін рейтингілік агенттіктер тізбесін белгілеу туралы";</w:t>
      </w:r>
    </w:p>
    <w:bookmarkEnd w:id="65"/>
    <w:bookmarkStart w:name="z90" w:id="66"/>
    <w:p>
      <w:pPr>
        <w:spacing w:after="0"/>
        <w:ind w:left="0"/>
        <w:jc w:val="both"/>
      </w:pPr>
      <w:r>
        <w:rPr>
          <w:rFonts w:ascii="Times New Roman"/>
          <w:b w:val="false"/>
          <w:i w:val="false"/>
          <w:color w:val="000000"/>
          <w:sz w:val="28"/>
        </w:rPr>
        <w:t>
      1-тармақ мынадай редакцияда жазылсын:</w:t>
      </w:r>
    </w:p>
    <w:bookmarkEnd w:id="66"/>
    <w:bookmarkStart w:name="z91" w:id="67"/>
    <w:p>
      <w:pPr>
        <w:spacing w:after="0"/>
        <w:ind w:left="0"/>
        <w:jc w:val="both"/>
      </w:pPr>
      <w:r>
        <w:rPr>
          <w:rFonts w:ascii="Times New Roman"/>
          <w:b w:val="false"/>
          <w:i w:val="false"/>
          <w:color w:val="000000"/>
          <w:sz w:val="28"/>
        </w:rPr>
        <w:t>
      "1. Қазақстан Республикасының бейрезиденттері - мынадай заңды тұлғалар үшін Standard &amp; Poors рейтингілік агенттігінің "ВВВ"-дан немесе осы қаулының 3-тармағында көрсетілген рейтингілік агенттіктердің бірі берген осыған ұқсас деңгейдегі рейтингілерінен төмен емес шетел валютасындағы халықаралық шәкіл бойынша ұзақ мерзімді ең төменгі кредиттік рейтингі белгіленсін:</w:t>
      </w:r>
    </w:p>
    <w:bookmarkEnd w:id="67"/>
    <w:bookmarkStart w:name="z92" w:id="68"/>
    <w:p>
      <w:pPr>
        <w:spacing w:after="0"/>
        <w:ind w:left="0"/>
        <w:jc w:val="both"/>
      </w:pPr>
      <w:r>
        <w:rPr>
          <w:rFonts w:ascii="Times New Roman"/>
          <w:b w:val="false"/>
          <w:i w:val="false"/>
          <w:color w:val="000000"/>
          <w:sz w:val="28"/>
        </w:rPr>
        <w:t>
      банк немесе сақтандыру холдингі мәртебесін иеленетін (мәртебесіне ие) заңды тұлғалар;</w:t>
      </w:r>
    </w:p>
    <w:bookmarkEnd w:id="68"/>
    <w:bookmarkStart w:name="z93" w:id="69"/>
    <w:p>
      <w:pPr>
        <w:spacing w:after="0"/>
        <w:ind w:left="0"/>
        <w:jc w:val="both"/>
      </w:pPr>
      <w:r>
        <w:rPr>
          <w:rFonts w:ascii="Times New Roman"/>
          <w:b w:val="false"/>
          <w:i w:val="false"/>
          <w:color w:val="000000"/>
          <w:sz w:val="28"/>
        </w:rPr>
        <w:t>
      банктің, сақтандыру (қайта сақтандыру) ұйымының, ерікті зейнетақы жарналарын тарту құқығымен инвестициялық портфельді басқарушының ірі қатысушысы мәртебесін иеленетін (мәртебесіне ие) заңды тұлғалар;</w:t>
      </w:r>
    </w:p>
    <w:bookmarkEnd w:id="69"/>
    <w:bookmarkStart w:name="z94" w:id="70"/>
    <w:p>
      <w:pPr>
        <w:spacing w:after="0"/>
        <w:ind w:left="0"/>
        <w:jc w:val="both"/>
      </w:pPr>
      <w:r>
        <w:rPr>
          <w:rFonts w:ascii="Times New Roman"/>
          <w:b w:val="false"/>
          <w:i w:val="false"/>
          <w:color w:val="000000"/>
          <w:sz w:val="28"/>
        </w:rPr>
        <w:t>
      Қазақстан Республикасында еншілес банктер құратын (бар) банктер;</w:t>
      </w:r>
    </w:p>
    <w:bookmarkEnd w:id="70"/>
    <w:bookmarkStart w:name="z95" w:id="71"/>
    <w:p>
      <w:pPr>
        <w:spacing w:after="0"/>
        <w:ind w:left="0"/>
        <w:jc w:val="both"/>
      </w:pPr>
      <w:r>
        <w:rPr>
          <w:rFonts w:ascii="Times New Roman"/>
          <w:b w:val="false"/>
          <w:i w:val="false"/>
          <w:color w:val="000000"/>
          <w:sz w:val="28"/>
        </w:rPr>
        <w:t>
      Қазақстан Республикасында еншілес сақтандыру (қайта сақтандыру) ұйымдары бар сақтандыру (қайта сақтандыру) ұйымдары.</w:t>
      </w:r>
    </w:p>
    <w:bookmarkEnd w:id="71"/>
    <w:bookmarkStart w:name="z96" w:id="72"/>
    <w:p>
      <w:pPr>
        <w:spacing w:after="0"/>
        <w:ind w:left="0"/>
        <w:jc w:val="both"/>
      </w:pPr>
      <w:r>
        <w:rPr>
          <w:rFonts w:ascii="Times New Roman"/>
          <w:b w:val="false"/>
          <w:i w:val="false"/>
          <w:color w:val="000000"/>
          <w:sz w:val="28"/>
        </w:rPr>
        <w:t>
      Қазақстан Республикасының бейрезиденттері - мынадай заңды тұлғалар үшін Standard &amp; Poors рейтингілік агенттігінің "В-"-тен немесе осы қаулының 3-тармағында көрсетілген немесе осы қаулының 3-тармағының екінші бөлігінің үшінші, бесінші, алтыншы, он бірінші, он төртінші және он бесінші абзацтарында белгіленген талаптарға сәйкес келетін рейтингілік агенттіктердің бірі берген осыған ұқсас деңгейдегі рейтингілерінен төмен емес шетел валютасындағы халықаралық шәкілі бойынша ұзақ мерзімді ең төменгі кредиттік рейтингі белгіленсін:</w:t>
      </w:r>
    </w:p>
    <w:bookmarkEnd w:id="72"/>
    <w:bookmarkStart w:name="z97" w:id="73"/>
    <w:p>
      <w:pPr>
        <w:spacing w:after="0"/>
        <w:ind w:left="0"/>
        <w:jc w:val="both"/>
      </w:pPr>
      <w:r>
        <w:rPr>
          <w:rFonts w:ascii="Times New Roman"/>
          <w:b w:val="false"/>
          <w:i w:val="false"/>
          <w:color w:val="000000"/>
          <w:sz w:val="28"/>
        </w:rPr>
        <w:t>
      ерікті зейнетақы жарналарын тарту құқығынсыз инвестициялық портфельді басқарушының ірі қатысушысы мәртебесін иеленетін (мәртебесіне ие);</w:t>
      </w:r>
    </w:p>
    <w:bookmarkEnd w:id="73"/>
    <w:bookmarkStart w:name="z98" w:id="74"/>
    <w:p>
      <w:pPr>
        <w:spacing w:after="0"/>
        <w:ind w:left="0"/>
        <w:jc w:val="both"/>
      </w:pPr>
      <w:r>
        <w:rPr>
          <w:rFonts w:ascii="Times New Roman"/>
          <w:b w:val="false"/>
          <w:i w:val="false"/>
          <w:color w:val="000000"/>
          <w:sz w:val="28"/>
        </w:rPr>
        <w:t xml:space="preserve">
      бағалы қағаздар нарығында кәсіби қызметті жүзеге асыратын еншілес ұйымдарына ие. </w:t>
      </w:r>
    </w:p>
    <w:bookmarkEnd w:id="74"/>
    <w:bookmarkStart w:name="z99" w:id="75"/>
    <w:p>
      <w:pPr>
        <w:spacing w:after="0"/>
        <w:ind w:left="0"/>
        <w:jc w:val="both"/>
      </w:pPr>
      <w:r>
        <w:rPr>
          <w:rFonts w:ascii="Times New Roman"/>
          <w:b w:val="false"/>
          <w:i w:val="false"/>
          <w:color w:val="000000"/>
          <w:sz w:val="28"/>
        </w:rPr>
        <w:t>
      Рейтингілік агенттігінің осы тармақтың екінші бөлігінде айқындалған талаптарға сәйкестігін рейтинг жүргізілетін объекті растайды.</w:t>
      </w:r>
    </w:p>
    <w:bookmarkEnd w:id="75"/>
    <w:bookmarkStart w:name="z100" w:id="76"/>
    <w:p>
      <w:pPr>
        <w:spacing w:after="0"/>
        <w:ind w:left="0"/>
        <w:jc w:val="both"/>
      </w:pPr>
      <w:r>
        <w:rPr>
          <w:rFonts w:ascii="Times New Roman"/>
          <w:b w:val="false"/>
          <w:i w:val="false"/>
          <w:color w:val="000000"/>
          <w:sz w:val="28"/>
        </w:rPr>
        <w:t>
      Банктер туралы заңның 8-1-бабының 2-тармағы </w:t>
      </w:r>
      <w:r>
        <w:rPr>
          <w:rFonts w:ascii="Times New Roman"/>
          <w:b w:val="false"/>
          <w:i w:val="false"/>
          <w:color w:val="000000"/>
          <w:sz w:val="28"/>
        </w:rPr>
        <w:t>4) тармақшасының</w:t>
      </w:r>
      <w:r>
        <w:rPr>
          <w:rFonts w:ascii="Times New Roman"/>
          <w:b w:val="false"/>
          <w:i w:val="false"/>
          <w:color w:val="000000"/>
          <w:sz w:val="28"/>
        </w:rPr>
        <w:t xml:space="preserve"> мақсаттары үшін мынадай ұзақмерзімді ең төменгі тәуелсіз рейтингі белгіленсін:</w:t>
      </w:r>
    </w:p>
    <w:bookmarkEnd w:id="76"/>
    <w:bookmarkStart w:name="z101" w:id="77"/>
    <w:p>
      <w:pPr>
        <w:spacing w:after="0"/>
        <w:ind w:left="0"/>
        <w:jc w:val="both"/>
      </w:pPr>
      <w:r>
        <w:rPr>
          <w:rFonts w:ascii="Times New Roman"/>
          <w:b w:val="false"/>
          <w:i w:val="false"/>
          <w:color w:val="000000"/>
          <w:sz w:val="28"/>
        </w:rPr>
        <w:t>
      шет мемлекеттің шетел валютасында – Standard &amp; Poors рейтингілік агенттігінің шетел валютасындағы халықаралық шәкіл бойынша ұзақмерзімді ең төменгі рейтингі "ВВВ"-дан немесе осы қаулының 3-тармағында көрсетілген рейтингілік агенттіктердің бірі берген осыған ұқсас деңгейдегі рейтингілерінен төмен емес.</w:t>
      </w:r>
    </w:p>
    <w:bookmarkEnd w:id="77"/>
    <w:bookmarkStart w:name="z102" w:id="78"/>
    <w:p>
      <w:pPr>
        <w:spacing w:after="0"/>
        <w:ind w:left="0"/>
        <w:jc w:val="both"/>
      </w:pPr>
      <w:r>
        <w:rPr>
          <w:rFonts w:ascii="Times New Roman"/>
          <w:b w:val="false"/>
          <w:i w:val="false"/>
          <w:color w:val="000000"/>
          <w:sz w:val="28"/>
        </w:rPr>
        <w:t>
       Банктер туралы заңның 8-1-бабының 2-тармағы </w:t>
      </w:r>
      <w:r>
        <w:rPr>
          <w:rFonts w:ascii="Times New Roman"/>
          <w:b w:val="false"/>
          <w:i w:val="false"/>
          <w:color w:val="000000"/>
          <w:sz w:val="28"/>
        </w:rPr>
        <w:t>6) тармақшасының</w:t>
      </w:r>
      <w:r>
        <w:rPr>
          <w:rFonts w:ascii="Times New Roman"/>
          <w:b w:val="false"/>
          <w:i w:val="false"/>
          <w:color w:val="000000"/>
          <w:sz w:val="28"/>
        </w:rPr>
        <w:t xml:space="preserve"> мақсаттары үшін халықаралық шәкіл бойынша мынадай ең төменгі жеке кредиттік рейтингі белгіленсін:</w:t>
      </w:r>
    </w:p>
    <w:bookmarkEnd w:id="78"/>
    <w:bookmarkStart w:name="z103" w:id="79"/>
    <w:p>
      <w:pPr>
        <w:spacing w:after="0"/>
        <w:ind w:left="0"/>
        <w:jc w:val="both"/>
      </w:pPr>
      <w:r>
        <w:rPr>
          <w:rFonts w:ascii="Times New Roman"/>
          <w:b w:val="false"/>
          <w:i w:val="false"/>
          <w:color w:val="000000"/>
          <w:sz w:val="28"/>
        </w:rPr>
        <w:t>
       ұйымның шетел валютасында – Standard &amp; Poors рейтингілік агенттігінің шетел валютасындағы халықаралық шәкіл бойынша ұзақмерзімді ең төменгі рейтингі "ВВВ"-дан немесе осы қаулының 3-тармағында көрсетілген рейтингілік агенттіктердің бірі берген осыған ұқсас деңгейдегі рейтингілерінен төмен емес.";</w:t>
      </w:r>
    </w:p>
    <w:bookmarkEnd w:id="79"/>
    <w:bookmarkStart w:name="z104" w:id="80"/>
    <w:p>
      <w:pPr>
        <w:spacing w:after="0"/>
        <w:ind w:left="0"/>
        <w:jc w:val="both"/>
      </w:pPr>
      <w:r>
        <w:rPr>
          <w:rFonts w:ascii="Times New Roman"/>
          <w:b w:val="false"/>
          <w:i w:val="false"/>
          <w:color w:val="000000"/>
          <w:sz w:val="28"/>
        </w:rPr>
        <w:t>
      1-1 және 2-тармақтар мынадай редакцияда жазылсын, орыс тіліндегі мәтіні өзгермейді:</w:t>
      </w:r>
    </w:p>
    <w:bookmarkEnd w:id="80"/>
    <w:bookmarkStart w:name="z105" w:id="81"/>
    <w:p>
      <w:pPr>
        <w:spacing w:after="0"/>
        <w:ind w:left="0"/>
        <w:jc w:val="both"/>
      </w:pPr>
      <w:r>
        <w:rPr>
          <w:rFonts w:ascii="Times New Roman"/>
          <w:b w:val="false"/>
          <w:i w:val="false"/>
          <w:color w:val="000000"/>
          <w:sz w:val="28"/>
        </w:rPr>
        <w:t xml:space="preserve">
      "1-1. Жеке тұлға-ірі қатысушысы жоқ екінші деңгейдегі банктің Банктер туралы заңның 30-бабы </w:t>
      </w:r>
      <w:r>
        <w:rPr>
          <w:rFonts w:ascii="Times New Roman"/>
          <w:b w:val="false"/>
          <w:i w:val="false"/>
          <w:color w:val="000000"/>
          <w:sz w:val="28"/>
        </w:rPr>
        <w:t>13-тармағының</w:t>
      </w:r>
      <w:r>
        <w:rPr>
          <w:rFonts w:ascii="Times New Roman"/>
          <w:b w:val="false"/>
          <w:i w:val="false"/>
          <w:color w:val="000000"/>
          <w:sz w:val="28"/>
        </w:rPr>
        <w:t xml:space="preserve"> талабын орындау үшін:</w:t>
      </w:r>
    </w:p>
    <w:bookmarkEnd w:id="81"/>
    <w:bookmarkStart w:name="z106" w:id="82"/>
    <w:p>
      <w:pPr>
        <w:spacing w:after="0"/>
        <w:ind w:left="0"/>
        <w:jc w:val="both"/>
      </w:pPr>
      <w:r>
        <w:rPr>
          <w:rFonts w:ascii="Times New Roman"/>
          <w:b w:val="false"/>
          <w:i w:val="false"/>
          <w:color w:val="000000"/>
          <w:sz w:val="28"/>
        </w:rPr>
        <w:t>
       1) Қазақстан Республикасының резиденттері - заңды тұлғалар үшін - Standard &amp; Poors рейтингтік агенттігінің "ВВ-"-тен немесе осы қаулының 3-тармағында көрсетілген рейтингтік агенттіктердің бірі тағайындаған осындай деңгейдегі рейтингтен төмен емес;</w:t>
      </w:r>
    </w:p>
    <w:bookmarkEnd w:id="82"/>
    <w:bookmarkStart w:name="z107" w:id="83"/>
    <w:p>
      <w:pPr>
        <w:spacing w:after="0"/>
        <w:ind w:left="0"/>
        <w:jc w:val="both"/>
      </w:pPr>
      <w:r>
        <w:rPr>
          <w:rFonts w:ascii="Times New Roman"/>
          <w:b w:val="false"/>
          <w:i w:val="false"/>
          <w:color w:val="000000"/>
          <w:sz w:val="28"/>
        </w:rPr>
        <w:t>
      2) Қазақстан Республикасының резиденттері емес - заңды тұлғалар үшін – осы қаулының 1 және 2-тармақтарында белгіленген шетел валютасындағы халықаралық шәкілі бойынша ең төменгі ұзақмерзімді кредиттік рейтингі бар бас банк не банк холдингі болады.</w:t>
      </w:r>
    </w:p>
    <w:bookmarkEnd w:id="83"/>
    <w:bookmarkStart w:name="z108" w:id="84"/>
    <w:p>
      <w:pPr>
        <w:spacing w:after="0"/>
        <w:ind w:left="0"/>
        <w:jc w:val="both"/>
      </w:pPr>
      <w:r>
        <w:rPr>
          <w:rFonts w:ascii="Times New Roman"/>
          <w:b w:val="false"/>
          <w:i w:val="false"/>
          <w:color w:val="000000"/>
          <w:sz w:val="28"/>
        </w:rPr>
        <w:t>
       2. Осы қаулының 1-тармағы бірінші бөлігінің талаптары мыналарға қолданылмайды:</w:t>
      </w:r>
    </w:p>
    <w:bookmarkEnd w:id="84"/>
    <w:bookmarkStart w:name="z109" w:id="85"/>
    <w:p>
      <w:pPr>
        <w:spacing w:after="0"/>
        <w:ind w:left="0"/>
        <w:jc w:val="both"/>
      </w:pPr>
      <w:r>
        <w:rPr>
          <w:rFonts w:ascii="Times New Roman"/>
          <w:b w:val="false"/>
          <w:i w:val="false"/>
          <w:color w:val="000000"/>
          <w:sz w:val="28"/>
        </w:rPr>
        <w:t>
      1) төменде көрсетілген барлық талаптарға сәйкес келетін Қазақстан Республикасының резиденттері емес - заңды тұлғаларға:</w:t>
      </w:r>
    </w:p>
    <w:bookmarkEnd w:id="85"/>
    <w:bookmarkStart w:name="z110" w:id="86"/>
    <w:p>
      <w:pPr>
        <w:spacing w:after="0"/>
        <w:ind w:left="0"/>
        <w:jc w:val="both"/>
      </w:pPr>
      <w:r>
        <w:rPr>
          <w:rFonts w:ascii="Times New Roman"/>
          <w:b w:val="false"/>
          <w:i w:val="false"/>
          <w:color w:val="000000"/>
          <w:sz w:val="28"/>
        </w:rPr>
        <w:t>
      заңды тұлғаның халықаралық шәкіл бойынша Standard &amp; Poors рейтингілік агенттігінің "ВВ-"-тен немесе осы қаулының 3-тармағында көрсетілген рейтингілік агенттіктердің бірі берген ұқсас деңгейдегі рейтингілерінен төмен емес шетел валютасындағы ұзақ мерзімді ең төменгі кредиттік рейтингі бар;</w:t>
      </w:r>
    </w:p>
    <w:bookmarkEnd w:id="86"/>
    <w:bookmarkStart w:name="z111" w:id="87"/>
    <w:p>
      <w:pPr>
        <w:spacing w:after="0"/>
        <w:ind w:left="0"/>
        <w:jc w:val="both"/>
      </w:pPr>
      <w:r>
        <w:rPr>
          <w:rFonts w:ascii="Times New Roman"/>
          <w:b w:val="false"/>
          <w:i w:val="false"/>
          <w:color w:val="000000"/>
          <w:sz w:val="28"/>
        </w:rPr>
        <w:t>
      Standard &amp; Poors рейтингілік агенттігінің "ВВ-"-тен немесе осы қаулының 3-тармағында көрсетілген рейтингілік агенттіктердің бірі берген ұқсас деңгейдегі рейтингілерінен төмен емес шетел валютасындағы тәуелсіз ең төменгі рейтингіне ие шет мемлекеттің резиденті болып табылады;</w:t>
      </w:r>
    </w:p>
    <w:bookmarkEnd w:id="87"/>
    <w:bookmarkStart w:name="z112" w:id="88"/>
    <w:p>
      <w:pPr>
        <w:spacing w:after="0"/>
        <w:ind w:left="0"/>
        <w:jc w:val="both"/>
      </w:pPr>
      <w:r>
        <w:rPr>
          <w:rFonts w:ascii="Times New Roman"/>
          <w:b w:val="false"/>
          <w:i w:val="false"/>
          <w:color w:val="000000"/>
          <w:sz w:val="28"/>
        </w:rPr>
        <w:t>
      қаржы нарығын және қаржы ұйымдарын реттеу, бақылау мен қадағалау жөніндегі уәкілетті органның және заңды тұлға резиденті болып табылатын шет мемлекеттің банктердің, инвестициялық портфельді басқарушылардың, сақтандыру (қайта сақтандыру) ұйымдарының қызметін реттеу жөніндегі уәкілетті органының арасында ақпарат алмасу көзделетін келісім жасалған;</w:t>
      </w:r>
    </w:p>
    <w:bookmarkEnd w:id="88"/>
    <w:bookmarkStart w:name="z113" w:id="89"/>
    <w:p>
      <w:pPr>
        <w:spacing w:after="0"/>
        <w:ind w:left="0"/>
        <w:jc w:val="both"/>
      </w:pPr>
      <w:r>
        <w:rPr>
          <w:rFonts w:ascii="Times New Roman"/>
          <w:b w:val="false"/>
          <w:i w:val="false"/>
          <w:color w:val="000000"/>
          <w:sz w:val="28"/>
        </w:rPr>
        <w:t>
      2) 2013 жылғы 1 қаңтарға дейін тиісті мәртебе алған және көрсетілген күні төменде көрсетілген барлық талаптарға сәйкес келетін Қазақстан Республикасының резиденттері емес - банк холдингтеріне:</w:t>
      </w:r>
    </w:p>
    <w:bookmarkEnd w:id="89"/>
    <w:bookmarkStart w:name="z114" w:id="90"/>
    <w:p>
      <w:pPr>
        <w:spacing w:after="0"/>
        <w:ind w:left="0"/>
        <w:jc w:val="both"/>
      </w:pPr>
      <w:r>
        <w:rPr>
          <w:rFonts w:ascii="Times New Roman"/>
          <w:b w:val="false"/>
          <w:i w:val="false"/>
          <w:color w:val="000000"/>
          <w:sz w:val="28"/>
        </w:rPr>
        <w:t>
      банк холдингінің ұлттық шәкіл бойынша Japan Credit Rating Agency (JСR) рейтингілік агенттігінің не JСR үлестес тұлғасы болып табылатын рейтингілік агенттіктің "ААА"-дан төмен емес шетел валютасындағы ұзақ мерзімді кредиттік рейтингі бар;</w:t>
      </w:r>
    </w:p>
    <w:bookmarkEnd w:id="90"/>
    <w:bookmarkStart w:name="z115" w:id="91"/>
    <w:p>
      <w:pPr>
        <w:spacing w:after="0"/>
        <w:ind w:left="0"/>
        <w:jc w:val="both"/>
      </w:pPr>
      <w:r>
        <w:rPr>
          <w:rFonts w:ascii="Times New Roman"/>
          <w:b w:val="false"/>
          <w:i w:val="false"/>
          <w:color w:val="000000"/>
          <w:sz w:val="28"/>
        </w:rPr>
        <w:t>
      Standard &amp; Poors рейтингілік агенттігінің "ВВ-"-тен немесе осы қаулының 3-тармағында көрсетілген рейтингілік агенттіктердің бірі берген ұқсас деңгейдегі рейтингілерінен төмен шетел валютасындағы тәуелсіз рейтингіне ие шет мемлекеттің резиденті болып табылады;</w:t>
      </w:r>
    </w:p>
    <w:bookmarkEnd w:id="91"/>
    <w:bookmarkStart w:name="z116" w:id="92"/>
    <w:p>
      <w:pPr>
        <w:spacing w:after="0"/>
        <w:ind w:left="0"/>
        <w:jc w:val="both"/>
      </w:pPr>
      <w:r>
        <w:rPr>
          <w:rFonts w:ascii="Times New Roman"/>
          <w:b w:val="false"/>
          <w:i w:val="false"/>
          <w:color w:val="000000"/>
          <w:sz w:val="28"/>
        </w:rPr>
        <w:t>
      Қазақстан Республикасының қаржы нарығын және қаржы ұйымдарын реттеу, бақылау мен қадағалау жөніндегі уәкілетті органы мен банк холдингі резиденті болып табылатын шет мемлекеттің банктердің қызметін реттеу жөніндегі уәкілетті органының арасында ақпарат алмасу көзделетін келісім жасалған.".</w:t>
      </w:r>
    </w:p>
    <w:bookmarkEnd w:id="92"/>
    <w:bookmarkStart w:name="z117" w:id="93"/>
    <w:p>
      <w:pPr>
        <w:spacing w:after="0"/>
        <w:ind w:left="0"/>
        <w:jc w:val="both"/>
      </w:pPr>
      <w:r>
        <w:rPr>
          <w:rFonts w:ascii="Times New Roman"/>
          <w:b w:val="false"/>
          <w:i w:val="false"/>
          <w:color w:val="000000"/>
          <w:sz w:val="28"/>
        </w:rPr>
        <w:t xml:space="preserve">
      5. "Бағалы қағаздар нарығында брокерлік және (немесе) дилерлік қызметті жүзеге асыру қағидаларын бекіту туралы" Қазақстан Республикасы Ұлттық Банкі Басқармасының 2014 жылғы 3 ақпандағы № 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9249 тіркелген, 2014 жылғы 16 сәуірде "Әділет" ақпараттық-құқықтық жүйесінде жарияланған) мынадай өзгерістер енгізілсін:</w:t>
      </w:r>
    </w:p>
    <w:bookmarkEnd w:id="93"/>
    <w:bookmarkStart w:name="z118" w:id="9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көрсетілген қаулымен бекітілген </w:t>
      </w:r>
      <w:r>
        <w:rPr>
          <w:rFonts w:ascii="Times New Roman"/>
          <w:b w:val="false"/>
          <w:i w:val="false"/>
          <w:color w:val="000000"/>
          <w:sz w:val="28"/>
        </w:rPr>
        <w:t xml:space="preserve">Бағалы қағаздар нарығында брокерлік және (немесе) дилерлік қызметті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20" w:id="95"/>
    <w:p>
      <w:pPr>
        <w:spacing w:after="0"/>
        <w:ind w:left="0"/>
        <w:jc w:val="both"/>
      </w:pPr>
      <w:r>
        <w:rPr>
          <w:rFonts w:ascii="Times New Roman"/>
          <w:b w:val="false"/>
          <w:i w:val="false"/>
          <w:color w:val="000000"/>
          <w:sz w:val="28"/>
        </w:rPr>
        <w:t>
      "8. Брокер және (немесе) дилердің iшкi құжаттарында бағалы қағаздардың орталық депозитарийiнiң, қор биржаның, клиринг ұйымының және (немесе) қаржы құралдарымен мәмілелер бойынша есеп айырысуды (төлемдерді) ұйымдастыруды жүзеге асыратын есеп айырысу ұйымының (бұдан әрі – есеп айырысу ұйымы) және (немесе) шетелдік есеп айырысу ұйымы электрондық құжаттармен алмасу жүйесіне кіру үшін рұқсаты (пайдаланатын парольдері) бар брокер және (немесе) дилердің қызметкерлерiнiң жауапкершiлiгi белгiленедi.</w:t>
      </w:r>
    </w:p>
    <w:bookmarkEnd w:id="95"/>
    <w:bookmarkStart w:name="z121" w:id="96"/>
    <w:p>
      <w:pPr>
        <w:spacing w:after="0"/>
        <w:ind w:left="0"/>
        <w:jc w:val="both"/>
      </w:pPr>
      <w:r>
        <w:rPr>
          <w:rFonts w:ascii="Times New Roman"/>
          <w:b w:val="false"/>
          <w:i w:val="false"/>
          <w:color w:val="000000"/>
          <w:sz w:val="28"/>
        </w:rPr>
        <w:t>
      Қағидалардың мақсаттары үшін шетелдік есеп айырысу ұйымы ретінде мыналар ұғынылады:</w:t>
      </w:r>
    </w:p>
    <w:bookmarkEnd w:id="96"/>
    <w:bookmarkStart w:name="z122" w:id="97"/>
    <w:p>
      <w:pPr>
        <w:spacing w:after="0"/>
        <w:ind w:left="0"/>
        <w:jc w:val="both"/>
      </w:pPr>
      <w:r>
        <w:rPr>
          <w:rFonts w:ascii="Times New Roman"/>
          <w:b w:val="false"/>
          <w:i w:val="false"/>
          <w:color w:val="000000"/>
          <w:sz w:val="28"/>
        </w:rPr>
        <w:t>
      "Standard &amp; Poor's" агенттігінің халықаралық шәкілі бойынша "ВВВ-" төмен емес ұзақмерзімді кредиттік бағасы немесе басқа рейтингілік агенттіктерінің бірінің осыған ұқсас деңгейдегі рейтингілік бағасы бар Қазақстан Республикасының бейрезиденті-банк;</w:t>
      </w:r>
    </w:p>
    <w:bookmarkEnd w:id="97"/>
    <w:bookmarkStart w:name="z123" w:id="98"/>
    <w:p>
      <w:pPr>
        <w:spacing w:after="0"/>
        <w:ind w:left="0"/>
        <w:jc w:val="both"/>
      </w:pPr>
      <w:r>
        <w:rPr>
          <w:rFonts w:ascii="Times New Roman"/>
          <w:b w:val="false"/>
          <w:i w:val="false"/>
          <w:color w:val="000000"/>
          <w:sz w:val="28"/>
        </w:rPr>
        <w:t xml:space="preserve">
      "Бағалы қағаздар рыногы туралы" 2003 жылғы 2 шілдедегі Қазақстан Республикасының Заңы </w:t>
      </w:r>
      <w:r>
        <w:rPr>
          <w:rFonts w:ascii="Times New Roman"/>
          <w:b w:val="false"/>
          <w:i w:val="false"/>
          <w:color w:val="000000"/>
          <w:sz w:val="28"/>
        </w:rPr>
        <w:t>59-бабының</w:t>
      </w:r>
      <w:r>
        <w:rPr>
          <w:rFonts w:ascii="Times New Roman"/>
          <w:b w:val="false"/>
          <w:i w:val="false"/>
          <w:color w:val="000000"/>
          <w:sz w:val="28"/>
        </w:rPr>
        <w:t xml:space="preserve"> </w:t>
      </w:r>
      <w:r>
        <w:rPr>
          <w:rFonts w:ascii="Times New Roman"/>
          <w:b w:val="false"/>
          <w:i w:val="false"/>
          <w:color w:val="000000"/>
          <w:sz w:val="28"/>
        </w:rPr>
        <w:t>1-тармағында</w:t>
      </w:r>
      <w:r>
        <w:rPr>
          <w:rFonts w:ascii="Times New Roman"/>
          <w:b w:val="false"/>
          <w:i w:val="false"/>
          <w:color w:val="000000"/>
          <w:sz w:val="28"/>
        </w:rPr>
        <w:t xml:space="preserve"> белгіленген функцияларды жүзеге асыратын, Standard &amp; Poor's агенттігінің халықаралық шәкілі бойынша "ВВВ" төмен емес ұзақмерзімді кредиттік рейтингілік бағасы немесе басқа рейтингілік агенттіктердің бірінің осындай деңгейдегі рейтингілік бағасы бар шетел ұйымы;</w:t>
      </w:r>
    </w:p>
    <w:bookmarkEnd w:id="98"/>
    <w:bookmarkStart w:name="z124" w:id="99"/>
    <w:p>
      <w:pPr>
        <w:spacing w:after="0"/>
        <w:ind w:left="0"/>
        <w:jc w:val="both"/>
      </w:pPr>
      <w:r>
        <w:rPr>
          <w:rFonts w:ascii="Times New Roman"/>
          <w:b w:val="false"/>
          <w:i w:val="false"/>
          <w:color w:val="000000"/>
          <w:sz w:val="28"/>
        </w:rPr>
        <w:t>
      Бағалы қағаздарға қызмет көрсету жөніндегі халықаралық қауымдастығының (International Securities Services Association) мүшесі болып табылатын Қазақстан Республикасының бейрезиденті-ұйым.";</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26" w:id="100"/>
    <w:p>
      <w:pPr>
        <w:spacing w:after="0"/>
        <w:ind w:left="0"/>
        <w:jc w:val="both"/>
      </w:pPr>
      <w:r>
        <w:rPr>
          <w:rFonts w:ascii="Times New Roman"/>
          <w:b w:val="false"/>
          <w:i w:val="false"/>
          <w:color w:val="000000"/>
          <w:sz w:val="28"/>
        </w:rPr>
        <w:t xml:space="preserve">
      "30. Қағидалардың </w:t>
      </w:r>
      <w:r>
        <w:rPr>
          <w:rFonts w:ascii="Times New Roman"/>
          <w:b w:val="false"/>
          <w:i w:val="false"/>
          <w:color w:val="000000"/>
          <w:sz w:val="28"/>
        </w:rPr>
        <w:t>29-тармағында</w:t>
      </w:r>
      <w:r>
        <w:rPr>
          <w:rFonts w:ascii="Times New Roman"/>
          <w:b w:val="false"/>
          <w:i w:val="false"/>
          <w:color w:val="000000"/>
          <w:sz w:val="28"/>
        </w:rPr>
        <w:t xml:space="preserve"> көзделген хабарлар жазбаша түрде ресімделеді және клиентке брокер және (немесе) дилер почтамен және (немесе) қолма-қол және (немесе) электронды почтамен немесе мұндай хабарламаны жіберуге негіз туындаған күннен бастап 3 (үш) жұмыс күндері ішінде өзге де ықтимал байланыс түрлерiмен жіберіледі және (немесе) брокер және (немесе) дилердің интернет-ресурсында орналастырылады.";</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36-тармақ </w:t>
      </w:r>
      <w:r>
        <w:rPr>
          <w:rFonts w:ascii="Times New Roman"/>
          <w:b w:val="false"/>
          <w:i w:val="false"/>
          <w:color w:val="000000"/>
          <w:sz w:val="28"/>
        </w:rPr>
        <w:t xml:space="preserve"> мынадай редакцияда жазылсын:</w:t>
      </w:r>
    </w:p>
    <w:bookmarkStart w:name="z128" w:id="101"/>
    <w:p>
      <w:pPr>
        <w:spacing w:after="0"/>
        <w:ind w:left="0"/>
        <w:jc w:val="both"/>
      </w:pPr>
      <w:r>
        <w:rPr>
          <w:rFonts w:ascii="Times New Roman"/>
          <w:b w:val="false"/>
          <w:i w:val="false"/>
          <w:color w:val="000000"/>
          <w:sz w:val="28"/>
        </w:rPr>
        <w:t>
      "36. Клиенттік тапсырыста мынадай деректемелер болады:</w:t>
      </w:r>
    </w:p>
    <w:bookmarkEnd w:id="101"/>
    <w:bookmarkStart w:name="z129" w:id="102"/>
    <w:p>
      <w:pPr>
        <w:spacing w:after="0"/>
        <w:ind w:left="0"/>
        <w:jc w:val="both"/>
      </w:pPr>
      <w:r>
        <w:rPr>
          <w:rFonts w:ascii="Times New Roman"/>
          <w:b w:val="false"/>
          <w:i w:val="false"/>
          <w:color w:val="000000"/>
          <w:sz w:val="28"/>
        </w:rPr>
        <w:t>
      1) осы клиенттік тапсырысқа сәйкес жасалуға тиісті қаржы құралдарымен мәмілелердің түрін көрсету;</w:t>
      </w:r>
    </w:p>
    <w:bookmarkEnd w:id="102"/>
    <w:bookmarkStart w:name="z130" w:id="103"/>
    <w:p>
      <w:pPr>
        <w:spacing w:after="0"/>
        <w:ind w:left="0"/>
        <w:jc w:val="both"/>
      </w:pPr>
      <w:r>
        <w:rPr>
          <w:rFonts w:ascii="Times New Roman"/>
          <w:b w:val="false"/>
          <w:i w:val="false"/>
          <w:color w:val="000000"/>
          <w:sz w:val="28"/>
        </w:rPr>
        <w:t>
      2) мүддесінде қаржы құралдарымен мәміле жасау болжанған клиент туралы мәліметтер:</w:t>
      </w:r>
    </w:p>
    <w:bookmarkEnd w:id="103"/>
    <w:bookmarkStart w:name="z131" w:id="104"/>
    <w:p>
      <w:pPr>
        <w:spacing w:after="0"/>
        <w:ind w:left="0"/>
        <w:jc w:val="both"/>
      </w:pPr>
      <w:r>
        <w:rPr>
          <w:rFonts w:ascii="Times New Roman"/>
          <w:b w:val="false"/>
          <w:i w:val="false"/>
          <w:color w:val="000000"/>
          <w:sz w:val="28"/>
        </w:rPr>
        <w:t>
      жеке тұлға үшін:</w:t>
      </w:r>
    </w:p>
    <w:bookmarkEnd w:id="104"/>
    <w:bookmarkStart w:name="z132" w:id="105"/>
    <w:p>
      <w:pPr>
        <w:spacing w:after="0"/>
        <w:ind w:left="0"/>
        <w:jc w:val="both"/>
      </w:pPr>
      <w:r>
        <w:rPr>
          <w:rFonts w:ascii="Times New Roman"/>
          <w:b w:val="false"/>
          <w:i w:val="false"/>
          <w:color w:val="000000"/>
          <w:sz w:val="28"/>
        </w:rPr>
        <w:t>
      тегі, аты, әкесінің аты (бар болса);</w:t>
      </w:r>
    </w:p>
    <w:bookmarkEnd w:id="105"/>
    <w:bookmarkStart w:name="z133" w:id="106"/>
    <w:p>
      <w:pPr>
        <w:spacing w:after="0"/>
        <w:ind w:left="0"/>
        <w:jc w:val="both"/>
      </w:pPr>
      <w:r>
        <w:rPr>
          <w:rFonts w:ascii="Times New Roman"/>
          <w:b w:val="false"/>
          <w:i w:val="false"/>
          <w:color w:val="000000"/>
          <w:sz w:val="28"/>
        </w:rPr>
        <w:t>
      жеке басын куәландыратын құжаттың нөмірі;</w:t>
      </w:r>
    </w:p>
    <w:bookmarkEnd w:id="106"/>
    <w:bookmarkStart w:name="z134" w:id="107"/>
    <w:p>
      <w:pPr>
        <w:spacing w:after="0"/>
        <w:ind w:left="0"/>
        <w:jc w:val="both"/>
      </w:pPr>
      <w:r>
        <w:rPr>
          <w:rFonts w:ascii="Times New Roman"/>
          <w:b w:val="false"/>
          <w:i w:val="false"/>
          <w:color w:val="000000"/>
          <w:sz w:val="28"/>
        </w:rPr>
        <w:t>
      заңды тұлға үшін:</w:t>
      </w:r>
    </w:p>
    <w:bookmarkEnd w:id="107"/>
    <w:bookmarkStart w:name="z135" w:id="108"/>
    <w:p>
      <w:pPr>
        <w:spacing w:after="0"/>
        <w:ind w:left="0"/>
        <w:jc w:val="both"/>
      </w:pPr>
      <w:r>
        <w:rPr>
          <w:rFonts w:ascii="Times New Roman"/>
          <w:b w:val="false"/>
          <w:i w:val="false"/>
          <w:color w:val="000000"/>
          <w:sz w:val="28"/>
        </w:rPr>
        <w:t>
      атауы;</w:t>
      </w:r>
    </w:p>
    <w:bookmarkEnd w:id="108"/>
    <w:bookmarkStart w:name="z136" w:id="109"/>
    <w:p>
      <w:pPr>
        <w:spacing w:after="0"/>
        <w:ind w:left="0"/>
        <w:jc w:val="both"/>
      </w:pPr>
      <w:r>
        <w:rPr>
          <w:rFonts w:ascii="Times New Roman"/>
          <w:b w:val="false"/>
          <w:i w:val="false"/>
          <w:color w:val="000000"/>
          <w:sz w:val="28"/>
        </w:rPr>
        <w:t>
      заңды тұлғаны мемлекеттік тіркеу (қайта тіркеу) туралы анықтаманың немесе куәліктің күні мен нөмірі, мемлекеттік тіркеуді (қайта тіркеуді) жүзеге асырған органның атауы;</w:t>
      </w:r>
    </w:p>
    <w:bookmarkEnd w:id="109"/>
    <w:bookmarkStart w:name="z137" w:id="110"/>
    <w:p>
      <w:pPr>
        <w:spacing w:after="0"/>
        <w:ind w:left="0"/>
        <w:jc w:val="both"/>
      </w:pPr>
      <w:r>
        <w:rPr>
          <w:rFonts w:ascii="Times New Roman"/>
          <w:b w:val="false"/>
          <w:i w:val="false"/>
          <w:color w:val="000000"/>
          <w:sz w:val="28"/>
        </w:rPr>
        <w:t>
      3) осы клиенттік тапсырысқа сәйкес мәміле жасалатын эмитенттің атауы, қаржы құралының түрі, қаржы құралының коды немесе ұлттық сәйкестендіру нөмірі (шетелдік бағалы қағаздарға қатысты - халықаралық сәйкестендіру нөмірі (ISIN), айналыс мерзімі өткен және оларды өтеу бойынша міндеттемелерді эмитент орындамаған эмиссиялық бағалы қағаздар бойынша эмитенттің міндеттемелері бойынша талап ету құқықтарына қатысты - талап ету құқықтарын сәйкестендіргіш);</w:t>
      </w:r>
    </w:p>
    <w:bookmarkEnd w:id="110"/>
    <w:bookmarkStart w:name="z138" w:id="111"/>
    <w:p>
      <w:pPr>
        <w:spacing w:after="0"/>
        <w:ind w:left="0"/>
        <w:jc w:val="both"/>
      </w:pPr>
      <w:r>
        <w:rPr>
          <w:rFonts w:ascii="Times New Roman"/>
          <w:b w:val="false"/>
          <w:i w:val="false"/>
          <w:color w:val="000000"/>
          <w:sz w:val="28"/>
        </w:rPr>
        <w:t>
      4) сатып алынуға немесе сатылуға тиісті қаржы құралдарының саны, қаржы құралдарын сатып алу немесе сату бағасы, сондай-ақ тиісінше мәміле жасау үшін қажетті мәліметтер;</w:t>
      </w:r>
    </w:p>
    <w:bookmarkEnd w:id="111"/>
    <w:bookmarkStart w:name="z139" w:id="112"/>
    <w:p>
      <w:pPr>
        <w:spacing w:after="0"/>
        <w:ind w:left="0"/>
        <w:jc w:val="both"/>
      </w:pPr>
      <w:r>
        <w:rPr>
          <w:rFonts w:ascii="Times New Roman"/>
          <w:b w:val="false"/>
          <w:i w:val="false"/>
          <w:color w:val="000000"/>
          <w:sz w:val="28"/>
        </w:rPr>
        <w:t>
      5) клиенттік тапсырыстың түріне нұсқау:</w:t>
      </w:r>
    </w:p>
    <w:bookmarkEnd w:id="112"/>
    <w:bookmarkStart w:name="z140" w:id="113"/>
    <w:p>
      <w:pPr>
        <w:spacing w:after="0"/>
        <w:ind w:left="0"/>
        <w:jc w:val="both"/>
      </w:pPr>
      <w:r>
        <w:rPr>
          <w:rFonts w:ascii="Times New Roman"/>
          <w:b w:val="false"/>
          <w:i w:val="false"/>
          <w:color w:val="000000"/>
          <w:sz w:val="28"/>
        </w:rPr>
        <w:t>
      лимиттік тапсырыс - алдын ала келісілген баға бойынша қаржы құралдарын сатып алуға (сатуға);</w:t>
      </w:r>
    </w:p>
    <w:bookmarkEnd w:id="113"/>
    <w:bookmarkStart w:name="z141" w:id="114"/>
    <w:p>
      <w:pPr>
        <w:spacing w:after="0"/>
        <w:ind w:left="0"/>
        <w:jc w:val="both"/>
      </w:pPr>
      <w:r>
        <w:rPr>
          <w:rFonts w:ascii="Times New Roman"/>
          <w:b w:val="false"/>
          <w:i w:val="false"/>
          <w:color w:val="000000"/>
          <w:sz w:val="28"/>
        </w:rPr>
        <w:t>
      нарықтық тапсырыс - нарықтық баға бойынша қаржы құралдарын сатып алуға (сатуға);</w:t>
      </w:r>
    </w:p>
    <w:bookmarkEnd w:id="114"/>
    <w:bookmarkStart w:name="z142" w:id="115"/>
    <w:p>
      <w:pPr>
        <w:spacing w:after="0"/>
        <w:ind w:left="0"/>
        <w:jc w:val="both"/>
      </w:pPr>
      <w:r>
        <w:rPr>
          <w:rFonts w:ascii="Times New Roman"/>
          <w:b w:val="false"/>
          <w:i w:val="false"/>
          <w:color w:val="000000"/>
          <w:sz w:val="28"/>
        </w:rPr>
        <w:t>
      буферлік тапсырыс - болашақта болатын баға бойынша қаржы құралдарын сатып алуға (сатуға);</w:t>
      </w:r>
    </w:p>
    <w:bookmarkEnd w:id="115"/>
    <w:bookmarkStart w:name="z143" w:id="116"/>
    <w:p>
      <w:pPr>
        <w:spacing w:after="0"/>
        <w:ind w:left="0"/>
        <w:jc w:val="both"/>
      </w:pPr>
      <w:r>
        <w:rPr>
          <w:rFonts w:ascii="Times New Roman"/>
          <w:b w:val="false"/>
          <w:i w:val="false"/>
          <w:color w:val="000000"/>
          <w:sz w:val="28"/>
        </w:rPr>
        <w:t>
      брокердің және (немесе) дилердің ішкі құжаттарында көзделген клиенттік тапсырыстар;</w:t>
      </w:r>
    </w:p>
    <w:bookmarkEnd w:id="116"/>
    <w:bookmarkStart w:name="z144" w:id="117"/>
    <w:p>
      <w:pPr>
        <w:spacing w:after="0"/>
        <w:ind w:left="0"/>
        <w:jc w:val="both"/>
      </w:pPr>
      <w:r>
        <w:rPr>
          <w:rFonts w:ascii="Times New Roman"/>
          <w:b w:val="false"/>
          <w:i w:val="false"/>
          <w:color w:val="000000"/>
          <w:sz w:val="28"/>
        </w:rPr>
        <w:t>
      6) егер клиент басқа мерзімді көрсетпесе, ағымдағы сауда сессиясының соңына дейінгі клиенттік тапсырыстың қолданылу мерзімі;</w:t>
      </w:r>
    </w:p>
    <w:bookmarkEnd w:id="117"/>
    <w:bookmarkStart w:name="z145" w:id="118"/>
    <w:p>
      <w:pPr>
        <w:spacing w:after="0"/>
        <w:ind w:left="0"/>
        <w:jc w:val="both"/>
      </w:pPr>
      <w:r>
        <w:rPr>
          <w:rFonts w:ascii="Times New Roman"/>
          <w:b w:val="false"/>
          <w:i w:val="false"/>
          <w:color w:val="000000"/>
          <w:sz w:val="28"/>
        </w:rPr>
        <w:t>
      7) клиенттік тапсырыстың қабылданған күні және нақты уақыты;</w:t>
      </w:r>
    </w:p>
    <w:bookmarkEnd w:id="118"/>
    <w:bookmarkStart w:name="z146" w:id="119"/>
    <w:p>
      <w:pPr>
        <w:spacing w:after="0"/>
        <w:ind w:left="0"/>
        <w:jc w:val="both"/>
      </w:pPr>
      <w:r>
        <w:rPr>
          <w:rFonts w:ascii="Times New Roman"/>
          <w:b w:val="false"/>
          <w:i w:val="false"/>
          <w:color w:val="000000"/>
          <w:sz w:val="28"/>
        </w:rPr>
        <w:t>
      8) осы клиенттік тапсырысты қабылдаған брокер және (немесе) дилер қызметкерінің тегі, аты, әкесінің аты (бар болса);</w:t>
      </w:r>
    </w:p>
    <w:bookmarkEnd w:id="119"/>
    <w:bookmarkStart w:name="z147" w:id="120"/>
    <w:p>
      <w:pPr>
        <w:spacing w:after="0"/>
        <w:ind w:left="0"/>
        <w:jc w:val="both"/>
      </w:pPr>
      <w:r>
        <w:rPr>
          <w:rFonts w:ascii="Times New Roman"/>
          <w:b w:val="false"/>
          <w:i w:val="false"/>
          <w:color w:val="000000"/>
          <w:sz w:val="28"/>
        </w:rPr>
        <w:t>
      9) брокердің және (немесе) дилердің қаржы құралдарымен осы клиенттік тапсырысқа сәйкес жасалуы тиіс мәмілені жасау туралы ұсынымдарының болуы туралы мәліметтер;</w:t>
      </w:r>
    </w:p>
    <w:bookmarkEnd w:id="120"/>
    <w:bookmarkStart w:name="z148" w:id="121"/>
    <w:p>
      <w:pPr>
        <w:spacing w:after="0"/>
        <w:ind w:left="0"/>
        <w:jc w:val="both"/>
      </w:pPr>
      <w:r>
        <w:rPr>
          <w:rFonts w:ascii="Times New Roman"/>
          <w:b w:val="false"/>
          <w:i w:val="false"/>
          <w:color w:val="000000"/>
          <w:sz w:val="28"/>
        </w:rPr>
        <w:t>
      10) брокердің және (немесе) дилердің ішкі құжаттарында белгіленген деректемелер.</w:t>
      </w:r>
    </w:p>
    <w:bookmarkEnd w:id="121"/>
    <w:bookmarkStart w:name="z149" w:id="122"/>
    <w:p>
      <w:pPr>
        <w:spacing w:after="0"/>
        <w:ind w:left="0"/>
        <w:jc w:val="both"/>
      </w:pPr>
      <w:r>
        <w:rPr>
          <w:rFonts w:ascii="Times New Roman"/>
          <w:b w:val="false"/>
          <w:i w:val="false"/>
          <w:color w:val="000000"/>
          <w:sz w:val="28"/>
        </w:rPr>
        <w:t>
      Егер клиент брокер және (немесе) дилерге клиенттік тапсырысты брокердің және (немесе) дилердің электронды қызмет көрсетуі шегінде қамтамасыз етсе, осы тармақтың 8) және 9) тармақшаларында белгіленген деректемелер көрсетілмейді.";</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151" w:id="123"/>
    <w:p>
      <w:pPr>
        <w:spacing w:after="0"/>
        <w:ind w:left="0"/>
        <w:jc w:val="both"/>
      </w:pPr>
      <w:r>
        <w:rPr>
          <w:rFonts w:ascii="Times New Roman"/>
          <w:b w:val="false"/>
          <w:i w:val="false"/>
          <w:color w:val="000000"/>
          <w:sz w:val="28"/>
        </w:rPr>
        <w:t>
      "45. Банк болып табылмайтын бiрiншi санаттағы брокер және (немесе) дилер клиенттерге тиесiлi ақшаны есепке алу және сақтау үшін банк шоттарын онымен үлестес емес банктерде және (немесе) бағалы қағаздардың орталық депозитарийінде және (немесе) клирингтік ұйымдарда және (немесе) есеп айырысу ұйымдарында және (немесе) шетелдік есеп айырысу ұйымдарында ашады.";</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бірінші бөлігі мынадай редакцияда жазылсын:</w:t>
      </w:r>
    </w:p>
    <w:bookmarkStart w:name="z153" w:id="124"/>
    <w:p>
      <w:pPr>
        <w:spacing w:after="0"/>
        <w:ind w:left="0"/>
        <w:jc w:val="both"/>
      </w:pPr>
      <w:r>
        <w:rPr>
          <w:rFonts w:ascii="Times New Roman"/>
          <w:b w:val="false"/>
          <w:i w:val="false"/>
          <w:color w:val="000000"/>
          <w:sz w:val="28"/>
        </w:rPr>
        <w:t>
      "49. Банк болып табылмайтын бірінші санатты брокердің және (немесе) дилердің тәуекелдерінің өтелуін сипаттайтын көрсеткіштер мәндерінің № 214 қаулымен белгіленген талаптарға сәйкес келген кезде брокерге және (немесе) дилерге есеп айырысу кезеңі 5 (бес) жұмыс күніне дейінгі мәмілелер жасауға рұқсат етіледі, бұл кезде мәміленің бір тарабының қаржы құралын немесе ақшаны жеткізу жөніндегі міндеттемелерін орындауы мәміле жасалған күннен бастап 4 (төрт) жұмыс күн ішінде мәміленің басқа тарабының ақшаны немесе қаржы құралын жеткізу жөніндегі қарсы міндеттемелерін орындауымен мүмкін болады. Көрсетілген мәмілелер бойынша есеп айырысулар мәміле тарабының қаржы құралдарын жеткізу жөніндегі міндеттемелерін орындауы оның өзге қаржы құралдарын алу жөніндегі қарсы талаптарын орындаусыз немесе орталық қарсы агенттің қызметтерін қолданумен мүмкін болмайтын "төлемге қарсы жеткізу" принципі бойынша шетелдік есеп айырысу ұйымдары арқылы жүзеге асырылады.";</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49-2-тармақ </w:t>
      </w:r>
      <w:r>
        <w:rPr>
          <w:rFonts w:ascii="Times New Roman"/>
          <w:b w:val="false"/>
          <w:i w:val="false"/>
          <w:color w:val="000000"/>
          <w:sz w:val="28"/>
        </w:rPr>
        <w:t xml:space="preserve"> мынадай редакцияда жазылсын:</w:t>
      </w:r>
    </w:p>
    <w:bookmarkStart w:name="z155" w:id="125"/>
    <w:p>
      <w:pPr>
        <w:spacing w:after="0"/>
        <w:ind w:left="0"/>
        <w:jc w:val="both"/>
      </w:pPr>
      <w:r>
        <w:rPr>
          <w:rFonts w:ascii="Times New Roman"/>
          <w:b w:val="false"/>
          <w:i w:val="false"/>
          <w:color w:val="000000"/>
          <w:sz w:val="28"/>
        </w:rPr>
        <w:t>
      "49-2. Тәуекелдердің өтелуін сипаттайтын көрсеткіштердің мәндері № 214 қаулысымен белгіленген талаптарға сәйкес келмейтін брокер және (немесе) дилер есеп айырысуы мәміле жасалғаннан кейін жүзеге асырылатын бағалы қағаздармен мәмілелерді жасамайды.</w:t>
      </w:r>
    </w:p>
    <w:bookmarkEnd w:id="125"/>
    <w:bookmarkStart w:name="z156" w:id="126"/>
    <w:p>
      <w:pPr>
        <w:spacing w:after="0"/>
        <w:ind w:left="0"/>
        <w:jc w:val="both"/>
      </w:pPr>
      <w:r>
        <w:rPr>
          <w:rFonts w:ascii="Times New Roman"/>
          <w:b w:val="false"/>
          <w:i w:val="false"/>
          <w:color w:val="000000"/>
          <w:sz w:val="28"/>
        </w:rPr>
        <w:t>
      Осы тармақтың талаптары көрсетілген бағалы қағаздарды сатып алу үшін пайдаланылатын ақша брокердің және (немесе) дилердің орталық депозитарийдің есепке алу жүйесіндегі банк шотына осы бағалы қағаздарды сатып алу үшін қажет толық көлемде енгізілген талаппен бастапқы нарықта және (немесе) жазылу әдісімен бағалы қағаздарды сатып алу мәмілелерін жасау жағдайларына қолданылмайды.";</w:t>
      </w:r>
    </w:p>
    <w:bookmarkEnd w:id="126"/>
    <w:bookmarkStart w:name="z157" w:id="127"/>
    <w:p>
      <w:pPr>
        <w:spacing w:after="0"/>
        <w:ind w:left="0"/>
        <w:jc w:val="both"/>
      </w:pPr>
      <w:r>
        <w:rPr>
          <w:rFonts w:ascii="Times New Roman"/>
          <w:b w:val="false"/>
          <w:i w:val="false"/>
          <w:color w:val="000000"/>
          <w:sz w:val="28"/>
        </w:rPr>
        <w:t xml:space="preserve">
      56-тармақтың </w:t>
      </w:r>
      <w:r>
        <w:rPr>
          <w:rFonts w:ascii="Times New Roman"/>
          <w:b w:val="false"/>
          <w:i w:val="false"/>
          <w:color w:val="000000"/>
          <w:sz w:val="28"/>
        </w:rPr>
        <w:t xml:space="preserve">4) тармақшасы </w:t>
      </w:r>
      <w:r>
        <w:rPr>
          <w:rFonts w:ascii="Times New Roman"/>
          <w:b w:val="false"/>
          <w:i w:val="false"/>
          <w:color w:val="000000"/>
          <w:sz w:val="28"/>
        </w:rPr>
        <w:t xml:space="preserve"> мынадай редакцияда жазылсын:</w:t>
      </w:r>
    </w:p>
    <w:bookmarkEnd w:id="127"/>
    <w:bookmarkStart w:name="z158" w:id="128"/>
    <w:p>
      <w:pPr>
        <w:spacing w:after="0"/>
        <w:ind w:left="0"/>
        <w:jc w:val="both"/>
      </w:pPr>
      <w:r>
        <w:rPr>
          <w:rFonts w:ascii="Times New Roman"/>
          <w:b w:val="false"/>
          <w:i w:val="false"/>
          <w:color w:val="000000"/>
          <w:sz w:val="28"/>
        </w:rPr>
        <w:t>
      "4) осы қаржы құралдарымен мәмiлелер жөнiндегi есептеулер "төлемге қарсы жеткiзiлiм" принципi бойынша шетелдік есеп айырысу ұйымдары арқылы жүзеге асырылады, сонымен қатар бір тараптың мiндеттемелерiн қаржы құралын немесе ақшаны жеткiзу жөнiндегi мәмiленi орындауы басқа тараптың ақшаны немесе қаржы құралын жеткізу жөнiндегi қарама-қарсы міндеттемелер мәмiлесiн орындамай мүмкін емес.";</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62-тармақ </w:t>
      </w:r>
      <w:r>
        <w:rPr>
          <w:rFonts w:ascii="Times New Roman"/>
          <w:b w:val="false"/>
          <w:i w:val="false"/>
          <w:color w:val="000000"/>
          <w:sz w:val="28"/>
        </w:rPr>
        <w:t xml:space="preserve"> мынадай редакцияда жазылсын:</w:t>
      </w:r>
    </w:p>
    <w:bookmarkStart w:name="z160" w:id="129"/>
    <w:p>
      <w:pPr>
        <w:spacing w:after="0"/>
        <w:ind w:left="0"/>
        <w:jc w:val="both"/>
      </w:pPr>
      <w:r>
        <w:rPr>
          <w:rFonts w:ascii="Times New Roman"/>
          <w:b w:val="false"/>
          <w:i w:val="false"/>
          <w:color w:val="000000"/>
          <w:sz w:val="28"/>
        </w:rPr>
        <w:t xml:space="preserve">
      "62. Брокер және (немесе) дилер ұйымдастырылған және ұйымдастырылмаған нарықтарда жасалған туынды қаржы құралдарымен мәмілелер тізіліміне (бұдан әрі – тізілім) қосылу үшін апта сайын есепті кезеңнен кейінгі аптаның бiрiншi жұмыс күнi Астана қаласының уақытымен 14-00-ден кешiктiрмей орталық депозитарийге Нормативтік құқықтық актілерді мемлекеттік тіркеу тізілімінде № 12957 тіркелген "Орталық депозитарий қызметін жүзеге асыру қағидаларын бекіту туралы" Қазақстан Республикасы Ұлттық Банкі Басқармасының 2015 жылғы 19 желтоқсандағы № 254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Орталық депозитарий қызметін жүзеге асыру қағидаларының және орталық депозитарийдің ішкі құжаттарының талаптарына сәйкес ақпаратты ұсынады.";</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 xml:space="preserve">65-тармақтар </w:t>
      </w:r>
      <w:r>
        <w:rPr>
          <w:rFonts w:ascii="Times New Roman"/>
          <w:b w:val="false"/>
          <w:i w:val="false"/>
          <w:color w:val="000000"/>
          <w:sz w:val="28"/>
        </w:rPr>
        <w:t xml:space="preserve"> мынадай редакцияда жазылсын:</w:t>
      </w:r>
    </w:p>
    <w:bookmarkStart w:name="z162" w:id="130"/>
    <w:p>
      <w:pPr>
        <w:spacing w:after="0"/>
        <w:ind w:left="0"/>
        <w:jc w:val="both"/>
      </w:pPr>
      <w:r>
        <w:rPr>
          <w:rFonts w:ascii="Times New Roman"/>
          <w:b w:val="false"/>
          <w:i w:val="false"/>
          <w:color w:val="000000"/>
          <w:sz w:val="28"/>
        </w:rPr>
        <w:t>
      "64. Бiрiншi санатты брокер және (немесе) дилерге тиесiлi қаржы құралдары мен ақша оның клиенттерiнiң қаржы құралдары мен ақшасынан бөлек есепке алынады. Осы мақсаттарда бiрiншi санатты брокер және (немесе) дилер оған және оның клиенттеріне тиесiлi қаржы құралдары мен ақшаны бөлек есеп жүргізуге және сақтауға арналған жеке шоттарды (қосалқы шоттарды) онымен үлестес емес банктерде және (немесе) бағалы қағаздардың орталық депозитарийінде және (немесе) кастодиандарда (тек шетел эмитенттерiнiң бағалы қағаздары бойынша) және (немесе) клирингтік ұйымдарда және (немесе) есеп айырысу ұйымдарында және (немесе) шетелдік есеп айырысу ұйымдарында ашады.</w:t>
      </w:r>
    </w:p>
    <w:bookmarkEnd w:id="130"/>
    <w:bookmarkStart w:name="z163" w:id="131"/>
    <w:p>
      <w:pPr>
        <w:spacing w:after="0"/>
        <w:ind w:left="0"/>
        <w:jc w:val="both"/>
      </w:pPr>
      <w:r>
        <w:rPr>
          <w:rFonts w:ascii="Times New Roman"/>
          <w:b w:val="false"/>
          <w:i w:val="false"/>
          <w:color w:val="000000"/>
          <w:sz w:val="28"/>
        </w:rPr>
        <w:t>
      65. Клиенттерден келіп түсетін қаржы құралдары мен ақшаны бiрiншi санатты брокер және (немесе) дилер онымен үлестес емес банктерде және (немесе) бағалы қағаздардың орталық депозитарийінде және (немесе) кастодиандарда (тек шетел эмитенттерiнiң бағалы қағаздары бойынша) және (немесе) клирингтік ұйымдарда және (немесе) есеп айырысу ұйымдарында және (немесе) шетелдік есеп айырысу ұйымдарында брокер және (немесе) дилердің клиенттеріне тиесiлi қаржы құралдары мен ақшаға есеп жүргізуге және сақтауға арналған шоттарға қаржы құралдары мен ақша келіп түскен сәттен бастап үш жұмыс күні ішінде аударуға тиіс.";</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алып тасталсын.</w:t>
      </w:r>
    </w:p>
    <w:bookmarkStart w:name="z165" w:id="132"/>
    <w:p>
      <w:pPr>
        <w:spacing w:after="0"/>
        <w:ind w:left="0"/>
        <w:jc w:val="both"/>
      </w:pPr>
      <w:r>
        <w:rPr>
          <w:rFonts w:ascii="Times New Roman"/>
          <w:b w:val="false"/>
          <w:i w:val="false"/>
          <w:color w:val="000000"/>
          <w:sz w:val="28"/>
        </w:rPr>
        <w:t xml:space="preserve">
      6. "Инвестициялық портфельді басқару жөнiндегi қызметті жүзеге асыру қағидаларын бекіту туралы" Қазақстан Республикасы Ұлттық Банкі Басқармасының 2014 жылғы 3 ақпандағы № 10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9248 тіркелген, 2014 жылғы 16 сәуірде "Әділет" ақпараттық-құқықтық жүйесінде жарияланған) мынадай өзгерістер енгізілсін:</w:t>
      </w:r>
    </w:p>
    <w:bookmarkEnd w:id="132"/>
    <w:bookmarkStart w:name="z166" w:id="133"/>
    <w:p>
      <w:pPr>
        <w:spacing w:after="0"/>
        <w:ind w:left="0"/>
        <w:jc w:val="both"/>
      </w:pPr>
      <w:r>
        <w:rPr>
          <w:rFonts w:ascii="Times New Roman"/>
          <w:b w:val="false"/>
          <w:i w:val="false"/>
          <w:color w:val="000000"/>
          <w:sz w:val="28"/>
        </w:rPr>
        <w:t xml:space="preserve">
      көрсетілген қаулымен бекітілген Инвестициялық портфельді басқару жөнiндегi қызметті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133"/>
    <w:bookmarkStart w:name="z167" w:id="134"/>
    <w:p>
      <w:pPr>
        <w:spacing w:after="0"/>
        <w:ind w:left="0"/>
        <w:jc w:val="both"/>
      </w:pPr>
      <w:r>
        <w:rPr>
          <w:rFonts w:ascii="Times New Roman"/>
          <w:b w:val="false"/>
          <w:i w:val="false"/>
          <w:color w:val="000000"/>
          <w:sz w:val="28"/>
        </w:rPr>
        <w:t xml:space="preserve">
      33-тармақтың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34"/>
    <w:bookmarkStart w:name="z168" w:id="135"/>
    <w:p>
      <w:pPr>
        <w:spacing w:after="0"/>
        <w:ind w:left="0"/>
        <w:jc w:val="both"/>
      </w:pPr>
      <w:r>
        <w:rPr>
          <w:rFonts w:ascii="Times New Roman"/>
          <w:b w:val="false"/>
          <w:i w:val="false"/>
          <w:color w:val="000000"/>
          <w:sz w:val="28"/>
        </w:rPr>
        <w:t>
      "3) ашық сауда-саттық әдісімен қор биржасының сауда жүйесінде жасалған мәмілелерді қоспағанда, инвестициялық портфельді басқарушы бір мезгілде өз клиентінің мүдделерін және оның клиенті болып табылмайтын үшінші тұлғаның мүдделерін білдіретін;";</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170" w:id="136"/>
    <w:p>
      <w:pPr>
        <w:spacing w:after="0"/>
        <w:ind w:left="0"/>
        <w:jc w:val="both"/>
      </w:pPr>
      <w:r>
        <w:rPr>
          <w:rFonts w:ascii="Times New Roman"/>
          <w:b w:val="false"/>
          <w:i w:val="false"/>
          <w:color w:val="000000"/>
          <w:sz w:val="28"/>
        </w:rPr>
        <w:t xml:space="preserve">
      "36. Инвестициялық портфельді басқарушы туынды қаржы құралдарымен ұйымдастырылмаған нарықта брокердің қызметін пайдаланбастан дербес жасалған мәмілелерді жүргізуді орталық депозитарий жүзеге асыратын тізілімге (бұдан әрі – тізілім) енгізу үшін апта сайын, есепті кезеңнен кейінгі аптаның бірінші жұмыс күнінің Астана қаласының уақыты бойынша сағат 14-00-ден кешіктірмей орталық депозитарийге Нормативтік құқықтық актілерді мемлекеттік тіркеу тізілімінде № 12957 тіркелген "Орталық депозитарий қызметін жүзеге асыру қағидаларын бекіту туралы" Қазақстан Республикасы Ұлттық Банкі Басқармасының 2015 жылғы 19 желтоқсандағы № 254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Орталық депозитарий қызметін жүзеге асыру қағидаларының талаптарына және орталық депозитарийдің ішкі құжаттарына сәйкес ақпарат ұсынады.</w:t>
      </w:r>
    </w:p>
    <w:bookmarkEnd w:id="136"/>
    <w:bookmarkStart w:name="z171" w:id="137"/>
    <w:p>
      <w:pPr>
        <w:spacing w:after="0"/>
        <w:ind w:left="0"/>
        <w:jc w:val="both"/>
      </w:pPr>
      <w:r>
        <w:rPr>
          <w:rFonts w:ascii="Times New Roman"/>
          <w:b w:val="false"/>
          <w:i w:val="false"/>
          <w:color w:val="000000"/>
          <w:sz w:val="28"/>
        </w:rPr>
        <w:t>
      Ақпарат ақпаратты беру күніндегі барлық қолданыстағы ұйымдастырылған және ұйымдастырылмаған нарықта туынды қаржы құралдарымен жасалған мәмілелер бойынша, сондай-ақ есепті кезеңде жасалған және орындалған мәмілелер бойынша ұсынылады.";</w:t>
      </w:r>
    </w:p>
    <w:bookmarkEnd w:id="137"/>
    <w:bookmarkStart w:name="z172" w:id="138"/>
    <w:p>
      <w:pPr>
        <w:spacing w:after="0"/>
        <w:ind w:left="0"/>
        <w:jc w:val="both"/>
      </w:pPr>
      <w:r>
        <w:rPr>
          <w:rFonts w:ascii="Times New Roman"/>
          <w:b w:val="false"/>
          <w:i w:val="false"/>
          <w:color w:val="000000"/>
          <w:sz w:val="28"/>
        </w:rPr>
        <w:t xml:space="preserve">
      54-тармақтың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38"/>
    <w:bookmarkStart w:name="z173" w:id="139"/>
    <w:p>
      <w:pPr>
        <w:spacing w:after="0"/>
        <w:ind w:left="0"/>
        <w:jc w:val="both"/>
      </w:pPr>
      <w:r>
        <w:rPr>
          <w:rFonts w:ascii="Times New Roman"/>
          <w:b w:val="false"/>
          <w:i w:val="false"/>
          <w:color w:val="000000"/>
          <w:sz w:val="28"/>
        </w:rPr>
        <w:t>
      "2) осы инвестициялық портфельді басқарушы клиенттерінің шоттары ашылған номиналды ұстаушыларға хабарлайды.".</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Ұлттық Банкі Басқармасының 29.10.2018 </w:t>
      </w:r>
      <w:r>
        <w:rPr>
          <w:rFonts w:ascii="Times New Roman"/>
          <w:b w:val="false"/>
          <w:i w:val="false"/>
          <w:color w:val="000000"/>
          <w:sz w:val="28"/>
        </w:rPr>
        <w:t>№ 249</w:t>
      </w:r>
      <w:r>
        <w:rPr>
          <w:rFonts w:ascii="Times New Roman"/>
          <w:b w:val="false"/>
          <w:i w:val="false"/>
          <w:color w:val="ff0000"/>
          <w:sz w:val="28"/>
        </w:rPr>
        <w:t xml:space="preserve"> (01.01.2019 қолданысқа енгізіледі) қаулысымен.</w:t>
      </w:r>
      <w:r>
        <w:br/>
      </w:r>
      <w:r>
        <w:rPr>
          <w:rFonts w:ascii="Times New Roman"/>
          <w:b w:val="false"/>
          <w:i w:val="false"/>
          <w:color w:val="000000"/>
          <w:sz w:val="28"/>
        </w:rPr>
        <w:t>
</w:t>
      </w:r>
    </w:p>
    <w:bookmarkStart w:name="z226" w:id="140"/>
    <w:p>
      <w:pPr>
        <w:spacing w:after="0"/>
        <w:ind w:left="0"/>
        <w:jc w:val="both"/>
      </w:pPr>
      <w:r>
        <w:rPr>
          <w:rFonts w:ascii="Times New Roman"/>
          <w:b w:val="false"/>
          <w:i w:val="false"/>
          <w:color w:val="000000"/>
          <w:sz w:val="28"/>
        </w:rPr>
        <w:t xml:space="preserve">
      8. "Эмиссиялық бағалы қағаздармен мәмілелерді бағалы қағаздарды номиналды ұстауды есепке алу жүйесінде тіркеу, номиналды ұстаушының бағалы қағаздарды номиналды ұстауды есепке алу жүйесіндегі бағалы қағаздарды ұстаушының жеке шотынан үзінді-көшірмені беру және номиналды ұстаушының ақпаратты жария ету қағидаларын бекіту туралы" Қазақстан Республикасы Ұлттық Банкі Басқармасының 2014 жылғы 22 қазандағы № 210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9876 тіркелген, 2014 жылғы 28 қарашада "Әділет" ақпараттық-құқықтық жүйесінде жарияланған) мынадай өзгеріс пен толықтырулар енгізілсін: </w:t>
      </w:r>
    </w:p>
    <w:bookmarkEnd w:id="140"/>
    <w:bookmarkStart w:name="z227" w:id="141"/>
    <w:p>
      <w:pPr>
        <w:spacing w:after="0"/>
        <w:ind w:left="0"/>
        <w:jc w:val="both"/>
      </w:pPr>
      <w:r>
        <w:rPr>
          <w:rFonts w:ascii="Times New Roman"/>
          <w:b w:val="false"/>
          <w:i w:val="false"/>
          <w:color w:val="000000"/>
          <w:sz w:val="28"/>
        </w:rPr>
        <w:t xml:space="preserve">
      көрсетілген қаулымен бекітілген Эмиссиялық бағалы қағаздармен мәмілелерді бағалы қағаздарды номиналды ұстауды есепке алу жүйесінде тіркеу, номиналды ұстаушының бағалы қағаздарды номиналды ұстауды есепке алу жүйесіндегі бағалы қағаздарды ұстаушының жеке шотынан үзінді-көшірмені беру және номиналды ұстаушының ақпаратты жария ету </w:t>
      </w:r>
      <w:r>
        <w:rPr>
          <w:rFonts w:ascii="Times New Roman"/>
          <w:b w:val="false"/>
          <w:i w:val="false"/>
          <w:color w:val="000000"/>
          <w:sz w:val="28"/>
        </w:rPr>
        <w:t>қағидаларында</w:t>
      </w:r>
      <w:r>
        <w:rPr>
          <w:rFonts w:ascii="Times New Roman"/>
          <w:b w:val="false"/>
          <w:i w:val="false"/>
          <w:color w:val="000000"/>
          <w:sz w:val="28"/>
        </w:rPr>
        <w:t>:</w:t>
      </w:r>
    </w:p>
    <w:bookmarkEnd w:id="141"/>
    <w:bookmarkStart w:name="z228" w:id="142"/>
    <w:p>
      <w:pPr>
        <w:spacing w:after="0"/>
        <w:ind w:left="0"/>
        <w:jc w:val="both"/>
      </w:pPr>
      <w:r>
        <w:rPr>
          <w:rFonts w:ascii="Times New Roman"/>
          <w:b w:val="false"/>
          <w:i w:val="false"/>
          <w:color w:val="000000"/>
          <w:sz w:val="28"/>
        </w:rPr>
        <w:t>
      мынадай мазмұндағы 11-1-тармақпен толықтырылсын:</w:t>
      </w:r>
    </w:p>
    <w:bookmarkEnd w:id="142"/>
    <w:bookmarkStart w:name="z229" w:id="143"/>
    <w:p>
      <w:pPr>
        <w:spacing w:after="0"/>
        <w:ind w:left="0"/>
        <w:jc w:val="both"/>
      </w:pPr>
      <w:r>
        <w:rPr>
          <w:rFonts w:ascii="Times New Roman"/>
          <w:b w:val="false"/>
          <w:i w:val="false"/>
          <w:color w:val="000000"/>
          <w:sz w:val="28"/>
        </w:rPr>
        <w:t>
      "11-1. Уәкілетті органның кастодиандық қызметті және (немесе) брокерлік және (немесе) дилерлік қызметті жүзеге асыруға берілген лицензияға ие қаржы ұйымдары қайта ұйымдастырылған кезде бағалы қағаздарды ұстаушылардың жеке шотын ашу операцияларын номиналды ұстаушы орталық депозитарийдің есепке алу жүйесінен алынған тіркелген операциялар туралы есептің негізінде жүзеге асырады.";</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27-тармақ </w:t>
      </w:r>
      <w:r>
        <w:rPr>
          <w:rFonts w:ascii="Times New Roman"/>
          <w:b w:val="false"/>
          <w:i w:val="false"/>
          <w:color w:val="000000"/>
          <w:sz w:val="28"/>
        </w:rPr>
        <w:t xml:space="preserve"> мынадай редакцияда жазылсын:</w:t>
      </w:r>
    </w:p>
    <w:bookmarkStart w:name="z231" w:id="144"/>
    <w:p>
      <w:pPr>
        <w:spacing w:after="0"/>
        <w:ind w:left="0"/>
        <w:jc w:val="both"/>
      </w:pPr>
      <w:r>
        <w:rPr>
          <w:rFonts w:ascii="Times New Roman"/>
          <w:b w:val="false"/>
          <w:i w:val="false"/>
          <w:color w:val="000000"/>
          <w:sz w:val="28"/>
        </w:rPr>
        <w:t>
      "27. Номиналды ұстаушы бұйрықтың орындалмау себептерін көрсете отырып, Қазақстан Республикасының электрондық құжат және электрондық цифрлық қолтаңба туралы заңнамасына сәйкес ақпараттық жүйелерді пайдалана отырып жазбаша түрде немесе электрондық құжат нысанында бас тартуды мынадай:</w:t>
      </w:r>
    </w:p>
    <w:bookmarkEnd w:id="144"/>
    <w:bookmarkStart w:name="z232" w:id="145"/>
    <w:p>
      <w:pPr>
        <w:spacing w:after="0"/>
        <w:ind w:left="0"/>
        <w:jc w:val="both"/>
      </w:pPr>
      <w:r>
        <w:rPr>
          <w:rFonts w:ascii="Times New Roman"/>
          <w:b w:val="false"/>
          <w:i w:val="false"/>
          <w:color w:val="000000"/>
          <w:sz w:val="28"/>
        </w:rPr>
        <w:t>
      1) бұйрықтардағы қолтаңбалардың нотариатта куәландырылған үлгілерге сәйкес келмеген;</w:t>
      </w:r>
    </w:p>
    <w:bookmarkEnd w:id="145"/>
    <w:bookmarkStart w:name="z233" w:id="146"/>
    <w:p>
      <w:pPr>
        <w:spacing w:after="0"/>
        <w:ind w:left="0"/>
        <w:jc w:val="both"/>
      </w:pPr>
      <w:r>
        <w:rPr>
          <w:rFonts w:ascii="Times New Roman"/>
          <w:b w:val="false"/>
          <w:i w:val="false"/>
          <w:color w:val="000000"/>
          <w:sz w:val="28"/>
        </w:rPr>
        <w:t>
      2) операцияны жасауға бұйрықты алған күннен бастап күнтізбелік 2 (екі) күн ішінде қарсы бұйрықты ұсынбаған;</w:t>
      </w:r>
    </w:p>
    <w:bookmarkEnd w:id="146"/>
    <w:bookmarkStart w:name="z234" w:id="147"/>
    <w:p>
      <w:pPr>
        <w:spacing w:after="0"/>
        <w:ind w:left="0"/>
        <w:jc w:val="both"/>
      </w:pPr>
      <w:r>
        <w:rPr>
          <w:rFonts w:ascii="Times New Roman"/>
          <w:b w:val="false"/>
          <w:i w:val="false"/>
          <w:color w:val="000000"/>
          <w:sz w:val="28"/>
        </w:rPr>
        <w:t>
      3) бұйрықтар деректемелерінің Қағидаларда белгіленген деректемелерге немесе жеке шоттың (қосалқы шоттың) деректемелеріне сәйкес келмеген;</w:t>
      </w:r>
    </w:p>
    <w:bookmarkEnd w:id="147"/>
    <w:bookmarkStart w:name="z235" w:id="148"/>
    <w:p>
      <w:pPr>
        <w:spacing w:after="0"/>
        <w:ind w:left="0"/>
        <w:jc w:val="both"/>
      </w:pPr>
      <w:r>
        <w:rPr>
          <w:rFonts w:ascii="Times New Roman"/>
          <w:b w:val="false"/>
          <w:i w:val="false"/>
          <w:color w:val="000000"/>
          <w:sz w:val="28"/>
        </w:rPr>
        <w:t>
      4) бағалы қағаздардың (эмитенттің эмиссиялық бағалы қағаздар жөніндегі міндеттемелер бойынша талап ету құқығы) және (немесе) клиенттердің шоттарында (қосалқы шоттарында) ақшаның қажетті саны болмаған;</w:t>
      </w:r>
    </w:p>
    <w:bookmarkEnd w:id="148"/>
    <w:bookmarkStart w:name="z236" w:id="149"/>
    <w:p>
      <w:pPr>
        <w:spacing w:after="0"/>
        <w:ind w:left="0"/>
        <w:jc w:val="both"/>
      </w:pPr>
      <w:r>
        <w:rPr>
          <w:rFonts w:ascii="Times New Roman"/>
          <w:b w:val="false"/>
          <w:i w:val="false"/>
          <w:color w:val="000000"/>
          <w:sz w:val="28"/>
        </w:rPr>
        <w:t>
      5) мәміле мазмұны Қазақстан Республикасының заңнамасына сәйкес келмеген;</w:t>
      </w:r>
    </w:p>
    <w:bookmarkEnd w:id="149"/>
    <w:bookmarkStart w:name="z237" w:id="150"/>
    <w:p>
      <w:pPr>
        <w:spacing w:after="0"/>
        <w:ind w:left="0"/>
        <w:jc w:val="both"/>
      </w:pPr>
      <w:r>
        <w:rPr>
          <w:rFonts w:ascii="Times New Roman"/>
          <w:b w:val="false"/>
          <w:i w:val="false"/>
          <w:color w:val="000000"/>
          <w:sz w:val="28"/>
        </w:rPr>
        <w:t>
      6) клиент мәмілені тіркеу үшін белгіленген мерзімде Қазақстан Республикасының заңнамалық актілерінде көзделген жағдайларда уәкілетті орган ірі қатысушы мәртебесін иеленуге берген келісімді растайтын құжатты ұсынбаған;</w:t>
      </w:r>
    </w:p>
    <w:bookmarkEnd w:id="150"/>
    <w:bookmarkStart w:name="z238" w:id="151"/>
    <w:p>
      <w:pPr>
        <w:spacing w:after="0"/>
        <w:ind w:left="0"/>
        <w:jc w:val="both"/>
      </w:pPr>
      <w:r>
        <w:rPr>
          <w:rFonts w:ascii="Times New Roman"/>
          <w:b w:val="false"/>
          <w:i w:val="false"/>
          <w:color w:val="000000"/>
          <w:sz w:val="28"/>
        </w:rPr>
        <w:t>
      7) тиісінше мемлекеттік органдардың не соттың бағалы қағаздардың айналысқа жіберілуін тоқтата тұру және тоқтату туралы шешімі болған;</w:t>
      </w:r>
    </w:p>
    <w:bookmarkEnd w:id="151"/>
    <w:bookmarkStart w:name="z239" w:id="152"/>
    <w:p>
      <w:pPr>
        <w:spacing w:after="0"/>
        <w:ind w:left="0"/>
        <w:jc w:val="both"/>
      </w:pPr>
      <w:r>
        <w:rPr>
          <w:rFonts w:ascii="Times New Roman"/>
          <w:b w:val="false"/>
          <w:i w:val="false"/>
          <w:color w:val="000000"/>
          <w:sz w:val="28"/>
        </w:rPr>
        <w:t>
      8) "Атқарушылық iс жүргiзу және сот орындаушыларының мәртебесi туралы" 2010 жылғы 2 сәуірдегі Қазақстан Республикасының Заңы (бұдан әрі – Атқарушылық iс жүргiзу туралы заң) 65-бабының </w:t>
      </w:r>
      <w:r>
        <w:rPr>
          <w:rFonts w:ascii="Times New Roman"/>
          <w:b w:val="false"/>
          <w:i w:val="false"/>
          <w:color w:val="000000"/>
          <w:sz w:val="28"/>
        </w:rPr>
        <w:t>6-1-тармағында</w:t>
      </w:r>
      <w:r>
        <w:rPr>
          <w:rFonts w:ascii="Times New Roman"/>
          <w:b w:val="false"/>
          <w:i w:val="false"/>
          <w:color w:val="000000"/>
          <w:sz w:val="28"/>
        </w:rPr>
        <w:t xml:space="preserve"> көрсетілген жағдайларды қоспағанда, бұйрықта көрсетілген бағалы қағаздар және (немесе) жеке шот (қосалқы шот) оқшауланған;</w:t>
      </w:r>
    </w:p>
    <w:bookmarkEnd w:id="152"/>
    <w:bookmarkStart w:name="z240" w:id="153"/>
    <w:p>
      <w:pPr>
        <w:spacing w:after="0"/>
        <w:ind w:left="0"/>
        <w:jc w:val="both"/>
      </w:pPr>
      <w:r>
        <w:rPr>
          <w:rFonts w:ascii="Times New Roman"/>
          <w:b w:val="false"/>
          <w:i w:val="false"/>
          <w:color w:val="000000"/>
          <w:sz w:val="28"/>
        </w:rPr>
        <w:t>
      9)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банктердің біреуіне қатысты қайта құрылымдау жүргізілген банктер біріктіру нысанында қайта ұйымдастырылған кезде тіркелген тұлғалардың жеке шоттарынан (шоттарына) (қосалқы шоттарынан (қосалқы шоттарына) бағалы қағаздарды есептен шығару (есепке жазу) операцияларын жүргізуді қоспағанда, бұйрықта көрсетілген бағалы қағаздарға (эмитенттің эмиссиялық бағалы қағаздар жөніндегі міндеттемелері бойынша талап ету құқығына) ауыртпалық салынған;</w:t>
      </w:r>
    </w:p>
    <w:bookmarkEnd w:id="153"/>
    <w:bookmarkStart w:name="z241" w:id="154"/>
    <w:p>
      <w:pPr>
        <w:spacing w:after="0"/>
        <w:ind w:left="0"/>
        <w:jc w:val="both"/>
      </w:pPr>
      <w:r>
        <w:rPr>
          <w:rFonts w:ascii="Times New Roman"/>
          <w:b w:val="false"/>
          <w:i w:val="false"/>
          <w:color w:val="000000"/>
          <w:sz w:val="28"/>
        </w:rPr>
        <w:t>
      10) бұйрық қабылданған сәтте және (немесе) осы бұйрықтың қолданылу кезеңінде клиенттің жеке басын куәландыратын құжаттың қолданылу мерзімі өткен;</w:t>
      </w:r>
    </w:p>
    <w:bookmarkEnd w:id="154"/>
    <w:bookmarkStart w:name="z242" w:id="155"/>
    <w:p>
      <w:pPr>
        <w:spacing w:after="0"/>
        <w:ind w:left="0"/>
        <w:jc w:val="both"/>
      </w:pPr>
      <w:r>
        <w:rPr>
          <w:rFonts w:ascii="Times New Roman"/>
          <w:b w:val="false"/>
          <w:i w:val="false"/>
          <w:color w:val="000000"/>
          <w:sz w:val="28"/>
        </w:rPr>
        <w:t>
      11) номиналды ұстаушының ішкі құжатында көзделген жағдайларда рәсімдейді.";</w:t>
      </w:r>
    </w:p>
    <w:bookmarkEnd w:id="155"/>
    <w:bookmarkStart w:name="z243" w:id="156"/>
    <w:p>
      <w:pPr>
        <w:spacing w:after="0"/>
        <w:ind w:left="0"/>
        <w:jc w:val="both"/>
      </w:pPr>
      <w:r>
        <w:rPr>
          <w:rFonts w:ascii="Times New Roman"/>
          <w:b w:val="false"/>
          <w:i w:val="false"/>
          <w:color w:val="000000"/>
          <w:sz w:val="28"/>
        </w:rPr>
        <w:t>
      мынадай мазмұндағы 33-1 және 33-2-тармақтармен толықтырылсын:</w:t>
      </w:r>
    </w:p>
    <w:bookmarkEnd w:id="156"/>
    <w:bookmarkStart w:name="z244" w:id="157"/>
    <w:p>
      <w:pPr>
        <w:spacing w:after="0"/>
        <w:ind w:left="0"/>
        <w:jc w:val="both"/>
      </w:pPr>
      <w:r>
        <w:rPr>
          <w:rFonts w:ascii="Times New Roman"/>
          <w:b w:val="false"/>
          <w:i w:val="false"/>
          <w:color w:val="000000"/>
          <w:sz w:val="28"/>
        </w:rPr>
        <w:t xml:space="preserve">
      "33-1. Номиналды ұстаушы (номиналды ұстаушылар) бөлу немесе қосылу нысанында қайта ұйымдастырылған жағдайда мұндай қайта ұйымдастыру нәтижесінде пайда болған және қайта ұйымдастырылған номиналды ұстаушының (қайта ұйымдастырылған номиналды ұстаушылардың) лицензиясын "Рұқсаттар және хабарламалар туралы" 2014 жылғы 16 мамырдағы Қазақстан Республикасының Заңы 34-бабының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 xml:space="preserve">5-тармақтарында </w:t>
      </w:r>
      <w:r>
        <w:rPr>
          <w:rFonts w:ascii="Times New Roman"/>
          <w:b w:val="false"/>
          <w:i w:val="false"/>
          <w:color w:val="000000"/>
          <w:sz w:val="28"/>
        </w:rPr>
        <w:t xml:space="preserve"> белгіленген тәртіпте қайта ресімдеген заңды тұлға уәкілетті органнан қайта ресімделген лицензияны алған сәттен бастап күнтізбелік 30 (отыз) күн ішінде Нормативтік құқықтық актілерді мемлекеттік тіркеу тізілімінде № 12957 тіркелген "Орталық депозитарий қызметін жүзеге асыру қағидаларын бекіту туралы" Қазақстан Республикасы Ұлттық Банкі Басқармасының 2015 жылғы 19 желтоқсандағы № 254 </w:t>
      </w:r>
      <w:r>
        <w:rPr>
          <w:rFonts w:ascii="Times New Roman"/>
          <w:b w:val="false"/>
          <w:i w:val="false"/>
          <w:color w:val="000000"/>
          <w:sz w:val="28"/>
        </w:rPr>
        <w:t>қаулысының</w:t>
      </w:r>
      <w:r>
        <w:rPr>
          <w:rFonts w:ascii="Times New Roman"/>
          <w:b w:val="false"/>
          <w:i w:val="false"/>
          <w:color w:val="000000"/>
          <w:sz w:val="28"/>
        </w:rPr>
        <w:t xml:space="preserve"> (бұдан әрі – № 254 қаулы) 39-1-тармағында көрсетілген операцияларды жасауға бұйрықты орталық депозитарийге беруді жүзеге асырады.</w:t>
      </w:r>
    </w:p>
    <w:bookmarkEnd w:id="157"/>
    <w:bookmarkStart w:name="z245" w:id="158"/>
    <w:p>
      <w:pPr>
        <w:spacing w:after="0"/>
        <w:ind w:left="0"/>
        <w:jc w:val="both"/>
      </w:pPr>
      <w:r>
        <w:rPr>
          <w:rFonts w:ascii="Times New Roman"/>
          <w:b w:val="false"/>
          <w:i w:val="false"/>
          <w:color w:val="000000"/>
          <w:sz w:val="28"/>
        </w:rPr>
        <w:t>
      33-2. Номиналды ұстаушылар біріктіру нысанында қайта ұйымдастырылған жағдайда біріктіру жүргізілген номиналды ұстаушы Ұлттық бизнес-сәйкестендіру нөмірлері тізіліміне біріктірілген номиналды ұстаушының қызметін тоқтату туралы мәліметтерді енгізген сәттен бастап күнтізбелік 30 (отыз) күн ішінде № 254 қаулының 39-1-тармағы бірінші бөлігінің 2) тармақшасында көрсетілген операцияларды жасауға бұйрықты орталық депозитарийге беруді жүзеге асырады.".</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Күші жойылды – ҚР Ұлттық Банкі Басқармасының 29.11.2018 </w:t>
      </w:r>
      <w:r>
        <w:rPr>
          <w:rFonts w:ascii="Times New Roman"/>
          <w:b w:val="false"/>
          <w:i w:val="false"/>
          <w:color w:val="000000"/>
          <w:sz w:val="28"/>
        </w:rPr>
        <w:t>№ 307</w:t>
      </w:r>
      <w:r>
        <w:rPr>
          <w:rFonts w:ascii="Times New Roman"/>
          <w:b w:val="false"/>
          <w:i w:val="false"/>
          <w:color w:val="ff0000"/>
          <w:sz w:val="28"/>
        </w:rPr>
        <w:t xml:space="preserve"> қаулысымен.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нарығын реттеу</w:t>
            </w:r>
            <w:r>
              <w:br/>
            </w:r>
            <w:r>
              <w:rPr>
                <w:rFonts w:ascii="Times New Roman"/>
                <w:b w:val="false"/>
                <w:i w:val="false"/>
                <w:color w:val="000000"/>
                <w:sz w:val="20"/>
              </w:rPr>
              <w:t>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 xml:space="preserve"> актілерінің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ақпандағы</w:t>
            </w:r>
            <w:r>
              <w:br/>
            </w:r>
            <w:r>
              <w:rPr>
                <w:rFonts w:ascii="Times New Roman"/>
                <w:b w:val="false"/>
                <w:i w:val="false"/>
                <w:color w:val="000000"/>
                <w:sz w:val="20"/>
              </w:rPr>
              <w:t>№ 60 қаулысына</w:t>
            </w:r>
            <w:r>
              <w:br/>
            </w:r>
            <w:r>
              <w:rPr>
                <w:rFonts w:ascii="Times New Roman"/>
                <w:b w:val="false"/>
                <w:i w:val="false"/>
                <w:color w:val="000000"/>
                <w:sz w:val="20"/>
              </w:rPr>
              <w:t>2-қосымша</w:t>
            </w:r>
          </w:p>
        </w:tc>
      </w:tr>
    </w:tbl>
    <w:bookmarkStart w:name="z273" w:id="159"/>
    <w:p>
      <w:pPr>
        <w:spacing w:after="0"/>
        <w:ind w:left="0"/>
        <w:jc w:val="left"/>
      </w:pPr>
      <w:r>
        <w:rPr>
          <w:rFonts w:ascii="Times New Roman"/>
          <w:b/>
          <w:i w:val="false"/>
          <w:color w:val="000000"/>
        </w:rPr>
        <w:t xml:space="preserve"> Акционерлік және инвестициялық пай қорларының активтерінің құрамына кіруі мүмкін қаржы құралдары тізбесі</w:t>
      </w:r>
    </w:p>
    <w:bookmarkEnd w:id="159"/>
    <w:bookmarkStart w:name="z274" w:id="160"/>
    <w:p>
      <w:pPr>
        <w:spacing w:after="0"/>
        <w:ind w:left="0"/>
        <w:jc w:val="left"/>
      </w:pPr>
      <w:r>
        <w:rPr>
          <w:rFonts w:ascii="Times New Roman"/>
          <w:b/>
          <w:i w:val="false"/>
          <w:color w:val="000000"/>
        </w:rPr>
        <w:t xml:space="preserve">  </w:t>
      </w:r>
    </w:p>
    <w:bookmarkEnd w:id="160"/>
    <w:bookmarkStart w:name="z275" w:id="161"/>
    <w:p>
      <w:pPr>
        <w:spacing w:after="0"/>
        <w:ind w:left="0"/>
        <w:jc w:val="both"/>
      </w:pPr>
      <w:r>
        <w:rPr>
          <w:rFonts w:ascii="Times New Roman"/>
          <w:b w:val="false"/>
          <w:i w:val="false"/>
          <w:color w:val="000000"/>
          <w:sz w:val="28"/>
        </w:rPr>
        <w:t>
      1.Басқарушы компания инвестициялайтын қаржы құралдарының тізбесі, әрбір жеке ашылған не аралық инвестициялық пай қорларының инвестициялық басқарудағы активтері және оларға қойылатын талаптар:</w:t>
      </w:r>
    </w:p>
    <w:bookmarkEnd w:id="1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85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атауы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және Қазақстан Республикасы Ұлттық Банкі шығарған Қазақстан Республикасының мемлекеттік бағалы қағаздар (оның ішінде шет мемлекеттің заңнамасына сәйкес эмитеттеген), сондай-ақ Қазақстан Республикасы Үкіметінің кепілдігімен шығарылған бағалы қағаздар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Қазақстан Республикасының жергілікті атқарушы органдары шығарған облигациялар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 және оның еншілес ұйымдары шығарған борыштық бағалы қағаздар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талаптардың біріне сәйкес келгенде Қазақстан Республикасының екінші деңгейдегі банктеріне салымдар:</w:t>
            </w:r>
            <w:r>
              <w:br/>
            </w:r>
            <w:r>
              <w:rPr>
                <w:rFonts w:ascii="Times New Roman"/>
                <w:b w:val="false"/>
                <w:i w:val="false"/>
                <w:color w:val="000000"/>
                <w:sz w:val="20"/>
              </w:rPr>
              <w:t>
Standard &amp; Poor's агенттігінің халықаралық шәкілі бойынша ұзақ мерзімді кредиттік рейтингісі "В-" төмен емес немесе басқа рейтингілік агенттіктердің бірінің осындай деңгейдегі рейтингілік бағасы немесе Standard &amp; Poor's ұлттық шәкілі бойынша "kzB" төмен емес рейтингілік бағасы немесе басқа рейтингілік агенттіктерінің бірінің ұлттық шәкілі бойынша ұқсас деңгейдегі рейтингі бар банктер; банктер резидент емес бас банкі Standard &amp; Poor's агенттігінің халықаралық шәкілі бойынша ұзақ мерзімді кредиттік рейтингісі "А-" төмен емес немесе басқа рейтингілік агенттіктердің бірінің осындай деңгейдегі рейтингілік бағасы немесе Standard &amp; Poor's ұлттық шәкілі бойынша "kzB" төмен емес рейтингілік бағасы бар резидент емес еншілес банктер болып табылады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немесе шет мемлекеттердің заңнамасына сәйкес Қазақстан Республикасының ұйымдары шығарған мемлекеттік емес бағалы қағаздары:</w:t>
            </w:r>
            <w:r>
              <w:br/>
            </w:r>
            <w:r>
              <w:rPr>
                <w:rFonts w:ascii="Times New Roman"/>
                <w:b w:val="false"/>
                <w:i w:val="false"/>
                <w:color w:val="000000"/>
                <w:sz w:val="20"/>
              </w:rPr>
              <w:t xml:space="preserve">
Standard &amp; Poor's агенттігінің халықаралық шәкілі бойынша "В-" төмен емес рейтингісі немесе басқа рейтингілік агенттіктердің бірінің осындай деңгейдегі рейтингілік бағасы немесе Standard &amp; Poor's ұлттық шәкілі бойынша "kzB" төмен емес рейтингілік бағасы немесе басқа рейтингілік агенттіктерінің бірінің ұлттық шәкілі бойынша ұқсас деңгейдегі рейтингі бар эмитенттердің акциялары және (немесе) қор биржасының ресми тізіміне енгізілген, Нормативтік құқықтық актілерді мемлекеттік тіркеу тізілімінде № 9871 тіркелген Қазақстан Республикасының Ұлттық Банкі Басқармасының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туралы" 2014 жылғы 22 қазандағы № 189 </w:t>
            </w:r>
            <w:r>
              <w:rPr>
                <w:rFonts w:ascii="Times New Roman"/>
                <w:b w:val="false"/>
                <w:i w:val="false"/>
                <w:color w:val="000000"/>
                <w:sz w:val="20"/>
              </w:rPr>
              <w:t>қаулысына</w:t>
            </w:r>
            <w:r>
              <w:rPr>
                <w:rFonts w:ascii="Times New Roman"/>
                <w:b w:val="false"/>
                <w:i w:val="false"/>
                <w:color w:val="000000"/>
                <w:sz w:val="20"/>
              </w:rPr>
              <w:t xml:space="preserve"> (бұдан әрі - №189 қаулы) көзделген "акция" секторының талаптарына сәйкес акциялар; </w:t>
            </w:r>
            <w:r>
              <w:br/>
            </w:r>
            <w:r>
              <w:rPr>
                <w:rFonts w:ascii="Times New Roman"/>
                <w:b w:val="false"/>
                <w:i w:val="false"/>
                <w:color w:val="000000"/>
                <w:sz w:val="20"/>
              </w:rPr>
              <w:t>
Standard &amp; Poor's агенттігінің халықаралық шәкілі бойынша рейтингісі "В-" төмен емес немесе басқа рейтингілік агенттіктердің бірінің осындай деңгейдегі рейтингілік бағасы немесе Standard &amp; Poor's ұлттық шәкілі бойынша "kzB" төмен емес рейтингілік бағасы немесе басқа рейтингілік агенттіктерінің бірінің ұлттық шәкілі бойынша ұқсас деңгейдегі рейтингі бар борыштық бағалы қағаздар немесе қор биржасының ресми тізіміне енгізілген, 189 қаулымен көзделген "рейтингілік бағасы жоқ борыштық бағалы қағаздар" борыштық бағалы қағаздар;</w:t>
            </w:r>
            <w:r>
              <w:br/>
            </w:r>
            <w:r>
              <w:rPr>
                <w:rFonts w:ascii="Times New Roman"/>
                <w:b w:val="false"/>
                <w:i w:val="false"/>
                <w:color w:val="000000"/>
                <w:sz w:val="20"/>
              </w:rPr>
              <w:t>
қор биржасының ресми тізіміне енгізілген Қазақстан Республикасы ұйымының инфрақұрылымды облигациялары;</w:t>
            </w:r>
            <w:r>
              <w:br/>
            </w:r>
            <w:r>
              <w:rPr>
                <w:rFonts w:ascii="Times New Roman"/>
                <w:b w:val="false"/>
                <w:i w:val="false"/>
                <w:color w:val="000000"/>
                <w:sz w:val="20"/>
              </w:rPr>
              <w:t>
басқарушы компаниясы Қазақстан Республикасының заңнамасына сәйкес құрылған заңды тұлға болып табылатын аралық инвестициялық пай қорларының (басқарушы компаниясы активтері есебінен осы пайлар сатып алынатын инвестициялық пай қорларының басқарушы компаниясы болып табылатын инвестициялық пай қорларын қоспағанда), қор биржасының ресми тізіміне енгізілген пайлары; осы эмитенттің бұрын шығарылған бағалы қағаздарына не өзге міндеттемелеріне айырбастау мақсатында эмитент міндеттемелерін қайта құрылымдау шеңберінде шығарылған бағалы қағаздар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principal stability fund ratings "BBm-" төмен емес не Standard &amp; Poor's Fund credit quality ratings "BBf-" төмен емес халықаралық рейтингілік бағасы бар инвестициялық қорлардың бағасы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активі Тізбенің 1-тармағының кестесінің 5, 12, 13 жолдарында көрсетілген акциялар болып табылатын не базалық активі Standard &amp; Poor's агенттігінің халықаралық шәкілі бойынша рейтингісі "В-" төмен емес немесе басқа рейтингілік агенттіктердің бірінің осындай деңгейдегі рейтингілік бағасы бар эмитенттердің бағалы қағаздары болып табылатын депозитарлы қолхаттар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"ВВВ" төмен емес тәуелсіз рейтингісі немесе басқа рейтингілік агенттіктердің бірінің осындай деңгейдегі рейтингісі бар шетелдердің орталық үкіметтері шығарған мемлекеттік мәртебесі бар бағалы қағаздар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"ВВВ" төмен емес тәуелсіз рейтингісі немесе басқа рейтинг агенттіктердің бірінің осындай деңгейдегі рейтингісі бар елдердің шетел валютасы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 қымбат металдар нарығының қауымдастығы (London bullion market association) қабылдаған халықаралық сапа стандартына сәйкес келетiн және осы қауымдастықтың құжаттарында Лондондық сапалы жеткiзiлiм (London good delivery) стандарты ретiнде белгiленген тазартылған қымбат металдар мен он екі айдан аспайтын мерзiмi бар металл депозиттері, оның iшiнде Standard &amp; Рооr's агенттiгiнiң халықаралық шәкiлi бойынша "А-"-дан төмен емес рейтингілік бағасы бар немесе басқа рейтинг агенттiктердiң бiрiнiң осыған ұқсас деңгейдегi рейтингтiк бағасы бар Қазақстан Республикасының резидент емес банктерiндегi металл депозиттер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халықаралық қаржы ұйымдары шығарған бағалы қағаздар:</w:t>
            </w:r>
            <w:r>
              <w:br/>
            </w:r>
            <w:r>
              <w:rPr>
                <w:rFonts w:ascii="Times New Roman"/>
                <w:b w:val="false"/>
                <w:i w:val="false"/>
                <w:color w:val="000000"/>
                <w:sz w:val="20"/>
              </w:rPr>
              <w:t>
Азия даму банкі;</w:t>
            </w:r>
            <w:r>
              <w:br/>
            </w:r>
            <w:r>
              <w:rPr>
                <w:rFonts w:ascii="Times New Roman"/>
                <w:b w:val="false"/>
                <w:i w:val="false"/>
                <w:color w:val="000000"/>
                <w:sz w:val="20"/>
              </w:rPr>
              <w:t>
Америкааралық даму банкі;</w:t>
            </w:r>
            <w:r>
              <w:br/>
            </w:r>
            <w:r>
              <w:rPr>
                <w:rFonts w:ascii="Times New Roman"/>
                <w:b w:val="false"/>
                <w:i w:val="false"/>
                <w:color w:val="000000"/>
                <w:sz w:val="20"/>
              </w:rPr>
              <w:t>
Африка даму банкі;</w:t>
            </w:r>
            <w:r>
              <w:br/>
            </w:r>
            <w:r>
              <w:rPr>
                <w:rFonts w:ascii="Times New Roman"/>
                <w:b w:val="false"/>
                <w:i w:val="false"/>
                <w:color w:val="000000"/>
                <w:sz w:val="20"/>
              </w:rPr>
              <w:t>
Еуропа Даму банкі;</w:t>
            </w:r>
            <w:r>
              <w:br/>
            </w:r>
            <w:r>
              <w:rPr>
                <w:rFonts w:ascii="Times New Roman"/>
                <w:b w:val="false"/>
                <w:i w:val="false"/>
                <w:color w:val="000000"/>
                <w:sz w:val="20"/>
              </w:rPr>
              <w:t>
Еуропа инвестициялық банкі;</w:t>
            </w:r>
            <w:r>
              <w:br/>
            </w:r>
            <w:r>
              <w:rPr>
                <w:rFonts w:ascii="Times New Roman"/>
                <w:b w:val="false"/>
                <w:i w:val="false"/>
                <w:color w:val="000000"/>
                <w:sz w:val="20"/>
              </w:rPr>
              <w:t>
Еуропа Қайта құру және даму банкі;</w:t>
            </w:r>
            <w:r>
              <w:br/>
            </w:r>
            <w:r>
              <w:rPr>
                <w:rFonts w:ascii="Times New Roman"/>
                <w:b w:val="false"/>
                <w:i w:val="false"/>
                <w:color w:val="000000"/>
                <w:sz w:val="20"/>
              </w:rPr>
              <w:t>
Ислам даму банкі;</w:t>
            </w:r>
            <w:r>
              <w:br/>
            </w:r>
            <w:r>
              <w:rPr>
                <w:rFonts w:ascii="Times New Roman"/>
                <w:b w:val="false"/>
                <w:i w:val="false"/>
                <w:color w:val="000000"/>
                <w:sz w:val="20"/>
              </w:rPr>
              <w:t>
Халықаралық есеп айырысу банкі;</w:t>
            </w:r>
            <w:r>
              <w:br/>
            </w:r>
            <w:r>
              <w:rPr>
                <w:rFonts w:ascii="Times New Roman"/>
                <w:b w:val="false"/>
                <w:i w:val="false"/>
                <w:color w:val="000000"/>
                <w:sz w:val="20"/>
              </w:rPr>
              <w:t>
Халықаралық Қайта құру және даму банкі;</w:t>
            </w:r>
            <w:r>
              <w:br/>
            </w:r>
            <w:r>
              <w:rPr>
                <w:rFonts w:ascii="Times New Roman"/>
                <w:b w:val="false"/>
                <w:i w:val="false"/>
                <w:color w:val="000000"/>
                <w:sz w:val="20"/>
              </w:rPr>
              <w:t>
Халықаралық қаржы корпорациясы;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ұйымдары шығарған мемлекеттік емес бағалы қағаздар, Standard &amp; Poor's агенттігінің халықаралық шәкілі бойынша "ВВ-"-тен төмен емес рейтингілік бағасы немесе басқа рейтинг агенттіктерінің бірінің осыған ұқсас деңгейдегі рейтингілік бағасы бар борыштық бағалы қағаздар және (немесе) Қазақстан Республикасының аумағында жұмыс істейтін қор биржасы танитын шетел аумағында жұмыс істейтін қор биржасының ресми тізіміне енгізілген борыштық бағалы қағаздар;</w:t>
            </w:r>
            <w:r>
              <w:br/>
            </w:r>
            <w:r>
              <w:rPr>
                <w:rFonts w:ascii="Times New Roman"/>
                <w:b w:val="false"/>
                <w:i w:val="false"/>
                <w:color w:val="000000"/>
                <w:sz w:val="20"/>
              </w:rPr>
              <w:t>
Standard &amp; Poor's агенттігінің халықаралық шәкілі бойынша "ВВ-"-тен төмен емес рейтингілік бағасы немесе басқа рейтинг агенттіктерінің бірінің осыған ұқсас деңгейдегі рейтингілік бағасы бар шетел ұйымдары шығарған акциялар және (немесе) Қазақстан Республикасының аумағында жұмыс істейтін қор биржасы танитын шетел аумағында жұмыс істейтін қор биржасының ресми тізіміне енгізілген акциялар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резиденттері Қазақстан Республикасының "Бағалы қағаздар рыногы туралы" 2003 жылғы 2 шілдедегі Заңының 22-1-бабының </w:t>
            </w:r>
            <w:r>
              <w:rPr>
                <w:rFonts w:ascii="Times New Roman"/>
                <w:b w:val="false"/>
                <w:i w:val="false"/>
                <w:color w:val="000000"/>
                <w:sz w:val="20"/>
              </w:rPr>
              <w:t>3-тармағына</w:t>
            </w:r>
            <w:r>
              <w:rPr>
                <w:rFonts w:ascii="Times New Roman"/>
                <w:b w:val="false"/>
                <w:i w:val="false"/>
                <w:color w:val="000000"/>
                <w:sz w:val="20"/>
              </w:rPr>
              <w:t xml:space="preserve"> сәйкес танитын шетел ұйымы шығарған, Қазақстан Республикасының аумағында жұмыс істейтін қор биржасы танитын шетел аумағында жұмыс істейтін қор биржасының ресми тізіміне енгізілген мемлекеттік емес бағалы қағаздар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"А-"-тен төмен емес рейтингілік бағасы немесе басқа рейтинг агенттіктерінің бірінің осыған ұқсас деңгейдегі рейтингілік бағасы бар ұйымдар шығарған Principal protected notes, ол мына талаптардың біріне сәйкес келеді:</w:t>
            </w:r>
            <w:r>
              <w:br/>
            </w:r>
            <w:r>
              <w:rPr>
                <w:rFonts w:ascii="Times New Roman"/>
                <w:b w:val="false"/>
                <w:i w:val="false"/>
                <w:color w:val="000000"/>
                <w:sz w:val="20"/>
              </w:rPr>
              <w:t>
айналыс мерзімі бес жылдан аспайды;</w:t>
            </w:r>
            <w:r>
              <w:br/>
            </w:r>
            <w:r>
              <w:rPr>
                <w:rFonts w:ascii="Times New Roman"/>
                <w:b w:val="false"/>
                <w:i w:val="false"/>
                <w:color w:val="000000"/>
                <w:sz w:val="20"/>
              </w:rPr>
              <w:t>
principal protected notes шығарылым талаптарымен қандай да бір мемлекеттің, эмитенттің өз міндеттемелері бойынша дефолт жағдайы көзделмеген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"А-"-тен төмен емес ұзақ мерзімді кредиттік рейтингі немесе басқа рейтинг агенттіктерінің бірінің осыған ұқсас деңгейдегі рейтингілік бағасы бар резидент емес банктердегі салымдары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активі Ашық және аралық инвестициялық пай қорлары активтерінің құрамына кіретін қаржы құралдары, шетел валютасы, сондай-ақ мынадай есепті көрсеткіштер (индекстер) болып табылатын, хеджирлеу мақсатында жасалған туынды қаржы құралдары (фьючерстер, опциондар, своптар, форвардтар):</w:t>
            </w:r>
            <w:r>
              <w:br/>
            </w:r>
            <w:r>
              <w:rPr>
                <w:rFonts w:ascii="Times New Roman"/>
                <w:b w:val="false"/>
                <w:i w:val="false"/>
                <w:color w:val="000000"/>
                <w:sz w:val="20"/>
              </w:rPr>
              <w:t>
CAC 40 (Compagnie des Agents de Change 40 Index)</w:t>
            </w:r>
            <w:r>
              <w:br/>
            </w:r>
            <w:r>
              <w:rPr>
                <w:rFonts w:ascii="Times New Roman"/>
                <w:b w:val="false"/>
                <w:i w:val="false"/>
                <w:color w:val="000000"/>
                <w:sz w:val="20"/>
              </w:rPr>
              <w:t>
DAX (Deutscher Aktienindex)</w:t>
            </w:r>
            <w:r>
              <w:br/>
            </w:r>
            <w:r>
              <w:rPr>
                <w:rFonts w:ascii="Times New Roman"/>
                <w:b w:val="false"/>
                <w:i w:val="false"/>
                <w:color w:val="000000"/>
                <w:sz w:val="20"/>
              </w:rPr>
              <w:t>
DJIA (Dow Jones Industrial Average)</w:t>
            </w:r>
            <w:r>
              <w:br/>
            </w:r>
            <w:r>
              <w:rPr>
                <w:rFonts w:ascii="Times New Roman"/>
                <w:b w:val="false"/>
                <w:i w:val="false"/>
                <w:color w:val="000000"/>
                <w:sz w:val="20"/>
              </w:rPr>
              <w:t>
ENXT 100 (Euronext 100)</w:t>
            </w:r>
            <w:r>
              <w:br/>
            </w:r>
            <w:r>
              <w:rPr>
                <w:rFonts w:ascii="Times New Roman"/>
                <w:b w:val="false"/>
                <w:i w:val="false"/>
                <w:color w:val="000000"/>
                <w:sz w:val="20"/>
              </w:rPr>
              <w:t>
FTSE 100 (Financial Times Stock Exchange 100 Index)</w:t>
            </w:r>
            <w:r>
              <w:br/>
            </w:r>
            <w:r>
              <w:rPr>
                <w:rFonts w:ascii="Times New Roman"/>
                <w:b w:val="false"/>
                <w:i w:val="false"/>
                <w:color w:val="000000"/>
                <w:sz w:val="20"/>
              </w:rPr>
              <w:t>
KASE (Kazakhstan Stock Exchange)</w:t>
            </w:r>
            <w:r>
              <w:br/>
            </w:r>
            <w:r>
              <w:rPr>
                <w:rFonts w:ascii="Times New Roman"/>
                <w:b w:val="false"/>
                <w:i w:val="false"/>
                <w:color w:val="000000"/>
                <w:sz w:val="20"/>
              </w:rPr>
              <w:t>
MICEX (Moscow Interbank Currency Exchange Index)</w:t>
            </w:r>
            <w:r>
              <w:br/>
            </w:r>
            <w:r>
              <w:rPr>
                <w:rFonts w:ascii="Times New Roman"/>
                <w:b w:val="false"/>
                <w:i w:val="false"/>
                <w:color w:val="000000"/>
                <w:sz w:val="20"/>
              </w:rPr>
              <w:t>
MSCI World Index (Morgan Stanley Capital International</w:t>
            </w:r>
            <w:r>
              <w:br/>
            </w:r>
            <w:r>
              <w:rPr>
                <w:rFonts w:ascii="Times New Roman"/>
                <w:b w:val="false"/>
                <w:i w:val="false"/>
                <w:color w:val="000000"/>
                <w:sz w:val="20"/>
              </w:rPr>
              <w:t>
World Index)</w:t>
            </w:r>
            <w:r>
              <w:br/>
            </w:r>
            <w:r>
              <w:rPr>
                <w:rFonts w:ascii="Times New Roman"/>
                <w:b w:val="false"/>
                <w:i w:val="false"/>
                <w:color w:val="000000"/>
                <w:sz w:val="20"/>
              </w:rPr>
              <w:t>
NIKKEI - 225 (NIKKEI - 225 Index)</w:t>
            </w:r>
            <w:r>
              <w:br/>
            </w:r>
            <w:r>
              <w:rPr>
                <w:rFonts w:ascii="Times New Roman"/>
                <w:b w:val="false"/>
                <w:i w:val="false"/>
                <w:color w:val="000000"/>
                <w:sz w:val="20"/>
              </w:rPr>
              <w:t>
RTSI (Russian Trade System Index)</w:t>
            </w:r>
            <w:r>
              <w:br/>
            </w:r>
            <w:r>
              <w:rPr>
                <w:rFonts w:ascii="Times New Roman"/>
                <w:b w:val="false"/>
                <w:i w:val="false"/>
                <w:color w:val="000000"/>
                <w:sz w:val="20"/>
              </w:rPr>
              <w:t>
S&amp;P 500 (Standard and Poor's 500 Index)</w:t>
            </w:r>
            <w:r>
              <w:br/>
            </w:r>
            <w:r>
              <w:rPr>
                <w:rFonts w:ascii="Times New Roman"/>
                <w:b w:val="false"/>
                <w:i w:val="false"/>
                <w:color w:val="000000"/>
                <w:sz w:val="20"/>
              </w:rPr>
              <w:t>
TOPIX (Tokyo Price Index)</w:t>
            </w:r>
            <w:r>
              <w:br/>
            </w:r>
            <w:r>
              <w:rPr>
                <w:rFonts w:ascii="Times New Roman"/>
                <w:b w:val="false"/>
                <w:i w:val="false"/>
                <w:color w:val="000000"/>
                <w:sz w:val="20"/>
              </w:rPr>
              <w:t>
HSI (Hang Seng Index)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серіктестікке қатысу үлесі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 төмен емес тәуелсіз рейтингілік бағасы немесе басқа рейтингілік агенттіктердің бірінің осыған ұқсас деңгейдегі тәуелсіз рейтингілік бағасы бар шет мемлекеттердің аумағында жұмыс істейтін қор биржаларында саудаланатын Exchange Traded Fund пайлары</w:t>
            </w:r>
          </w:p>
        </w:tc>
      </w:tr>
    </w:tbl>
    <w:bookmarkStart w:name="z295" w:id="162"/>
    <w:p>
      <w:pPr>
        <w:spacing w:after="0"/>
        <w:ind w:left="0"/>
        <w:jc w:val="both"/>
      </w:pPr>
      <w:r>
        <w:rPr>
          <w:rFonts w:ascii="Times New Roman"/>
          <w:b w:val="false"/>
          <w:i w:val="false"/>
          <w:color w:val="000000"/>
          <w:sz w:val="28"/>
        </w:rPr>
        <w:t>
       2. Басқарушы компания инвестициялайтын қаржы құралдарының тізбесі, жылжымайтын мүлік әрбір жеке қорының инвестициялық басқарудағы активтері және оларға қойылатын талаптар: </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85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атауы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және Қазақстан Республикасы Ұлттық Банкі шығарған Қазақстан Республикасының мемлекеттік бағалы қағаздар (оның ішінде басқа мемлекеттің заңнамасына сәйкес эмитеттеген), сондай-ақ Қазақстан Республикасы Үкіметінің кепілдігімен шығарылған бағалы қағаздар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Қазақстан Республикасының жергілікті атқарушы органдары шығарған облигациялар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 және оның еншілес ұйымдары шығарған борыштық бағалы қағаздар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талаптардың біріне сәйкес келгенде Қазақстан Республикасының екінші деңгейдегі банктерге салымдар: Standard &amp; Poor's агенттігінің халықаралық шәкілі бойынша ұзақ мерзімді кредиттік рейтингісі "В-" төмен емес немесе басқа рейтингілік агенттіктердің бірінің осындай деңгейдегі рейтингілік бағасы немесе Standard &amp; Poor's ұлттық шәкілі бойынша "kzB" төмен емес рейтингілік бағасы немесе басқа рейтингілік агенттіктерінің бірінің ұлттық шәкілі бойынша ұқсас деңгейдегі рейтингі бар банктер; банктер резидент емес бас банкі Standard &amp; Poor's агенттігінің халықаралық шәкілі бойынша ұзақ мерзімді кредиттік рейтингісі "А-" төмен емес немесе басқа рейтингілік агенттіктердің бірінің осындай деңгейдегі рейтингілік бағасы бар резидент емес еншілес банктер болып табылады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жасау күніне олардың Қазақстан Республикасының аумағында жұмыс істейтін қор биржасы индексінің өкілдік тізімінде болған жағдайдағы акциялар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немесе шет мемлекеттердің заңнамасына сәйкес Қазақстан Республикасының ұйымдары шығарған Standard &amp; Poor's агенттігінің халықаралық шәкілі бойынша "ВВ-" төмен емес рейтингісі немесе басқа рейтингілік агенттіктердің бірінің осындай деңгейдегі рейтингілік бағасы немесе Standard &amp; Poor's ұлттық шәкілі бойынша "kzB" төмен емес рейтингілік бағасы немесе басқа рейтингілік агенттіктерінің бірінің ұлттық шәкілі бойынша ұқсас деңгейдегі рейтингі бар борыштық бағалы қағаздар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ұйымдары шығарған Standard &amp; Poor's агенттігінің халықаралық шәкілі бойынша "АА-"-тен төмен емес рейтингілік бағасы немесе басқа рейтинг агенттіктерінің бірінің осыған ұқсас деңгейдегі рейтингілік бағасы бар борыштық бағалы қағаздар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ұйымдары шығарған Standard &amp; Poor's агенттігінің халықаралық шәкілі бойынша "АА-"-тен төмен емес рейтингілік бағасы немесе басқа рейтинг агенттіктерінің бірінің осыған ұқсас деңгейдегі рейтингілік бағасы бар акциялар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"ВВВ"-ден төмен емес рейтингілік бағасы немесе басқа рейтинг агенттіктерінің бірінің осыған ұқсас деңгейдегі рейтингілік бағасы бар мынадай халықаралық қаржы ұйымдары:</w:t>
            </w:r>
            <w:r>
              <w:br/>
            </w:r>
            <w:r>
              <w:rPr>
                <w:rFonts w:ascii="Times New Roman"/>
                <w:b w:val="false"/>
                <w:i w:val="false"/>
                <w:color w:val="000000"/>
                <w:sz w:val="20"/>
              </w:rPr>
              <w:t>
Азия даму банкі;</w:t>
            </w:r>
            <w:r>
              <w:br/>
            </w:r>
            <w:r>
              <w:rPr>
                <w:rFonts w:ascii="Times New Roman"/>
                <w:b w:val="false"/>
                <w:i w:val="false"/>
                <w:color w:val="000000"/>
                <w:sz w:val="20"/>
              </w:rPr>
              <w:t>
Америкааралық даму банкі;</w:t>
            </w:r>
            <w:r>
              <w:br/>
            </w:r>
            <w:r>
              <w:rPr>
                <w:rFonts w:ascii="Times New Roman"/>
                <w:b w:val="false"/>
                <w:i w:val="false"/>
                <w:color w:val="000000"/>
                <w:sz w:val="20"/>
              </w:rPr>
              <w:t>
Африка даму банкі;</w:t>
            </w:r>
            <w:r>
              <w:br/>
            </w:r>
            <w:r>
              <w:rPr>
                <w:rFonts w:ascii="Times New Roman"/>
                <w:b w:val="false"/>
                <w:i w:val="false"/>
                <w:color w:val="000000"/>
                <w:sz w:val="20"/>
              </w:rPr>
              <w:t>
Еуропа Даму банкі;</w:t>
            </w:r>
            <w:r>
              <w:br/>
            </w:r>
            <w:r>
              <w:rPr>
                <w:rFonts w:ascii="Times New Roman"/>
                <w:b w:val="false"/>
                <w:i w:val="false"/>
                <w:color w:val="000000"/>
                <w:sz w:val="20"/>
              </w:rPr>
              <w:t>
Еуропа инвестициялық банкі;</w:t>
            </w:r>
            <w:r>
              <w:br/>
            </w:r>
            <w:r>
              <w:rPr>
                <w:rFonts w:ascii="Times New Roman"/>
                <w:b w:val="false"/>
                <w:i w:val="false"/>
                <w:color w:val="000000"/>
                <w:sz w:val="20"/>
              </w:rPr>
              <w:t>
Еуропа Қайта құру және даму банкі;</w:t>
            </w:r>
            <w:r>
              <w:br/>
            </w:r>
            <w:r>
              <w:rPr>
                <w:rFonts w:ascii="Times New Roman"/>
                <w:b w:val="false"/>
                <w:i w:val="false"/>
                <w:color w:val="000000"/>
                <w:sz w:val="20"/>
              </w:rPr>
              <w:t>
Ислам даму банкі;</w:t>
            </w:r>
            <w:r>
              <w:br/>
            </w:r>
            <w:r>
              <w:rPr>
                <w:rFonts w:ascii="Times New Roman"/>
                <w:b w:val="false"/>
                <w:i w:val="false"/>
                <w:color w:val="000000"/>
                <w:sz w:val="20"/>
              </w:rPr>
              <w:t>
Халықаралық есеп айырысу банкі;</w:t>
            </w:r>
            <w:r>
              <w:br/>
            </w:r>
            <w:r>
              <w:rPr>
                <w:rFonts w:ascii="Times New Roman"/>
                <w:b w:val="false"/>
                <w:i w:val="false"/>
                <w:color w:val="000000"/>
                <w:sz w:val="20"/>
              </w:rPr>
              <w:t>
Халықаралық Қайта құру және даму банкі;</w:t>
            </w:r>
            <w:r>
              <w:br/>
            </w:r>
            <w:r>
              <w:rPr>
                <w:rFonts w:ascii="Times New Roman"/>
                <w:b w:val="false"/>
                <w:i w:val="false"/>
                <w:color w:val="000000"/>
                <w:sz w:val="20"/>
              </w:rPr>
              <w:t>
Халықаралық қаржы корпорациясы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"ВВВ"-ден төмен емес тәуелсіз рейтингісі немесе басқа рейтинг агенттіктерінің бірінің осыған ұқсас деңгейдегі рейтингісі бар шетел мемлекеттерінің орталық үкіметтері шығарған мемлекеттік мәртебесі бар бағалы қағаздар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"ВВВ"-ден төмен емес тәуелсіз рейтингісі немесе басқа рейтинг агенттіктерінің бірінің осыған ұқсас деңгейдегі рейтингісі бар шетелдік валюта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 қымбат металдар нарығының қауымдастығы (London bullion market association) қабылдаған халықаралық сапа стандартына сәйкес келетiн және осы қауымдастықтың құжаттарында Лондондық сапалы жеткiзiлiм (London good delivery) стандарты ретiнде белгiленген тазартылған қымбат металдар мен он екі айдан аспайтын мерзiмi бар металл депозиттері, оның iшiнде Standard &amp; Рооr's агенттiгiнiң халықаралық шәкiлi бойынша "А-"-дан төмен емес рейтингілік бағасы бар немесе басқа рейтинг агенттiктердiң бiрiнiң осыған ұқсас деңгейдегi рейтингтiк бағасы бар Қазақстан Республикасының резидент емес банктерiндегi металл депозиттер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Хеджирлеу мақсатында жасалған туынды қаржы құралдары осы қосымшаға сәйкес базалық активі жылжымайтын мүлік қоры активтерінің есебінен сатып алуға рұқсат етілген қаржы құралдары болып табылады.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қорына кіретін мүлікке қызмет көрсетуді жүзеге асыратын заңды тұлғаға қатысу үлесі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