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cc49" w14:textId="71ac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аумағында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әкімінің 2016 жылғы 16 наурыздағы № 2 шешімі. Ақтөбе облысының Әділет департаментінде 2016 жылғы 17 наурызда № 4795 болып тіркелді. Күші жойылды - Ақтөбе облысы Хромтау ауданы әкімінің 2016 жылғы 30 қыркүйектегі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Хромтау ауданы әкімінің 30.09.2016 № 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2) тармақшасына сәйкес, Хромтау ауданының әкімдігі жанындағы төтенше жағдайлардың алдын алу және жою жөніндегі комиссия отырысының 2016 жылғы 16 қаңтардағы № 4 хаттамасы негізінде, Хромтау ауданының аумағында қалыптасқан жағдайға байланысты, елді мекендердің тыныс-тіршілігін қамтамасыз ету мақсатында Хромтау ауданының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Хромтау ауданының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Хромтау ауданы аумағындағы төтенше жағдайды жою басшылығын өзіме қалдырамын және осы шешімнен туындайтын тиісті іс-шараларды жүргіземін.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Хромтау ауданы әкімінің 2016 жылғы 3 қаңтардағы № 1 "Табиғи сипаттағы төтенше жағдайды жариялау туралы" (нормативтікт құқықтық актілердің мемлекеттік тіркеу Тізіліміне № 4665 болып тіркелген, 2016 жылдың 7 қаңтарында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оның алғашқы ресми жарияланған күннен бастап қолданысқа еңгізіледі және 2016 жылдың 15 наурыздан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Хромтау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