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a060" w14:textId="23fa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статусе столицы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2006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статусе столицы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статусе столицы Республики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политические, экономические и организационные основы функционирования столицы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Столица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Астана является столицей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Город Астана как столица Республики Казахстан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политическим и административным центром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местом нахождения Президента Республики Казахстан, Парламента, Правительства, Конституционного Совета, Верховного  Суда, Генеральной прокуратуры и иных центральных государственных органов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Отдельные центральные государственные органы в соответствии с законодательством Республики Казахстан могут находиться вне столицы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местом нахождения оригинала текста Конституции Республики Казахстан, эталонов Государственного флага и Государственного герба Республики Казахстан, которые хранятся в Резиденции Президента Республики Казахстан "Акорда".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Законодательство о статусе столицы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о статусе столицы Республики Казахстан основывается на Конституции Республики Казахстан и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Символы столицы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Столица Республики Казахстан имеет свои символы: герб, флаг и гимн. Описание и порядок использования символов определяются маслихатом столицы.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 Почетные звания и поощрения города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особые заслуги в развитии экономики, социальной сферы, науки и культуры города Астаны маслихатом по представлению акима столицы может присваиваться звание "Почетный гражданин столицы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Акимат и маслихат столицы вправе устанавливать и применять иные виды поощрений.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Особенности местного государственного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управления в столице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Задачи органов местного государственного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управления по обеспечению осуществления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городом функций столицы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органов местного государственного управления столицы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для выполнения столицей роли административно-политического, духовного, культурного, исторического, экономического, научного и образовательного центра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конкурентных возможностей столицы Республики Казахстан среди других столиц и крупнейших городов мира, создание города высоких технологий с устойчивым, динамичным и гармоничным развитием;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столицы как центра международных отношений с использованием преимуществ геополитического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надлежащих условий для осуществления деятельности Президента Республики Казахстан, Парламента, Правительства, Верховного суда, иных центральных государственных органов, а также дипломатических представительств иностранных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необходимых условий для организации и проведения общегосударственных и международных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столицей Республики Казахстан иных функций, предусмотренных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 Компетенция местного представительного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органа столицы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полномочиями, установленными законодательством Республики Казахстан, маслихат столицы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осуществляет международные связи с представительными органами регионов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размеры и порядок осуществления дополнительных социальных выплат населению;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утверждении правил застройки города определяет дополнительные условия освоения земельных участков на территории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целях формирования позитивного имиджа столицы определяет условия предоставления юридическими и физическими лицами торговых, развлекательных, гостиничных, медицинских и иных сервисных услуг на территории столицы в пределах, установленных законами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размещения средств наружного оформления и рекламы в столице;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необходимости привлекает консультантов и экспертов с целью принятия решений по наиболее важным вопросам функционирования столицы.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 Компетенция местного исполнительного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органа столицы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полномочиями, установленными законодательством Республики Казахстан, акимат столицы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утверждает перечень коммунального имущества, не закрепленного за коммунальными юридическими лицами, осуществляет владение, пользование и распоряжение государственными пакетами акций акционерных обществ, зарегистрированных на территории столицы Республики Казахстан, за исключением государственных пакетов акций акционерных обществ, отнесенных к республиканской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владение, пользование и распоряжение коммунальной собственностью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реализацию и мониторинг программ развития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создает необходимые условия для проведения общегосударственных и международных мероприятий в столице Республики Казахстан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меры по обеспечению экологической безопасности и восстановлению нарушенных естественных экологических систем столицы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согласовывает проекты нормативных правовых актов и нормативно-технических документов в сфере архитектурной, градостроительной и строительной деятельности, применяемых в столице;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вносит на утверждение маслихата столицы размеры и порядок осуществления дополнительных социальных выплат населению;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согласовывает проведение на территории столицы мероприятий, которые могут иметь экологические, демографические, социальные и иные последствия, затрагивающие интересы жителей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единого архитектурного облика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порядке, установленном законодательством и настоящим Законом, принимает решения об изъятии (выкупе) земель для государственных нужд и земельных участков, не используемых по назначению;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запросу налогового органа в месячный срок выдает документы, подтверждающие факт использования в процессе строительства ввезенных на территорию специальной экономической зоны "Астана - новый город" товаров и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ведет учет хозяйствующих субъектов, участвующих в процессе строительства территории специальной экономической зоны "Астана - новый город";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заключает договоры с юридическими лицами по осуществлению деятельности на территории специальной экономической зоны "Астана - новый город";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Аким столицы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полномочиями, установленными законодательством Республики Казахстан, аким столицы в пределах своей компетенции: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столицу Республики Казахстан в отношениях с Президентом Республики Казахстан, Парламентом, Правительством, иными центральными государственными органами, представителями иностранных государств и международными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согласовывает проекты законов Республики Казахстан, постановлений Правительства Республики Казахстан, государственных и иных программ, затрагивающих интересы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на рассмотрение Правительства Республики Казахстан проекты нормативных правовых актов и другие предложения по вопросам функционирования и развития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участие в решении вопросов проведения в столице мероприятий общегосударственного и международного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 в соответствующие государственные органы предложения о передаче в коммунальную собственность города объектов, находящихся в республиканской собственности, расположенных на территории столицы, имеющих важное значение для обеспечения выполнения городом функций столицы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Особенности правового регулирования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земельных отношений в столице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Особенности изъятия земельных участков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государственных нужд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Изъятие земельных участков для государственных нужд у собственников или негосударственных землепользователей, право землепользования которыми выкуплено, осуществляется в порядке выкупа с обязательным их уведомлением в срок не позднее чем за три месяца до предстоящего выкупа земельных участков.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Выкуп земельных участков до истечения трех месяцев со дня получения собственниками или землепользователями такого уведомления допускается только с согласия собственника или землепользователя.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собственник или землепользователь не согласен с решением о выкупе у него земельного участка для государственных нужд либо с ним не достигнуто соглашение о цене за выкупаемый земельный участок или других условиях выкупа, уполномоченный орган столицы вправе предъявить в суд иск о выкупе земельного участка по истечении трех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определении цены за выкупаемый земельный участок в нее включаются рыночная стоимость земельного участка или прав на него и находящегося на нем недвижимого имущества, а также все убытки, причиненные собственнику или землепользователю в связи с утратой земельного участка, включая убытки, которые они несут в связи с досрочным прекращением обязательств перед третьими 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Изъятие для государственных нужд земельного участка, предоставленного во временное землепользование, осуществляется без выкупа, если право землепользования не выкуплено у государства. Землепользователям возмещаются убытки в полном объеме, а также по их желанию может быть предоставлен другой равнозначный земельный участок.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 Особенности изъятия земельных участков,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не используемых по назначению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Земельный участок, не используемый по назначению в течение трех месяцев, может быть изъят у собственника или землепользователя.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Иск об изъятии земельного участка может быть предъявлен уполномоченным органом столицы только после письменного предупреждения собственника или землепользователя о необходимости использовать земельный участок по назначению, сделанного не менее чем за три месяца до предъявления иска, и при условии, что за это время собственник земельного участка либо землепользователь не принял необходимых мер по использованию земельного участка по назначению.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Порядок введения в действие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со дня его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Подпункты 11), 12) и 13) статьи 7 настоящего Закона применяются в период действия специальных экономических зон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мая 1998 года "О статусе столицы Республики Казахстан" (Ведомости Парламента Республики Казахстан, 1998 г., N 7-8, ст. 79; 2001 г., N 15-16, ст. 228, 229; 2002 г., N 6, ст. 75; 2003 г. N 24, ст. 178; 2004 г., N 23, ст. 142).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