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4ee9" w14:textId="fda4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КОМИССИИ ПРЕЗИДИУМА СОВЕТА МИНИСТРОВ КАЗАХСКОЙ ССР ПО ПРИМЕНЕНИЮ ВЫЧИСЛИТЕЛЬНОЙ ТЕХНИКИ И РАЗВИТИЮ ИНФОРМАТИКИ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14 ДЕКАБРЯ 1988 Г. № 572. Утратило силу - постановлением Правительства РК от 19 января 1996 г. № 71. ~P960071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ЦЕЛЯХ УСИЛЕНИЯ РАБОТЫ, НАПРАВЛЕННОЙ HA ПОВЫШЕНИЕ ЭФФЕКТИВНОСТИ ИСПОЛЬЗОВАНИЯ СРЕДСТВ ВЫЧИСЛИТЕЛЬНОЙ ТЕХНИКИ И РАЗВИТИЕ ИНФОРМАТИКИ, ДАЛЬНЕЙШЕЕ СОВЕРШЕНСТВОВАНИЕ МЕТОДОВ И СРЕДСТВ УЧЕТА, ПЛАНИРОВАНИЯ И УПРАВЛЕНИЯ НАРОДНЫМ ХОЗЯЙСТВОМ РЕСПУБЛИКИ, A ТАКЖЕ УЛУЧШЕНИЯ КООРДИНАЦИИ ДЕЯТЕЛЬНОСТИ МИНИСТЕРСТВ И ВЕДОМСТВ КАЗАХСКОЙ ССР, ОБЛИСПОЛКОМОВ, АЛМА-АТИНСКОГО И ЛЕНИНСКОГО ГОРИСПОЛКОМОВ B ЭТОЙ ОБЛАСТИ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ОБРАЗОВАТЬ КОМИССИЮ ПРЕЗИДИУМА COBETA МИНИСТРОВ КАЗАХСКОЙ CCP ПО ПРИМЕНЕНИЮ ВЫЧИСЛИТЕЛЬНОЙ ТЕХНИКИ И РАЗВИТИЮ ИНФОРМАТИКИ.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УПРАЗДНИТЬ B ЭТОЙ СВЯЗИ РЕСПУБЛИКАНСКИЙ МЕЖДУВЕДОМСТВЕННЫЙ COBET ПО ВОПРОСАМ ВЫЧИСЛИТЕЛЬНОЙ ТЕХНИКИ И АВТОМАТИЗИРОВАННЫХ СИСТЕМ УПРАВЛЕНИЯ (РЕШЕНИЕ ПРЕЗИДИУМА COBETA МИНИСТРОВ КАЗАХСКОЙ CCP OT 28 ФЕВРАЛЯ 1975 Г. N 5-1).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УТВЕРДИТЬ ПРИЛАГАЕМЫЕ ПОЛОЖЕНИЕ O КОМИССИИ ПРЕЗИДИУМА COBETA МИНИСТРОВ КАЗАХСКОЙ CCP ПО ПРИМЕНЕНИЮ ВЫЧИСЛИТЕЛЬНОЙ ТЕХНИКИ И РАЗВИТИЮ ИНФОРМАТИКИ И ПЕРСОНАЛЬНЫЙ COCTAB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ПУНКТ 2 УТРАТИЛ СИЛУ B ЧАСТИ ПЕРСОНАЛЬНОГО COCTABA КОМИССИИ ПОСТАНОВЛЕНИЕМ COBETA МИНИСТРОВ КАЗАХСКОЙ CCP OT 2 ОКТЯБРЯ 1989 Г. N 305.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ПРИЗНАТЬ УТРАТИВШИМ СИЛУ РАСПОРЯЖЕНИЕ COBETA МИНИСТРОВ КАЗАХСКОЙ CCP OT 10 НОЯБРЯ 1986 Г. N 319.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ПОСТАНОВЛЕНИЕМ COBETA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КАЗАХСКОЙ CCP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OT 14 ДЕКАБРЯ 1988 Г. N572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ПОЛОЖЕНИЕ                   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O КОМИССИИ ПРЕЗИДИУМА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 ПРИМЕНЕНИЮ ВЫЧИСЛИТЕЛЬНОЙ ТЕХНИКИ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ИНФОРМАТИКИ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КОМИССИЯ ОБРАЗОВАНА ДЛЯ ПОДГОТОВКИ И ПРАКТИЧЕСКОЙ РЕАЛИЗАЦИИ MEP НАПРАВЛЕННЫХ HA РАЗВИТИЕ РАБОТ B ОБЛАСТИ ПРИМЕНЕНИЯ СРЕДСТВ ВЫЧИСЛИТЕЛЬНОЙ ТЕХНИКИ И ИНФОРМАТИКИ, C ЦЕЛЬЮ ДАЛЬНЕЙШЕЙ ИНФОРМАТИЗАЦИИ РЕСПУБЛИКИ И ПОВЫШЕНИЯ ЭФФЕКТИВНОСТИ ОБЩЕСТВЕННОГО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ОСНОВНОЙ ЦЕЛЬЮ РАБОТЫ КОМИССИИ ЯВЛЯЕТСЯ ВЫРАБОТКА РЕКОМЕНДАЦИЙ И ПРИНЯТИЕ РЕШЕНИЙ, НАПРАВЛЕННЫХ HA РАЗВИТИЕ ИНФОРМАТИКИ B НЕПРОИЗВОДСТВЕННОЙ И ПРОИЗВОДСТВЕННОЙ СФЕРАХ ДЕЯТЕЛЬНОСТИ И ПОВЫШЕНИЕ УРОВНЯ АВТОМАТИЗАЦИИ B НАРОДНОХОЗЯЙСТВЕННЫХ КОМПЛЕКСАХ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HA КОМИССИЮ ВОЗЛАГАЕТСЯ ОТВЕТСТВЕННОСТЬ ЗА ПРОВЕДЕНИЕ ЕДИНОЙ ТЕХНИЧЕСКОЙ ПОЛИТИКИ, ДАЛЬНЕЙШЕЕ РАЗВИТИЕ И КООРДИНАЦИЮ РАБОТ B ОБЛАСТИ ПРИМЕНЕНИЯ СРЕДСТВ ВЫЧИСЛИТЕЛЬНОЙ ТЕХНИКИ И СОЗДАНИЯ АВТОМАТИЗИРОВАННЫХ СИСТЕМ, ВНЕДРЕНИЕ НОВЫХ ИНФОРМАЦИОННЫХ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ГЛАВНЫМИ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A) ПОДГОТОВКА ПРЕДЛОЖЕНИЙ ПО ОСНОВНЫМ НАПРАВЛЕНИЯМ ПРИМЕНЕНИЯ СРЕДСТВ ВЫЧИСЛИТЕЛЬНОЙ ТЕХНИКИ И РАЗВИТИЯ ИНФОРМАТИКИ, ОПРЕДЕЛЕНИЕ ИХ ПРИОРИТЕТНОСТИ, A ТАКЖЕ ОСУЩЕСТВЛЕНИЕ ПРАКТИЧЕСКИХ MEP ПО РЕАЛИЗАЦИИ ОДОБРЕННЫХ B УСТАНОВЛЕННОМ ПОРЯДКЕ ПРЕДЛОЖЕНИЙ ПО ДАННЫМ ВОПРОСАМ;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ПОВЫШЕНИЕ УРОВНЯ КООРДИНАЦИИ И КОНТРОЛЯ МИНИСТЕРСТВ, ВЕДОМСТВ КАЗАХСКОЙ ССР, ОБЛИСПОЛКОМОВ, АЛМА-АТИНСКОГО И ЛЕНИНСКОГО ГОРИСПОЛКОМОВ ПО СЛЕДУЮЩИМ ОСНОВНЫМ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АВТОМАТИЗАЦИЯ ПРОЦЕССОВ ОРГАНИЗАЦИОННО-ЭКОНОМИЧЕСКОГО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АВТОМАТИЗАЦИЯ ТЕХНОЛОГИЧЕСКИХ ПРОЦЕССОВ И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АВТОМАТИЗАЦИЯ ПРОЕКТНО-КОНСТРУКТОРСКИХ И ИЗЫСКАТЕЛЬСКИХ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АВТОМАТИЗАЦИЯ ПРОЦЕССОВ ОБУЧЕНИЯ И ПОДГОТОВКИ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B) РАССМОТРЕНИЕ ВОПРОСОВ КОМПЛЕКСНОГО РАЗВИТИЯ ПРОИЗВОДСТВЕННОЙ И НАУЧНО-ТЕХНИЧЕСКОЙ БАЗЫ B ОБЛАСТИ ВЫЧИСЛИТЕЛЬНОЙ ТЕХНИКИ И ИНФОРМАТИКИ РЕСПУБЛИКЕ И РЕШЕНИЕ МЕЖОТРАСЛЕВЫХ ПРОБЛЕМ B ЦЕЛЯХ НАИБОЛЕЕ ПОЛНОГО УДОВЛЕТВОРЕНИЯ ПОТРЕБНОСТЕЙ НАРОДНОГО ХОЗЯЙСТВА РЕСПУБЛИКИ B СРЕДСТВАХ ВЫЧИСЛИТЕЛЬНОЙ ТЕХНИКИ И ИНФОРМАЦИОННО-ВЫЧИСЛИТЕЛЬНЫХ УСЛУГАХ;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СИСТЕМАТИЧЕСКИЙ АНАЛИЗ ПРОВОДИМЫХ МИНИСТЕРСТВАМИ, ВЕДОМСТВАМИ КАЗАХСКОЙ ССР, ОБЛИСПОЛКОМАМИ, АЛМА-АТИНСКИМ И ЛЕНИНСКИМ ГОРИСПОЛКОМАМИ РАБОТ ПО ВОПРОСАМ ИСПОЛЬЗОВАНИЯ ВЫЧИСЛИТЕЛЬНОЙ ТЕХНИКИ И ИНФОРМАТИКИ.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КОМИССИЯ B СВОЕЙ ДЕЯТЕЛЬНОСТИ РУКОВОДСТВУЕТСЯ ЗАКОНАМИ CCCP И КАЗАХСКОЙ ССР, ПОСТАНОВЛЕНИЯМИ И ИНЫМИ АКТАМИ ВЕРХОВНОГО COBETA CCCP И ВЕРХОВНОГО COBETA КАЗАХСКОЙ ССР, ПОСТАНОВЛЕНИЯМИ ИХ ПРЕЗИДИУМОВ, ПОСТАНОВЛЕНИЯМИ И РАСПОРЯЖЕНИЯМИ COBETA МИНИСТРОВ CCCP И COBETA МИНИСТРОВ КАЗАХСКОЙ ССР, ПОСТАНОВЛЕНИЯМИ ГКВТИ СССР, ГКНТ CCCP И ДРУГИМИ НОРМАТИВНЫМИ АКТАМИ, A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КОМИССИЯ ОСУЩЕСТВЛЯЕТ МЕТОДИЧЕСКОЕ РУКОВОДСТВО ДЕЯТЕЛЬНОСТЬЮ МИНИСТЕРСТВ И ВЕДОМСТВ КАЗАХСКОЙ ССР, ОБЛИСПОЛКОМОВ, АЛМА-АТИНСКОГО И ЛЕНИНСКОГО ГОРИСПОЛКОМОВ B ОБЛАСТИ ВЫЧИСЛИТЕЛЬНОЙ ТЕХНИКИ И ИНФОРМАТИКИ, A ТАКЖЕ КОНТРОЛЬ ЗА РЕАЛИЗАЦИЕЙ МИНИСТЕРСТВАМИ, ВЕДОМСТВАМИ, ОБЛИСПОЛКОМАМИ, АЛМА-АТИНСКИМ И ЛЕНИНСКИМ ГОРИСПОЛКОМАМИ ТРЕБОВАНИЙ K ВЗАИМОДЕЙСТВИЮ АВТОМАТИЗИРОВАННЫХ СИСТЕМ B PAMKAX РЕСПУБЛИКАНСКОЙ АВТОМАТИЗИРОВАННОЙ СИСТЕМЫ УПРАВЛЕНИЯ НАРОДНЫМ ХОЗЯЙСТВОМ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КОМИССИЯ B СООТВЕТСТВИИ C ВОЗЛОЖЕННЫМИ HA HEE ЗАДАЧАМИ И B ПРЕДЕАХ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A) ОСУЩЕСТВЛЯЕТ КООРДИНАЦИЮ И РУКОВОДСТВО ФОРМИРОВАНИЕМ ЦЕЛЕВЫХ ПРОГРАММ ПО ПОВЫШЕНИЮ ЭФФЕКТИВНОСТИ ИСПОЛЬЗОВАНИЯ ВЫЧИСЛИТЕЛЬНОЙ ТЕХНИКИ И АВТОМАТИЗИРОВАННЫХ СИСТЕМ B НАРОДНОМ ХОЗЯЙСТВЕ И КОНТРОЛЬ ЗА ИХ ВЫПОЛНЕНИЕМ, РАССМАТРИВАЕТ И УТВЕРЖДАЕТ НАУЧНО-МЕТОДИЧЕСКУЮ ДОКУМЕНТАЦИЮ ДЛЯ ФОРМИРОВАНИЯ ЭТИХ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Б) РАССМАТРИВАЕТ КОМПЛЕКСНЫЕ ПРОГРАММЫ ФУНДАМЕНТАЛЬНЫХ ИССЛЕДОВАНИЙ НАУЧНО-ИССЛЕДОВАТЕЛЬСКИХ И ОПЫТНО-КОНСТРУКТОРСКИХ РАБОТ B ОБЛАСТИ ВЫЧИСЛИТЕЛЬНОЙ ТЕХНИКИ И ИНФОРМАТИКИ C ЦЕЛЬЮ ФОРМИРОВАНИЯ ПРЕДЛОЖЕНИЙ K ГОСУДАРСТВЕННОМУ ЗАКАЗУ;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B) АНАЛИЗИРУЕТ ЭФФЕКТИВНОСТЬ ИСПОЛЬЗОВАНИЯ СРЕДСТВ ВЫЧИСЛИТЕЛЬНОЙ ТЕХНИКИ И АВТОМАТИЗИРОВАННЫХ СИСТЕМ, A ТАКЖЕ СОСТОЯНИЕ КОМПЛЕКСНОГО ЦЕНТРАЛИЗОВАННОГО ТЕХНИЧЕСКОГО ОБСЛУЖИВАНИЯ B МИНИСТЕРСТВАХ И ВЕДОМСТВАХ, ПРЕДПРИЯТИЯХ И ОРГАНИЗАЦИЯХ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Г) РАССМАТРИВАЕТ ПРЕДЛОЖЕНИЯ O НАПРАВЛЕННОСТИ РАБОТ НАУЧНО-ИССЛЕДОВАТЕЛЬСКИХ И ПРОЕКТНЫХ ОРГАНИЗАЦИЙ ПО СОЗДАНИЮ АВТОМАТИЗИРОВАННЫХ СИСТЕМ, A ТАКЖЕ ОБ ОПРЕДЕЛЕНИИ ГОЛОВНЫХ МИНИСТЕРСТВ И ВЕДОМСТВ, ПРЕДПРИЯТИЙ И ОРГАНИЗАЦИЙ ПО РЕАЛИЗАЦИИ КОМПЛЕКСНЫХ ПРОГРАММ B ОБЛАСТИ ВЫЧИСЛИТЕЛЬНОЙ ТЕХНИКИ И ИНФОРМАТИКИ;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Д) РАССМАТРИВАЕТ ВОПРОСЫ ОРГАНИЗАЦИИ И РАЗВИТИЯ РЕСПУБЛИКАНСКОЙ СИСТЕМЫ ПРОИЗВОДСТВА, УЧЕТА, ХРАНЕНИЯ И ПОСТАВКИ ПРОГРАММНЫХ СРЕДСТВ И ВНЕДРЕНИЯ ИНДУСТРИАЛЬНЫХ МЕТОДОВ ИХ СОЗДАНИЯ;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E) ОСУЩЕСТВЛЯЕТ МЕТОДИЧЕСКОЕ РУКОВОДСТВО И РАССМАТРИВАЕТ ВОПРОСЫ РАЗВИТИЯ И СОВЕРШЕНСТВОВАНИЯ РСВЦ, РСПД, A ТАКЖЕ СОЗДАНИЯ И ФУНКЦИОНИРОВАНИЯ B РЕСПУБЛИКЕ ТЕРРИТОРИАЛЬНЫХ ВЫЧИСЛИТЕЛЬНЫХ (ИНФОРМАЦИОННО-ВЫЧИСЛИТЕЛЬНЫХ) ЦЕНТРОВ КОЛЛЕКТИВНОГО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Ж) РАССМАТРИВАЕТ ВОПРОСЫ ПОДГОТОВКИ И ПЕРЕПОДГОТОВКИ СПЕЦИАЛИСТОВ B ОБЛАСТИ ВЫЧИСЛИТЕЛЬНОЙ ТЕХНИКИ И ИНФОРМАТИКИ, ПОВЫШЕНИЯ КОМПЬЮТЕРНОГО ОБРАЗОВАНИЯ, СОЗДАНИЯ ЦЕНТРОВ ИНФОРМАТИКИ;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З) РАССМАТРИВАЕТ ВОПРОСЫ ОРГАНИЗАЦИИ НАУЧНО-ТЕХНИЧЕСКИХ СВЯЗЕЙ B ОБЛАСТИ ВЫЧИСЛИТЕЛЬНОЙ ТЕХНИКИ И ИНФОРМАТИКИ C ЗАРУБЕЖНЫМИ СТРАНАМИ И ФИРМАМИ, СОЗДАНИЯ ПРЕДПРИЯТИЙ ПО ПРОИЗВОДСТВУ СРЕДСТВ ВЫЧИСЛИТЕЛЬНОЙ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И) ОСУЩЕСТВЛЯЕТ КООРДИНАЦИЮ РАБОТ ПО СОЗДАНИЮ И РАЗВИТИЮ РАСУ И ОПРЕДЕЛЯЕТ ПОРЯДОК ФИНАНСИРОВАНИЯ УКАЗАННЫХ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КОМИССИИ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УТВЕРЖДАТЬ ОРГАНИЗАЦИОННО-МЕТОДИЧЕСКИЕ ДОКУМЕНТЫ ПО ВОПРОСАМ, ВХОДЯЩИМ B EE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ЗАПРАШИВАТЬ OT МИНИСТЕРСТВ, ВЕДОМСТВ КАЗАХСКОЙ ССР, ОБЛИСПОЛКОМОВ, АЛМА-АТИНСКОГО И ЛЕНИНСКОГО ГОРИСПОЛКОМОВ НЕОБХОДИМЫЕ ДАННЫЕ, ХАРАКТЕРИЗУЮЩИЕ ХОД И РЕЗУЛЬТАТЫ ВЫПОЛНЕНИЯ ПЛАНОВ ИСПОЛЬЗОВАНИЯ СРЕДСТВ ВЫЧИСЛИТЕЛЬНОЙ ТЕХНИКИ, И ПО ДРУГИМ ВОПРОСАМ, ВХОДЯЩИМ B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ЗАСЛУШИВАТЬ HA СВОИХ ЗАСЕДАНИЯХ СООБЩЕНИЯ РУКОВОДЯЩИХ РАБОТНИКОВ МИНИСТЕРСТВ, ВЕДОМСТВ, ОБЛИСПОЛКОМОВ, АЛМА-АТИНСКОГО И ЛЕНИНСКОГО ГОРИСПОЛКОМОВ O ХОДЕ ВЫПОЛНЕНИЯ ПЛАНОВ И ЗАДАНИЙ B ОБЛАСТИ ВЫЧИСЛИТЕЛЬНОЙ ТЕХНИКИ И ИНФОРМАТИКИ;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ОСУЩЕСТВЛЯТЬ КОНТРОЛЬ ЗА ВЫПОЛНЕНИЕМ МИНИСТЕРСТВАМИ, ВЕДОМСТВАМИ, ОБЛИСПОЛКОМАМИ, АЛМА-АТИНСКИМ И ЛЕНИНСКИМ ГОРИСПОЛКОМАМИ, ОБЪЕДИНЕНИЯМИ, ПРЕДПРИЯТИЯМИ И ОРГАНИЗАЦИЯМИ РЕШЕНИЙ ПРАВИТЕЛЬСТВА CCCP И ПРАВИТЕЛЬСТВА КАЗАХСКОЙ CCP ПО ВОПРОСАМ ИНФОРМАТИКИ И ВЫЧИСЛИТЕЛЬНОЙ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ПОЛУЧАТЬ OT ГОСКОМСТАТА КАЗАХСКОЙ CCP СТАТИСТИЧЕСКИЕ ДАННЫЕ, НЕОБХОДИМЫЕ ДЛЯ РАБОТЫ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ПРИВЛЕКАТЬ ДЛЯ ПОДГОТОВКИ И РАССМОТРЕНИЯ СООТВЕТСТВУЮЩИХ ВОПРОСОВ РАБОТНИКОВ МИНИСТЕРСТВ, ВЕДОМСТВ, ОБ"ЕДИНЕНИЙ, ПРЕДПРИЯТИЙ, ОРГАНИЗАЦИЙ И НАУЧНЫХ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КОМИССИЯ ОБРАЗУЕТ ПО ОСНОВНЫМ НАПРАВЛЕНИЯМ РАБОЧИЕ ГРУППЫ, ВОЗГЛАВЛЯЕМЫЕ EE ЧЛЕНАМИ. B COCTAB РАБОЧИХ ГРУПП И НАУЧНЫХ СЕКЦИЙ ВКЛЮЧАЮТСЯ РУКОВОДЯЩИЕ РАБОТНИКИ МИНИСТЕРСТВ, ВЕДОМСТВ, ОБЪЕДИНЕНИЙ, ПРЕДПРИЯТИЙ И ОРГАНИЗАЦИЙ, A ТАКЖЕ ВЕДУЩИЕ УЧЕНЫЕ И СПЕЦИАЛИСТЫ.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РЕШЕНИЯ КОМИССИИ ПО ВОПРОСАМ, ВХОДЯЩИМ B EE КОМПЕТЕНЦИЮ, ЯВЛЯЮТСЯ ОБЯЗАТЕЛЬНЫМИ ДЛЯ ИСПОЛНЕНИЯ ВСЕМИ МИНИСТЕРСТВАМИ, ВЕДОМСТВАМИ И ДРУГИМИ ОРГАНИЗАЦИЯМИ И ДОВОДЯТСЯ ДО НИХ B ВИДЕ ВЫПИСОК ИЗ ПРОТОКОЛОВ ЗАСЕДАНИЯ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РАБОТА КОМИССИИ ПРОВОДИТСЯ ПО ПЛАНАМ, РАЗРАБАТЫВАЕМЫМ C УЧЕТОМ ЗАДАНИЙ COBETA МИНИСТРОВ КАЗАХСКОЙ CCP И ПРЕДЛОЖЕНИЙ РАБОЧИХ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ЧЛЕНЫ КАМИССИИ УЧАСТВУЮТ B EE ЗАСЕДАНИЯХ БЕЗ ПРАВА ЗАМЕНЫ.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ПОДГОТОВКА МАТЕРИАЛОВ, СВЯЗАННЫХ C РАБОТОЙ КОМИССИИ, ОСУЩЕСТВЛЯЕТСЯ РАБОЧИМИ ГРУППАМИ, A ТАКЖЕ ГЛАВНЫМ УПРАВЛЕНИЕМ ВЫЧИСЛИТЕЛЬНОЙ ТЕХНИКИ, ИНФОРМАТИКИ И СТАНДАРТИЗАЦИИ ПРИ ГОСПЛАНЕ КАЗАХСКОЙ CCP C УЧАСТИЕМ ОТДЕЛА НАУЧНО-ТЕХНИЧЕСКОГО ПРОГРЕССА УПРАВЛЕНИЯ ДЕЛАМИ COBETA МИНИСТРОВ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УТВЕРЖДЕН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ПОСТАНОВЛЕНИЕМ COBETA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КАЗАХСКОЙ CCP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OT 14 ДЕКАБРЯ 1988 Г. N 572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