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d791" w14:textId="c9cd7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"Об обязательном социальном страховании"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ноября 2003 года N 277-р.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обязательном социальном страховании" (далее - перечень).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разработать и внести на утверждение Правительства Республики Казахстан проекты нормативных правовых актов согласно перечню.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Центральным исполнительным органам принять ведомственные нормативные правовые акты согласно перечню и проинформировать Правительство Республики Казахстан о принятых мерах.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2003 года N 277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нормативных правовых актов, принятие которых необходимо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в целях реализации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"Об обязательном социальном страховании"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 Наименование нормативного     !  Срок    !Государственный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 правового акта           !исполнения!орган, 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          !венный за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        !          !полнение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Разработать и внести проекты постановлений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О создании акционерного общества     Март 2004  МТСЗН, МФ,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"Государственный фонд социального               МЭБП,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страхования"   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О внесении дополнения в постановле-  Март 2004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20 июля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983 "Вопросы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 утверждении Правил и сроков       Май 2004   МТСЗН,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исчисления социальных отчислений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Об утверждении Правил повышения      Июнь 2004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исчисления размера 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выплат из Государственного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Об утверждении Правил выплаты        Июнь 2004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 выплат, не полученных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своевременно либо не полностью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вине уполномоченного органа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назначению социальных выплат,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центра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пенсий и (или)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фонда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Об утверждении Перечня финансовых    Июль 2004  МТСЗН, МЭБП,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инструментов для инвестирования                 НБ (по согла-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активов Государственного фонда                  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Об утверждении Правил осуществления  Октябрь    МТСЗН,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Государственным фондом  2004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страхования, связанной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ценными бумагами и другими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финансовыми инструментами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Об утверждении предельной величины   Октябрь    МТСЗН,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процентной ставки комиссионного      2004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вознаграждения на осуществление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и механизма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ее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Об утверждении норм и лимитов,       Ноябрь     МТСЗН, НБ (по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обеспечивающих финансовую            2004      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устойчивость Государственного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Разработать и утвердить ведомственные нормативные правовые акты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Об утверждении формы заявления       Июль 2004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назначения социальных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 Государственного фонда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Об утверждении квалификационных      Август 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требований, предъявляемых для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руководящих работников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фонда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 утверждении Перечня, форм и       Сентябрь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сроков представления финансовой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иной отчетности Государственным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фондом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Об утверждении Правил                Октябрь    МТСЗН, МЗ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освидетельствования и установления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степени утраты трудоспособности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 порядке инспектирования            Ноябрь 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Государственного фонда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социального страхования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О порядке получения плательщиком     Декабрь    МТСЗН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социальных отчислений от    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центра по выплате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пенсий информации о перечисленных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суммах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