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ea25" w14:textId="88de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21 января 2013 года № 10 "Об установлении квоты рабочих мест для инвалидов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1 марта 2014 года № 85. Зарегистрировано Департаментом юстиции Мангистауской области 31 марта 2014 года № 2378. Утратило силу постановлением акимата Мангистауского района Мангистауской области от 07 июля 2016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c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го района от 21 января 2013 года № 10 "Об установлении квоты рабочих мест для инвалидов в Мангистауском районе" (зарегистрировано в Реестре государственной регистрации нормативных правовых актов № 2215 от 6 февраля 2013 года, опубликовано в районной газете "Жаңа өмір" № 8 от 13 февраля 2013 года),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пункт 5-2)" заменить словами "подпункт 5-2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Мангистауского района" обеспечить государственную регистрацию поcтановления в Департаменте юстиции Мангистауской области, официальное опубликование в средствах массовой информаций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Е.Махму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c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й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г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3.2014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