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5294" w14:textId="66e5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23 декабря 2015 года № 49/4. Зарегистрировано Департаментом юстиции Северо-Казахстанской области 21 января 2016 года № 3579. Утратило силу решением маслихата Мамлютского района Северо-Казахстанской области от 27 января 2017 года № 12/5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Мамлютского района Северо-Казахстанской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от 3 декабря 2013 года № 704 "Об утверждении Типового регламента маслихата",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Мамлютского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маслихата Мамлютского района Северо-Казахстанской области от 23 декабря 2015 года № 49/4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Мамлютского района Северо-Казахстанской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Мамлютского района Северо-Казахстанской области" является государственным органом, обеспечивающим деятельность маслихата Мамлютского района Северо-Казахстанской области,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Мамлютского района Северо-Казахстанской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маслихата Мамлютского района Северо-Казахстанской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Мамлютского района Северо-Казахстанской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Мамлютского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Мамлютского района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маслихата Мамлютского района Северо-Казахстанской области" по вопросам своей компетенции в установленном законодательством порядке принимает решение, оформляемые распоряжениями секретаря маслихата Мамлютского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Мамлютского района Северо-Казахстанской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150900, Республика Казахстан, Северо-Казахстанская область, Мамлютский район, город Мамлютка, улица А. Кунанбаева,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"Аппарат маслихата Мамлютского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маслихата Мамлютского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маслихата Мамлютского района Северо-Казахстанской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маслихата Мамлютского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Мамлютского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маслихата Мамлютского района Северо-Казахстанской области": обеспечение деятельности маслихата Мамлютского района,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организационное, правовое, материально-техническое и иное обеспечение маслихата и его органов,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взаимодействий маслихата с государственными органами, должностными лицами,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на основе планов работы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заседаний сессий, постоянных комиссий и других мероприятий, проводимых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организационно-документальное обеспечение деятельности маслихата,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приҰма граждан депутатами маслихата; учҰт и регистрация обращений граждан, своевременное их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подготовка письменных запросов депутатов; учҰт и контроль над своевременным рассмотрением депутатских запросов;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контроль на соответствие действующему законодательству Республики Казахстан проектов нормативных правовых актов, проектов решений вносимых на рассмотрение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оформление и согласование проектов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подготовка протоколов сессий, заседаний постоянных и временных комиссий и иных информационно-справочных материалов председателю сессии, секретарю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публикаций в средствах массовой информации о деятельности районного маслихата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оказывать консультативно-методическую, информационную помощь депутатам в осуществлении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пользоваться информационными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вести служебную переписку по вопросам, отнесенным к ведению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и получать в пределах своей компетенции сведения либо документацию необходимую для исполнения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посещать в установленном порядке для исполнения должностных обязанностей государственные органы 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работе постоянных и временных комиссиях.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привлекать работников государственных органов и иных организаций к участию в рассмотрении вопросов, относящихся к компетенции районного маслихата, создавать временные рабочие группы для решения соответствующих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Конституцию и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не допускать принятия решений, не соответствующих основным направлениям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соблюдать интересы Республики Казахстан в обеспечении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придерживаться общегосударственных стандартов, устанавливаемых в общественно значимых сферах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обеспечивать соблюдение прав и законных интересов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представлять в установленном порядке нормативные правовые акты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направлять в установленном порядке нормативные правовые акты для опубликования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предоставлять доступ заинтересованным лицам для ознакомления с нормативными правовыми актами принятыми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осуществлять рассылку решений маслихата исполнительным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обеспечивать сохранность документации, оргтехники, материальных ценностей и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маслихата Мамлютского района Северо-Казахстанской области" осуществляется секретарем маслихата, который несет персональную ответственность за выполнение возложенных на государственное учреждение "Аппарат маслихата Мамлютского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избирается на должность и освобождается от должности на сессии маслихата в порядке, предусмотренном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Мамлютского района Северо-Казахстанской области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по решению председателя сессии маслихата его полномочия временно осуществляется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 Мамлютского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принимает меры направленные на противодействие коррупции в государственном учреждении "Аппарат маслихата Мамлютского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выполняет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маслихата Мамлютского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маслихата Мамлютского района Северо-Казахстанской области",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маслихата Мамлютского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маслихата Мамлютского района Северо-Казахстанской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С истечением срока полномочий районного маслихата, в случаях досрочного прекращения полномочий районного маслихата и выборов нового состава его депутатов, деятельность государственных служащих государственного учреждения "Аппарат маслихата Мамлютского района Северо-Казахстанской области" не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