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f526" w14:textId="0b0f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постановление акимата Аксуского района от 11 августа 2015 года № 305 "Об утверждении Положения государственного учреждения "Аксуский районный отдел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18 января 2016 года № 4. Зарегистрировано Департаментом юстиции Алматинской области 19 февраля 2016 года № 3735.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Аксуского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акимата Аксуского района" (далее - Положение) утвержденного постановлением акимата Аксуского района от 11 августа 2015 года № 305 "Об утверждении Положения государственного учреждения "Аксуский районный отдел образования" (зарегистрированного в Реестре государственной регистрации нормативных правовых актов от 16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3426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"Аксу онири" от 25 декабря 2015 года № 52 (9788))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государственных учреждений, находящихся в ведении Отдела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Положения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коммунальное государственное учреждение "Средняя школа имени Бижараса Садырбая с дошкольным мини-центром" Аксуского районного отдела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коммунальное государственное учреждение "Основная средняя школа имени Ш. Уалиханова с дошкольным мини-центром" Аксуский районный отдел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"19) коммунальное государственное учреждение "Средняя школа имени Нурсултана Есебулатова с дошкольным мини-центром" включая начальные школы ГЭС, Кызылкайын Аксуского районного отдела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"20) коммунальное государственное учреждение "Основная средняя школа имени Кудаша Мукашева с дошкольным мини-центром" государственное учреждение Аксуского районного отдела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"25) коммунальное государственное учреждение "Алажидинская основная средняя школа" Аксуского районного отдела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"28) коммунальное государственное учреждение "основная средняя школа имени Мухтара Ауэзова" Аксуского районного отдела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государственных учреждений, находящихся в ведении Отдела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Положения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"Аксуский районный отдел образования" Рамазанова Бегымбека Сейфилмаликовича опубликование настоящего постановления после государственной регистрации в органах юстиции в официальных в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Корганбаева Сабита Бейсебековича.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