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8eae" w14:textId="771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19 марта 2014 года № 221 "Об утверждении Регламента Мендыкаринского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24 августа 2017 года № 134. Зарегистрировано Департаментом юстиции Костанайской области 8 сентября 2017 года № 7196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марта 2014 года № 221 "Об утверждении Регламента Мендыкаринского районного маслихата" (зарегистрировано в Реестре государственной регистрации нормативных правовых актов за № 4594, опубликовано 24 апреля 2014 года в районной газете "Меңдіқара үні").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