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c94d" w14:textId="bf1c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Кенсайского сельского округа Зайсанского района Восточно-Казахстанской области от 9 июня 2021 года № 4. Зарегистрировано в Министерстве юстиции Республики Казахстан 10 июня 2021 года № 22993. Утратило силу - решением акима Кенсайского сельского округа Зайсанского района Восточно-Казахстанской области от 28 октября 2021 года № 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Кенсайского сельского округа Зайсанского района Восточно-Казахстанской области от 28.10.2021 № 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Зайсанского района от 11 мая 2021 года № 510,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Бакасу Кенсайского сельского округа в связи с возникновением болезни бруцеллез мелкого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Кенсайского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Кенсайского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