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994e" w14:textId="b859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Ерофеевка Аккольского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 июля 2023 года № А-7/263 и решение Акмолинского областного маслихата от 1 июля 2023 года № 8С-3-16. Зарегистрировано Департаментом юстиции Акмолинской области 3 июля 2023 года № 8595-03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года, совместного постановления акимата Аккольского района от 15 августа 2022 года № А-8/170 и решения Аккольского районного маслихата от 15 августа 2022 года № С 24-2 "О внесении предложения по переименованию села Ерофеевка Урюпинского сельского округа Аккольского района" и с учетом мнения населения села Ерофеевка Аккольского района,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Ерофеевка Урюпинского сельского округа Аккольского района Акмолинской области в село Мереке.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