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72d7" w14:textId="f8a7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
Республики Казахстан по вопросам государственного регулирования производства и оборота этилового спирта и алкогольной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марта 2004 года N 534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г. "О лицензировании" (Ведомости Верховного Совета Республики Казахстан, 1995 г., N 3-4, ст. 37; N 12, ст. 88; N 14, ст. 93; N 15-16, ст. 109; N 24, ст. 162; Ведомости Парламента Республики Казахстан, 1996 г., N 8-9, ст. 236; 1997 г., N 1-2, ст. 8; N 7, ст. 80; N 11, ст. 144, 149; N 12, ст. 184; N 13-14, ст. 195, 205; N 22, ст. 333; 1998 г., N 14, ст. 201; N 16, ст. 219; N 17-18, ст. 222, 224, 225; N 23, ст. 416; N 24, ст. 452; 1999 г., N 20, ст. 721, 727; N 21, ст. 787; N 22, ст. 791; N 23, ст. 931; N 24, ст. 1066; 2000 г., N 10, ст. 248; N 22, ст. 408; 2001 г., N 1, ст. 7; N 8, ст. 52, 54; N 13-14, ст. 173, 176; N 23, ст. 321; N 24, ст. 338; 2002 г., N 2, ст. 17; N 15, ст. 151; N 19-20, ст. 165; 2003 г., N 1-2, ст. 2; N 4, ст. 25; N 6, ст. 34; N 10, ст. 50, 51; N 11, ст. 69; N 14, ст. 107; N 15, ст. 124, 128, 139):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32) пункта 1 статьи 9 слова "хранение и реализация этилового спирта,"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июля 1999 г. "О государственном регулировании производства и оборота этилового спирта и алкогольной продукции" (Ведомости Парламента Республики Казахстан, 1999 г., N 20, ст. 720):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"1,5" заменить словом "полутора";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"розничная торговля - реализация" заменить словами "розничная реализация - продажа";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"контрольно-кассовым аппаратом" заменить словами "контрольно-кассовой машиной";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"непищевого сырья, а также спирты, коньячный и виноградный" заменить словами "из виноматериала путем прямой или двойной перегонки и иным путем из непищевого сырья";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фирменный специализированный магазин - стационарное помещение, оборудованное торговым залом, оснащенное контрольно-кассовой машиной с фискальной памятью и предназначенное для розничной реализации собственной алкогольной продукции;";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14)-19)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этиловый спирт или алкогольная продукция, перешедшие в собственность государства, - конфискованные, безвозмездно перешедшие в собственность государства на основании судебного решения, оформленные в таможенном режиме отказа от товара в пользу государства этиловый спирт или алкогольная продукция;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пластиковая емкость - потребительская тара на основе полиэтилена, полистирола и иного полимерного материала;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комбинированная полимерная тара - потребительская тара, изготовленная из комбинированных полимерных материалов, внутренняя поверхность которых изготовлена из пищевого полимерного материала;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учетно-контрольная марка - специальная разовая наклейка с необходимыми степенями защиты, предназначенная для идентификации алкогольной продукции (кроме пива) с целью учета и осуществления контроля за ее оборотом;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жестяная тара - потребительская тара, изготовленная из специальной жести, внутренняя поверхность которой состоит из пищевого материала;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потребительская тара - тара, поступающая к потребителю с алкогольной продукцией, не выполняющая функцию транспортной тары и изготовленная из материалов, разрешенных к использованию центральным исполнительным органом Республики Казахстан в области охраны здоровья граждан.";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статье 5: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10) пункта 1 слово "обработанный"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 цифры "38-45%, 50% и 56%" заменить словами "тридцать восемь - сорок пять процентов, пятьдесят процентов и пятьдесят шесть процентов";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 цифры "12-60%", "30% до 60%" и "12% до 30%" заменить соответственно словами "двенадцать - шестьдесят процентов", "тридцати процентов до шестидесяти процентов" и "двенадцати процентов до тридцати процентов";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 дополнить словами "с использованием при необходимости сахара и лимонной кислоты";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10 слова "пищевых вкусо-ароматических добавок (кроме химических)" заменить словами "сахара, этилового спирта";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11 и 12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Винные напитки - алкогольные напитки, крепостью не более двенадцати процентов, основу которых составляют натуральные виноградные, плодовые виноматериалы или их концентраты, с добавлением сахара, дубового концентрата, пищевых вкусо-ароматических добавок природного происхождения, красителей и воды без добавления этилового спирта и крепленых виноматериалов.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Виноматериал - сусло виноградное, сок плодово-ягодный, сброженные или находящиеся в процессе брожения независимо от способа приостановки брожения, с объемной долей этилового спирта более полутора процентов, предназначенные для приготовления вин или для купажирования.";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13 цифру "3" заменить словом "трех";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16 цифры "30%" заменить словами "тридцать процентов";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17 цифры "30%" заменить словами "тридцати процентов";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статье 7: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после слова "разрабатывается" дополнить словами "и утверждается";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 слово "пива" заменить словами "насыщенной двуокисью углерода";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статье 9: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реализация алкогольной продукции (кроме пива) без марок акцизного сбора и учетно-контрольных марок;";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реализация алкогольной продукции в жестяных емкостях (кроме пива и слабоалкогольных напитков с объемным содержанием этилового спирта менее двенадцати процентов), в комбинированной полимерной таре, в бутылках без этикеток и пластиковых емкостях;";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Правила оборота этилового спирта и алкогольной продукции утверждаются Правительством Республики Казахстан.";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статье 10: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 и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Импорт этилового спирта осуществляется по лицензии на импорт этилового спирта при наличии лицензии на производство алкогольной продукции, на выработку которой используется этиловый спирт.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Импорт виноматериала осуществляется по лицензии на импорт виноматериала при наличии лицензии на производство алкогольной продукции, на выработку которой используется виноматериал.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Импорт алкогольной продукции осуществляется по лицензии на импорт алкогольной продукции и при наличии лицензий на производство алкогольной продукции либо на хранение, оптовую реализацию алкогольной продукции (кроме пива).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Экспорт этилового спирта допускается только при наличии лицензии на производство этилового спирта.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лицензий на производство алкогольной продукции, хранение, оптовую реализацию алкогольной продукции (кроме пива) дает право на экспорт алкогольной продукции.";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Запрещается ввоз в Республику Казахстан этилового спирта и алкогольной продукции, оборот которых запрещен пунктом 2 статьи 9 настоящего Закона.";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статье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11. Порядок и условия хранения и реализации этилового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спирта";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Хранение и реализация этилового спирта осуществляются только при наличии лицензии на производство этилового спирта со складских помещений производителя.";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Хранение этилового спирта осуществляется в порядке, установленном законодательством Республики Казахстан.";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статье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слово "оптовая"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 и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Производитель вправе реализовывать алкогольную продукцию через фирменные специализированные магазины и лицам, имеющим лицензию на хранение и оптовую реализацию алкогольной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Импортеры и лица, имеющие лицензии на хранение, оптовую реализацию алкогольной продукции (кроме пива), вправе реализовывать алкогольную продукцию исключительно лицам, имеющим соответствующую лицензию на хранение, оптовую и розничную реализацию алкогольной продукции (кроме пива).";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статье 15: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дополнить словами "на производство и импорт этилового спирта и алкогольной продукции";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"для розничной торговли алкогольной продукции" заменить словами "на хранение и оптовую реализацию алкогольной продукции (кроме пива), на розничную реализацию алкогольной продукции (кроме пива)";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Хранение и реализация этилового спирта без лицензии на производство этилового спирта запрещаются, за исключением случаев, установленных настоящим пунктом.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Лицензия на производство алкогольной продукции дает право на хранение этилового спирта, хранение и реализацию алкогольной продукции собственного производства через фирменные специализированные магазины, а также на оптовую реализацию лицам, имеющим лицензию на хранение и оптовую реализацию алкогольной продукции.";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6: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3) и 6)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хранение, оптовая и розничная реализация алкогольной продукции (кроме пива);";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пункт 1 статьи 18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Обследование лиц на предмет установления соответствия квалификационным требованиям для получения лицензии на производство этилового спирта и алкогольной продукции, хранение и оптовую реализацию алкогольной продукции (кроме пива) производится на договорной основе только специализированными государственными предприятиями уполномоченного органа.";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 пункте 1 статьи 19: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"хранение и реализацию этилового спирта, хранение и реализацию алкогольной продукции" заменить словами "хранение, оптовую и розничную реализацию алкогольной продукции (кроме пива)";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9) и 14)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производства этилового спирта и алкогольной продукции, хранения, оптовой и розничной реализации алкогольной продукции по адресу, не указанному в лицензии;";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приобретения этилового спирта и алкогольной продукции у лиц, не имеющих лицензий на виды деятельности, предусмотренные в пункте 6 статьи 15 настоящего Закона.";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 пункте 1 статьи 20: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", хранение и реализацию этилового спирта и алкогольной продукции" заменить словами "этилового спирта и алкогольной продукции, хранение, оптовую и розничную реализацию алкогольной продукции (кроме пива)";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4)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повторного в течение года совершения лицензиатом нарушения, за которое ранее действие лицензии было приостановлено.";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пункт 5 статьи 21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Этиловый спирт и алкогольная продукция, перешедшие в собственность государства, используются или уничтожаются в соответствии с правилами, установленными Правительством Республики Казахстан.".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Физические и юридические лица, имеющие лицензии на момент введения в действие настоящего Закона, обязаны привести свою деятельность в соответствие с настоящим Законом в шестимесячный срок со дня введения в действие настоящего Закона.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